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56A4" w14:textId="336D3275" w:rsidR="006906A2" w:rsidRPr="00B0505F" w:rsidRDefault="008A189D" w:rsidP="005D10E0">
      <w:pPr>
        <w:pStyle w:val="Heading1"/>
      </w:pPr>
      <w:bookmarkStart w:id="0" w:name="_Toc463295362"/>
      <w:bookmarkStart w:id="1" w:name="_Toc463382920"/>
      <w:bookmarkStart w:id="2" w:name="_Toc463382979"/>
      <w:bookmarkStart w:id="3" w:name="_Toc71109295"/>
      <w:bookmarkStart w:id="4" w:name="_Toc71109376"/>
      <w:bookmarkStart w:id="5" w:name="_Ref71134763"/>
      <w:bookmarkStart w:id="6" w:name="_Ref71134784"/>
      <w:bookmarkStart w:id="7" w:name="_Ref71208898"/>
      <w:bookmarkStart w:id="8" w:name="_Ref71208940"/>
      <w:bookmarkStart w:id="9" w:name="_Ref71982048"/>
      <w:bookmarkStart w:id="10" w:name="_Ref71982063"/>
      <w:bookmarkStart w:id="11" w:name="_Toc74318244"/>
      <w:r>
        <w:t>QUOTE</w:t>
      </w:r>
      <w:r w:rsidR="00B0505F" w:rsidRPr="00B0505F">
        <w:t xml:space="preserve"> FORMS TO BE SUBMITTED</w:t>
      </w:r>
      <w:bookmarkEnd w:id="0"/>
      <w:bookmarkEnd w:id="1"/>
      <w:bookmarkEnd w:id="2"/>
      <w:bookmarkEnd w:id="3"/>
      <w:bookmarkEnd w:id="4"/>
      <w:bookmarkEnd w:id="5"/>
      <w:bookmarkEnd w:id="6"/>
      <w:bookmarkEnd w:id="7"/>
      <w:bookmarkEnd w:id="8"/>
      <w:bookmarkEnd w:id="9"/>
      <w:bookmarkEnd w:id="10"/>
      <w:bookmarkEnd w:id="11"/>
    </w:p>
    <w:p w14:paraId="3E8EA86C" w14:textId="1FCD882E" w:rsidR="006906A2" w:rsidRDefault="00A0579A" w:rsidP="009A3BCD">
      <w:pPr>
        <w:pStyle w:val="Heading2"/>
      </w:pPr>
      <w:bookmarkStart w:id="12" w:name="_Toc460776831"/>
      <w:bookmarkStart w:id="13" w:name="_Toc71109377"/>
      <w:bookmarkStart w:id="14" w:name="_Toc74318245"/>
      <w:r w:rsidRPr="008F66FC">
        <w:t>Instructions</w:t>
      </w:r>
      <w:bookmarkEnd w:id="12"/>
      <w:bookmarkEnd w:id="13"/>
      <w:bookmarkEnd w:id="14"/>
    </w:p>
    <w:p w14:paraId="3D13C595" w14:textId="5BB2519A" w:rsidR="000048F8" w:rsidRDefault="00E24DD1" w:rsidP="00B56406">
      <w:pPr>
        <w:pStyle w:val="ListParagraph"/>
        <w:numPr>
          <w:ilvl w:val="1"/>
          <w:numId w:val="8"/>
        </w:numPr>
      </w:pPr>
      <w:r>
        <w:t>Respondent</w:t>
      </w:r>
      <w:r w:rsidR="00A0579A">
        <w:t xml:space="preserve">s must complete </w:t>
      </w:r>
      <w:r w:rsidR="000048F8">
        <w:t>a</w:t>
      </w:r>
      <w:r w:rsidR="00330FCE">
        <w:t>nd submit all of the following:</w:t>
      </w:r>
    </w:p>
    <w:tbl>
      <w:tblPr>
        <w:tblStyle w:val="TableGrid"/>
        <w:tblpPr w:leftFromText="180" w:rightFromText="180" w:vertAnchor="text" w:horzAnchor="margin" w:tblpXSpec="center" w:tblpY="101"/>
        <w:tblW w:w="0" w:type="auto"/>
        <w:tblLook w:val="04A0" w:firstRow="1" w:lastRow="0" w:firstColumn="1" w:lastColumn="0" w:noHBand="0" w:noVBand="1"/>
      </w:tblPr>
      <w:tblGrid>
        <w:gridCol w:w="7470"/>
      </w:tblGrid>
      <w:tr w:rsidR="00330FCE" w:rsidRPr="00330FCE" w14:paraId="6F84DB05" w14:textId="77777777" w:rsidTr="00330FCE">
        <w:tc>
          <w:tcPr>
            <w:tcW w:w="7470" w:type="dxa"/>
            <w:shd w:val="clear" w:color="auto" w:fill="000000" w:themeFill="text1"/>
          </w:tcPr>
          <w:p w14:paraId="372DB4FB" w14:textId="77777777" w:rsidR="00330FCE" w:rsidRPr="00330FCE" w:rsidRDefault="00330FCE" w:rsidP="00330FCE">
            <w:pPr>
              <w:rPr>
                <w:color w:val="FFFFFF" w:themeColor="background1"/>
              </w:rPr>
            </w:pPr>
            <w:r w:rsidRPr="00330FCE">
              <w:rPr>
                <w:color w:val="FFFFFF" w:themeColor="background1"/>
              </w:rPr>
              <w:t>Document required:</w:t>
            </w:r>
          </w:p>
        </w:tc>
      </w:tr>
      <w:tr w:rsidR="00330FCE" w14:paraId="0251F2BD" w14:textId="77777777" w:rsidTr="00330FCE">
        <w:tc>
          <w:tcPr>
            <w:tcW w:w="7470" w:type="dxa"/>
          </w:tcPr>
          <w:p w14:paraId="56D346DA" w14:textId="62F172C2" w:rsidR="00330FCE" w:rsidRDefault="00330FCE" w:rsidP="00330FCE">
            <w:r>
              <w:t xml:space="preserve">A1 - Form of </w:t>
            </w:r>
            <w:r w:rsidR="008A189D">
              <w:t>Quote</w:t>
            </w:r>
          </w:p>
        </w:tc>
      </w:tr>
      <w:tr w:rsidR="00330FCE" w14:paraId="70375C61" w14:textId="77777777" w:rsidTr="00330FCE">
        <w:tc>
          <w:tcPr>
            <w:tcW w:w="7470" w:type="dxa"/>
          </w:tcPr>
          <w:p w14:paraId="1CD9F276" w14:textId="77777777" w:rsidR="00330FCE" w:rsidRDefault="00330FCE" w:rsidP="00330FCE">
            <w:r>
              <w:t>A2 - Conflict of Interest, compliance and disclosure</w:t>
            </w:r>
          </w:p>
        </w:tc>
      </w:tr>
      <w:tr w:rsidR="00330FCE" w14:paraId="249372F2" w14:textId="77777777" w:rsidTr="00330FCE">
        <w:tc>
          <w:tcPr>
            <w:tcW w:w="7470" w:type="dxa"/>
          </w:tcPr>
          <w:p w14:paraId="16DFD8F8" w14:textId="77777777" w:rsidR="00330FCE" w:rsidRDefault="00330FCE" w:rsidP="00330FCE">
            <w:r>
              <w:t>A3 - Selected Categories</w:t>
            </w:r>
          </w:p>
        </w:tc>
      </w:tr>
      <w:tr w:rsidR="00330FCE" w14:paraId="616FABA5" w14:textId="77777777" w:rsidTr="00330FCE">
        <w:tc>
          <w:tcPr>
            <w:tcW w:w="7470" w:type="dxa"/>
          </w:tcPr>
          <w:p w14:paraId="47AD6104" w14:textId="77777777" w:rsidR="00330FCE" w:rsidRDefault="00330FCE" w:rsidP="00330FCE">
            <w:r>
              <w:t>A4 -  Schedule of Rates</w:t>
            </w:r>
          </w:p>
        </w:tc>
      </w:tr>
      <w:tr w:rsidR="00330FCE" w14:paraId="1594B18B" w14:textId="77777777" w:rsidTr="00330FCE">
        <w:tc>
          <w:tcPr>
            <w:tcW w:w="7470" w:type="dxa"/>
          </w:tcPr>
          <w:p w14:paraId="1418C6F0" w14:textId="77777777" w:rsidR="00330FCE" w:rsidRDefault="00330FCE" w:rsidP="00330FCE">
            <w:r>
              <w:t xml:space="preserve">A5 – Client references </w:t>
            </w:r>
          </w:p>
        </w:tc>
      </w:tr>
      <w:tr w:rsidR="00330FCE" w14:paraId="385D400D" w14:textId="77777777" w:rsidTr="00330FCE">
        <w:tc>
          <w:tcPr>
            <w:tcW w:w="7470" w:type="dxa"/>
          </w:tcPr>
          <w:p w14:paraId="046BD87F" w14:textId="77777777" w:rsidR="00330FCE" w:rsidRDefault="00330FCE" w:rsidP="00330FCE">
            <w:r>
              <w:t>A6 – Key Personnel CV</w:t>
            </w:r>
          </w:p>
        </w:tc>
      </w:tr>
      <w:tr w:rsidR="00330FCE" w14:paraId="7AE8A5FD" w14:textId="77777777" w:rsidTr="00330FCE">
        <w:tc>
          <w:tcPr>
            <w:tcW w:w="7470" w:type="dxa"/>
          </w:tcPr>
          <w:p w14:paraId="6C6F0A3D" w14:textId="77777777" w:rsidR="00330FCE" w:rsidRDefault="00330FCE" w:rsidP="00330FCE">
            <w:r>
              <w:t>Business or Work Profile – maximum number of pages permitted is six (6) A4-sized pages</w:t>
            </w:r>
          </w:p>
        </w:tc>
      </w:tr>
    </w:tbl>
    <w:p w14:paraId="560B8291" w14:textId="77777777" w:rsidR="00330FCE" w:rsidRDefault="00330FCE" w:rsidP="00330FCE">
      <w:pPr>
        <w:pStyle w:val="ListParagraph"/>
        <w:ind w:left="1080"/>
      </w:pPr>
    </w:p>
    <w:p w14:paraId="4A34E767" w14:textId="77777777" w:rsidR="00330FCE" w:rsidRDefault="00330FCE" w:rsidP="00330FCE">
      <w:pPr>
        <w:ind w:left="720"/>
      </w:pPr>
    </w:p>
    <w:p w14:paraId="6A9E2412" w14:textId="77777777" w:rsidR="00330FCE" w:rsidRDefault="00330FCE" w:rsidP="00330FCE">
      <w:pPr>
        <w:ind w:left="720"/>
      </w:pPr>
    </w:p>
    <w:p w14:paraId="4FDAB595" w14:textId="77777777" w:rsidR="00330FCE" w:rsidRDefault="00330FCE" w:rsidP="00330FCE">
      <w:pPr>
        <w:ind w:left="720"/>
      </w:pPr>
    </w:p>
    <w:p w14:paraId="1474F650" w14:textId="77777777" w:rsidR="00330FCE" w:rsidRDefault="00330FCE" w:rsidP="00330FCE">
      <w:pPr>
        <w:ind w:left="720"/>
      </w:pPr>
    </w:p>
    <w:p w14:paraId="661A2517" w14:textId="77777777" w:rsidR="00330FCE" w:rsidRDefault="00330FCE" w:rsidP="00330FCE">
      <w:pPr>
        <w:ind w:left="720"/>
      </w:pPr>
    </w:p>
    <w:p w14:paraId="66D68CF2" w14:textId="77777777" w:rsidR="000048F8" w:rsidRDefault="000048F8" w:rsidP="00B56406">
      <w:pPr>
        <w:pStyle w:val="ListParagraph"/>
        <w:numPr>
          <w:ilvl w:val="1"/>
          <w:numId w:val="8"/>
        </w:numPr>
      </w:pPr>
      <w:r>
        <w:t>The f</w:t>
      </w:r>
      <w:r w:rsidR="00A0579A">
        <w:t>ormats</w:t>
      </w:r>
      <w:r>
        <w:t xml:space="preserve"> for A1 to A6 are </w:t>
      </w:r>
      <w:r w:rsidR="00A0579A">
        <w:t xml:space="preserve">provided in this </w:t>
      </w:r>
      <w:r>
        <w:t>section.</w:t>
      </w:r>
      <w:r w:rsidR="00A0579A">
        <w:t xml:space="preserve"> </w:t>
      </w:r>
    </w:p>
    <w:p w14:paraId="6214AAE9" w14:textId="77777777" w:rsidR="00330FCE" w:rsidRDefault="00330FCE" w:rsidP="00330FCE">
      <w:pPr>
        <w:pStyle w:val="ListParagraph"/>
        <w:ind w:left="1080"/>
      </w:pPr>
    </w:p>
    <w:p w14:paraId="05E7802B" w14:textId="63CC794E" w:rsidR="00A0579A" w:rsidRDefault="00E24DD1" w:rsidP="00B56406">
      <w:pPr>
        <w:pStyle w:val="ListParagraph"/>
        <w:numPr>
          <w:ilvl w:val="1"/>
          <w:numId w:val="8"/>
        </w:numPr>
      </w:pPr>
      <w:r>
        <w:t>Respondent</w:t>
      </w:r>
      <w:r w:rsidR="00A0579A">
        <w:t xml:space="preserve">s who fail to supply </w:t>
      </w:r>
      <w:r w:rsidR="00A0579A" w:rsidRPr="000048F8">
        <w:rPr>
          <w:b/>
          <w:u w:val="single"/>
        </w:rPr>
        <w:t xml:space="preserve">all </w:t>
      </w:r>
      <w:r w:rsidR="000048F8">
        <w:t xml:space="preserve">of the items listed </w:t>
      </w:r>
      <w:r w:rsidR="00A0579A">
        <w:t xml:space="preserve">above, will be deemed non-compliant and will be excluded from </w:t>
      </w:r>
      <w:r w:rsidR="00980EEA">
        <w:t xml:space="preserve">progressing into the </w:t>
      </w:r>
      <w:r w:rsidR="00330FCE">
        <w:t>Evaluation stage</w:t>
      </w:r>
      <w:r w:rsidR="00980EEA">
        <w:t>.</w:t>
      </w:r>
    </w:p>
    <w:p w14:paraId="1D2C9FEE" w14:textId="77777777" w:rsidR="006906A2" w:rsidRDefault="006906A2"/>
    <w:p w14:paraId="2572180D" w14:textId="77777777" w:rsidR="008C6DEC" w:rsidRPr="008C6DEC" w:rsidRDefault="008C6DEC" w:rsidP="008C6DEC">
      <w:pPr>
        <w:sectPr w:rsidR="008C6DEC" w:rsidRPr="008C6DEC" w:rsidSect="00125E01">
          <w:footerReference w:type="default" r:id="rId8"/>
          <w:pgSz w:w="11906" w:h="16838"/>
          <w:pgMar w:top="1440" w:right="849" w:bottom="1276" w:left="993" w:header="708" w:footer="708" w:gutter="0"/>
          <w:cols w:space="708"/>
          <w:docGrid w:linePitch="360"/>
        </w:sectPr>
      </w:pPr>
    </w:p>
    <w:p w14:paraId="25115F19" w14:textId="1F85674E" w:rsidR="006906A2" w:rsidRDefault="008C6DEC" w:rsidP="009A3BCD">
      <w:pPr>
        <w:pStyle w:val="Heading2"/>
      </w:pPr>
      <w:bookmarkStart w:id="15" w:name="_Toc463295363"/>
      <w:bookmarkStart w:id="16" w:name="_Toc463382921"/>
      <w:bookmarkStart w:id="17" w:name="_Toc463382980"/>
      <w:bookmarkStart w:id="18" w:name="_Toc71109378"/>
      <w:bookmarkStart w:id="19" w:name="_Toc74318246"/>
      <w:r>
        <w:lastRenderedPageBreak/>
        <w:t xml:space="preserve">A1 – </w:t>
      </w:r>
      <w:r w:rsidR="008A15CA">
        <w:t>Form</w:t>
      </w:r>
      <w:bookmarkStart w:id="20" w:name="_Toc367778986"/>
      <w:bookmarkStart w:id="21" w:name="_Toc422906562"/>
      <w:bookmarkEnd w:id="15"/>
      <w:r w:rsidR="00AD5102">
        <w:t xml:space="preserve"> </w:t>
      </w:r>
      <w:bookmarkStart w:id="22" w:name="_Toc463295364"/>
      <w:r w:rsidR="00AD5102">
        <w:t xml:space="preserve">of </w:t>
      </w:r>
      <w:bookmarkEnd w:id="16"/>
      <w:bookmarkEnd w:id="17"/>
      <w:bookmarkEnd w:id="18"/>
      <w:bookmarkEnd w:id="20"/>
      <w:bookmarkEnd w:id="21"/>
      <w:bookmarkEnd w:id="22"/>
      <w:r w:rsidR="008A189D">
        <w:t>Quote</w:t>
      </w:r>
      <w:bookmarkEnd w:id="19"/>
    </w:p>
    <w:tbl>
      <w:tblPr>
        <w:tblStyle w:val="TableGrid"/>
        <w:tblW w:w="0" w:type="auto"/>
        <w:tblLook w:val="04A0" w:firstRow="1" w:lastRow="0" w:firstColumn="1" w:lastColumn="0" w:noHBand="0" w:noVBand="1"/>
      </w:tblPr>
      <w:tblGrid>
        <w:gridCol w:w="1512"/>
        <w:gridCol w:w="8542"/>
      </w:tblGrid>
      <w:tr w:rsidR="00CE092B" w14:paraId="57D2D3C3" w14:textId="77777777" w:rsidTr="00EE4121">
        <w:tc>
          <w:tcPr>
            <w:tcW w:w="1512" w:type="dxa"/>
          </w:tcPr>
          <w:p w14:paraId="355D209B" w14:textId="7B917BAF" w:rsidR="00CE092B" w:rsidRPr="00075929" w:rsidRDefault="008A189D" w:rsidP="00AD5102">
            <w:pPr>
              <w:rPr>
                <w:b/>
              </w:rPr>
            </w:pPr>
            <w:r>
              <w:rPr>
                <w:b/>
              </w:rPr>
              <w:t>Quote</w:t>
            </w:r>
            <w:r w:rsidR="00CE092B">
              <w:rPr>
                <w:b/>
              </w:rPr>
              <w:t xml:space="preserve"> For:</w:t>
            </w:r>
          </w:p>
        </w:tc>
        <w:tc>
          <w:tcPr>
            <w:tcW w:w="8542" w:type="dxa"/>
          </w:tcPr>
          <w:p w14:paraId="50B8AD07" w14:textId="769C8FBD" w:rsidR="00CE092B" w:rsidRDefault="001D77BF" w:rsidP="00A34B0D">
            <w:r>
              <w:rPr>
                <w:noProof/>
              </w:rPr>
              <w:t xml:space="preserve">CIIC </w:t>
            </w:r>
            <w:r w:rsidR="003A18E6">
              <w:rPr>
                <w:noProof/>
              </w:rPr>
              <w:t>Consultancy</w:t>
            </w:r>
            <w:r w:rsidR="000B2999">
              <w:rPr>
                <w:noProof/>
              </w:rPr>
              <w:t xml:space="preserve"> Panel</w:t>
            </w:r>
          </w:p>
        </w:tc>
      </w:tr>
      <w:tr w:rsidR="00A0579A" w14:paraId="09AABFAC" w14:textId="77777777" w:rsidTr="00EE4121">
        <w:tc>
          <w:tcPr>
            <w:tcW w:w="1512" w:type="dxa"/>
          </w:tcPr>
          <w:p w14:paraId="4E12C119" w14:textId="77777777" w:rsidR="00A0579A" w:rsidRPr="00A0579A" w:rsidRDefault="00075929" w:rsidP="00AD5102">
            <w:pPr>
              <w:spacing w:after="200" w:line="276" w:lineRule="auto"/>
              <w:rPr>
                <w:b/>
              </w:rPr>
            </w:pPr>
            <w:r w:rsidRPr="00075929">
              <w:rPr>
                <w:b/>
              </w:rPr>
              <w:t>Supplier:</w:t>
            </w:r>
          </w:p>
        </w:tc>
        <w:tc>
          <w:tcPr>
            <w:tcW w:w="8542" w:type="dxa"/>
          </w:tcPr>
          <w:p w14:paraId="4086AD14" w14:textId="77777777" w:rsidR="00A0579A" w:rsidRPr="00CE092B" w:rsidRDefault="00A0579A" w:rsidP="00A0579A">
            <w:pPr>
              <w:rPr>
                <w:color w:val="FF0000"/>
              </w:rPr>
            </w:pPr>
            <w:r w:rsidRPr="00CE092B">
              <w:rPr>
                <w:color w:val="FF0000"/>
              </w:rPr>
              <w:t>[Name of supplier]</w:t>
            </w:r>
          </w:p>
        </w:tc>
      </w:tr>
    </w:tbl>
    <w:p w14:paraId="7687D012" w14:textId="77777777" w:rsidR="006906A2" w:rsidRDefault="006906A2">
      <w:pPr>
        <w:spacing w:after="0"/>
      </w:pPr>
    </w:p>
    <w:p w14:paraId="53463148" w14:textId="484D98E5" w:rsidR="006906A2" w:rsidRDefault="00943B61" w:rsidP="00CE092B">
      <w:r>
        <w:t xml:space="preserve">Having examined the </w:t>
      </w:r>
      <w:r w:rsidR="008A189D">
        <w:t xml:space="preserve">Request for Quotes </w:t>
      </w:r>
      <w:r>
        <w:t xml:space="preserve">Documents </w:t>
      </w:r>
      <w:r w:rsidR="00ED18DF">
        <w:t xml:space="preserve">in relation to </w:t>
      </w:r>
      <w:r w:rsidR="008A189D">
        <w:t>Quote</w:t>
      </w:r>
      <w:r w:rsidR="00ED18DF">
        <w:t xml:space="preserve"> Reference No. </w:t>
      </w:r>
      <w:r w:rsidR="00A05AD1">
        <w:t>CIICRFQ03</w:t>
      </w:r>
      <w:r w:rsidR="000A4066">
        <w:t xml:space="preserve"> </w:t>
      </w:r>
      <w:r w:rsidR="00ED18DF">
        <w:t xml:space="preserve">and </w:t>
      </w:r>
      <w:r>
        <w:t xml:space="preserve">dated </w:t>
      </w:r>
      <w:r w:rsidR="00ED18DF">
        <w:t>__/__/</w:t>
      </w:r>
      <w:r w:rsidR="00B616B6">
        <w:t>__,</w:t>
      </w:r>
      <w:r w:rsidR="00ED18DF">
        <w:t xml:space="preserve"> released by</w:t>
      </w:r>
      <w:r w:rsidR="004C3499">
        <w:t xml:space="preserve"> </w:t>
      </w:r>
      <w:r w:rsidR="001D77BF">
        <w:t>Cook Islands Investment Corporation</w:t>
      </w:r>
      <w:r w:rsidR="00ED18DF">
        <w:t xml:space="preserve">, </w:t>
      </w:r>
      <w:r w:rsidR="00A34B0D">
        <w:t>I/</w:t>
      </w:r>
      <w:r w:rsidR="00ED18DF">
        <w:t>we submit the following offer.</w:t>
      </w:r>
    </w:p>
    <w:p w14:paraId="46DD82FA" w14:textId="63EF626E" w:rsidR="00244313" w:rsidRDefault="00C16221" w:rsidP="00F40C08">
      <w:r>
        <w:t>I/we</w:t>
      </w:r>
      <w:r w:rsidR="00ED18DF">
        <w:t xml:space="preserve"> offer to </w:t>
      </w:r>
      <w:r w:rsidR="00F40C08">
        <w:t>perform the work</w:t>
      </w:r>
      <w:r w:rsidR="00734793">
        <w:t xml:space="preserve">, if offered, under the </w:t>
      </w:r>
      <w:r w:rsidR="00F40C08">
        <w:t xml:space="preserve">Panel </w:t>
      </w:r>
      <w:r w:rsidR="00734793">
        <w:t xml:space="preserve">Arrangement </w:t>
      </w:r>
      <w:r w:rsidR="00F40C08">
        <w:t xml:space="preserve">as described in </w:t>
      </w:r>
      <w:r w:rsidR="00734793">
        <w:t>section 5 Panel Arrangements,</w:t>
      </w:r>
      <w:r w:rsidR="00F40C08">
        <w:t xml:space="preserve"> </w:t>
      </w:r>
      <w:r w:rsidR="00C519EE">
        <w:t xml:space="preserve">for the </w:t>
      </w:r>
      <w:r w:rsidR="00F40C08">
        <w:t>fees</w:t>
      </w:r>
      <w:r w:rsidR="004C3499">
        <w:t xml:space="preserve"> offered in</w:t>
      </w:r>
      <w:r w:rsidR="00B42685">
        <w:t xml:space="preserve"> ‘</w:t>
      </w:r>
      <w:r w:rsidR="00734793">
        <w:t>A4</w:t>
      </w:r>
      <w:r w:rsidR="00B42685">
        <w:t xml:space="preserve"> – </w:t>
      </w:r>
      <w:r w:rsidR="00734793">
        <w:t xml:space="preserve">Completed </w:t>
      </w:r>
      <w:r w:rsidR="00B42685">
        <w:t xml:space="preserve">Schedule of </w:t>
      </w:r>
      <w:r w:rsidR="00734793">
        <w:t>Rates</w:t>
      </w:r>
      <w:r w:rsidR="00B42685">
        <w:t>’</w:t>
      </w:r>
      <w:r w:rsidR="004C3499">
        <w:t xml:space="preserve">, </w:t>
      </w:r>
      <w:r w:rsidR="00ED18DF">
        <w:t xml:space="preserve">stated exclusive of Value Added Tax, together with such other sums as may be ascertained in </w:t>
      </w:r>
      <w:r w:rsidR="00414BB9">
        <w:t>delivering</w:t>
      </w:r>
      <w:r w:rsidR="00F40C08">
        <w:t xml:space="preserve"> </w:t>
      </w:r>
      <w:r w:rsidR="00A05AD1">
        <w:t xml:space="preserve">the </w:t>
      </w:r>
      <w:r w:rsidR="00F40C08">
        <w:t>services</w:t>
      </w:r>
      <w:r w:rsidR="00ED18DF">
        <w:t>.</w:t>
      </w:r>
    </w:p>
    <w:p w14:paraId="3AF69945" w14:textId="23B58982" w:rsidR="00130F21" w:rsidRDefault="00C16221" w:rsidP="00CE092B">
      <w:pPr>
        <w:rPr>
          <w:rFonts w:cstheme="minorHAnsi"/>
        </w:rPr>
      </w:pPr>
      <w:r>
        <w:t>I/we</w:t>
      </w:r>
      <w:r w:rsidR="00130F21">
        <w:t xml:space="preserve"> acknowledge receipt of Notices </w:t>
      </w:r>
      <w:r w:rsidR="00130F21">
        <w:rPr>
          <w:rFonts w:cstheme="minorHAnsi"/>
        </w:rPr>
        <w:t>__________ to __________.</w:t>
      </w:r>
    </w:p>
    <w:p w14:paraId="2162CDDA" w14:textId="74DFA153" w:rsidR="006906A2" w:rsidRDefault="00C16221" w:rsidP="00CE092B">
      <w:r>
        <w:t>I/we</w:t>
      </w:r>
      <w:r w:rsidR="006C0B85">
        <w:t xml:space="preserve"> </w:t>
      </w:r>
      <w:r w:rsidR="006C0B85" w:rsidRPr="00CE092B">
        <w:rPr>
          <w:b/>
        </w:rPr>
        <w:t>agree</w:t>
      </w:r>
      <w:r w:rsidR="00CE092B">
        <w:rPr>
          <w:b/>
        </w:rPr>
        <w:t>/do not agree</w:t>
      </w:r>
      <w:r w:rsidR="006C0B85">
        <w:t xml:space="preserve"> </w:t>
      </w:r>
      <w:r w:rsidR="006C7751">
        <w:rPr>
          <w:color w:val="FF0000"/>
        </w:rPr>
        <w:t>[d</w:t>
      </w:r>
      <w:r w:rsidR="006C7751" w:rsidRPr="006C7751">
        <w:rPr>
          <w:color w:val="FF0000"/>
        </w:rPr>
        <w:t>elete whichever does not apply</w:t>
      </w:r>
      <w:r w:rsidR="006C7751">
        <w:rPr>
          <w:color w:val="FF0000"/>
        </w:rPr>
        <w:t>]</w:t>
      </w:r>
      <w:r w:rsidR="006C7751" w:rsidRPr="006C7751">
        <w:rPr>
          <w:color w:val="FF0000"/>
        </w:rPr>
        <w:t xml:space="preserve"> </w:t>
      </w:r>
      <w:r w:rsidR="006C0B85">
        <w:t xml:space="preserve">to </w:t>
      </w:r>
      <w:r w:rsidR="006C0B85" w:rsidRPr="00E44744">
        <w:t xml:space="preserve">the </w:t>
      </w:r>
      <w:r w:rsidR="006C0B85">
        <w:t xml:space="preserve">Terms and Conditions of the </w:t>
      </w:r>
      <w:r w:rsidR="00F40C08">
        <w:t>Consultancy</w:t>
      </w:r>
      <w:r w:rsidR="00CE092B">
        <w:t xml:space="preserve"> Agreement in </w:t>
      </w:r>
      <w:r w:rsidR="00734793">
        <w:rPr>
          <w:u w:val="single"/>
        </w:rPr>
        <w:t>Attachment 1</w:t>
      </w:r>
      <w:r w:rsidR="006C0B85" w:rsidRPr="002D5850">
        <w:t xml:space="preserve"> </w:t>
      </w:r>
      <w:r w:rsidR="00F40C08">
        <w:t xml:space="preserve">of the said </w:t>
      </w:r>
      <w:r w:rsidR="008A189D">
        <w:t>RFQ</w:t>
      </w:r>
      <w:r w:rsidR="00F40C08">
        <w:t xml:space="preserve"> and </w:t>
      </w:r>
      <w:r w:rsidR="00F40C08" w:rsidRPr="00734793">
        <w:rPr>
          <w:b/>
        </w:rPr>
        <w:t xml:space="preserve">do/do </w:t>
      </w:r>
      <w:r w:rsidR="006C0B85" w:rsidRPr="00734793">
        <w:rPr>
          <w:b/>
        </w:rPr>
        <w:t>not</w:t>
      </w:r>
      <w:r w:rsidR="006C0B85">
        <w:t xml:space="preserve"> </w:t>
      </w:r>
      <w:r w:rsidR="003A18E6">
        <w:rPr>
          <w:color w:val="FF0000"/>
        </w:rPr>
        <w:t>[d</w:t>
      </w:r>
      <w:r w:rsidR="003A18E6" w:rsidRPr="006C7751">
        <w:rPr>
          <w:color w:val="FF0000"/>
        </w:rPr>
        <w:t>elete whichever does not apply</w:t>
      </w:r>
      <w:r w:rsidR="003A18E6">
        <w:rPr>
          <w:color w:val="FF0000"/>
        </w:rPr>
        <w:t>]</w:t>
      </w:r>
      <w:r w:rsidR="003A18E6" w:rsidRPr="006C7751">
        <w:rPr>
          <w:color w:val="FF0000"/>
        </w:rPr>
        <w:t xml:space="preserve"> </w:t>
      </w:r>
      <w:r w:rsidR="006C0B85">
        <w:t xml:space="preserve">propose any amendments. </w:t>
      </w:r>
    </w:p>
    <w:p w14:paraId="17EC0E03" w14:textId="3D17305D" w:rsidR="00091F8D" w:rsidRDefault="00C16221" w:rsidP="00CE092B">
      <w:r>
        <w:t>I/we</w:t>
      </w:r>
      <w:r w:rsidR="00091F8D">
        <w:t xml:space="preserve"> have populated </w:t>
      </w:r>
      <w:r w:rsidR="003A18E6">
        <w:t xml:space="preserve">the </w:t>
      </w:r>
      <w:r w:rsidR="00091F8D">
        <w:t xml:space="preserve">rates for all </w:t>
      </w:r>
      <w:r w:rsidR="003A18E6">
        <w:t xml:space="preserve">applicable </w:t>
      </w:r>
      <w:r w:rsidR="00091F8D">
        <w:t xml:space="preserve">items in </w:t>
      </w:r>
      <w:r w:rsidR="003A18E6">
        <w:t>A4 Completed</w:t>
      </w:r>
      <w:r w:rsidR="00091F8D">
        <w:t xml:space="preserve"> Schedule of </w:t>
      </w:r>
      <w:r w:rsidR="003A18E6">
        <w:t>Rates</w:t>
      </w:r>
      <w:r w:rsidR="00091F8D">
        <w:t xml:space="preserve"> for the categories selected </w:t>
      </w:r>
      <w:r w:rsidR="003A18E6">
        <w:t>in A3 Selected Categories</w:t>
      </w:r>
      <w:r w:rsidR="00091F8D">
        <w:t xml:space="preserve"> and understand these will be used for the period of the Panel contract</w:t>
      </w:r>
      <w:r w:rsidR="00F40C08">
        <w:t>, and may be adjusted in 12-monthly intervals for inflation subject to agreement with the Principal</w:t>
      </w:r>
      <w:r w:rsidR="00091F8D">
        <w:t>.</w:t>
      </w:r>
    </w:p>
    <w:p w14:paraId="51BE1071" w14:textId="423CE75C" w:rsidR="006906A2" w:rsidRDefault="00F40C08" w:rsidP="00CE092B">
      <w:r>
        <w:t>T</w:t>
      </w:r>
      <w:r w:rsidR="005B45C1">
        <w:t xml:space="preserve">his </w:t>
      </w:r>
      <w:r w:rsidR="008A189D">
        <w:t>Quote</w:t>
      </w:r>
      <w:r w:rsidR="005B45C1">
        <w:t xml:space="preserve"> </w:t>
      </w:r>
      <w:r>
        <w:t>remains valid for</w:t>
      </w:r>
      <w:r w:rsidR="005B45C1">
        <w:t xml:space="preserve"> </w:t>
      </w:r>
      <w:r w:rsidR="003A18E6">
        <w:t xml:space="preserve">acceptance for </w:t>
      </w:r>
      <w:r w:rsidR="005B45C1">
        <w:t xml:space="preserve">a period of sixty (60) </w:t>
      </w:r>
      <w:r w:rsidR="00607413">
        <w:t xml:space="preserve">working </w:t>
      </w:r>
      <w:r w:rsidR="005B45C1">
        <w:t>days from the date fixed for receiving the same and it shall remain binding upon us and may be accepted by you at any time before the expiry of that period.</w:t>
      </w:r>
    </w:p>
    <w:p w14:paraId="03898EA1" w14:textId="35849827" w:rsidR="00244313" w:rsidRDefault="003A18E6" w:rsidP="00CE092B">
      <w:r>
        <w:t>T</w:t>
      </w:r>
      <w:r w:rsidR="005B45C1">
        <w:t xml:space="preserve">his </w:t>
      </w:r>
      <w:r w:rsidR="008A189D">
        <w:t>Quote</w:t>
      </w:r>
      <w:r w:rsidR="005B45C1">
        <w:t xml:space="preserve"> together with your written acceptance thereof, shall constitute a binding contract between us.</w:t>
      </w:r>
    </w:p>
    <w:p w14:paraId="4F316638" w14:textId="3ACDE0F1" w:rsidR="00244313" w:rsidRDefault="00C16221" w:rsidP="00CE092B">
      <w:pPr>
        <w:rPr>
          <w:b/>
          <w:i/>
        </w:rPr>
      </w:pPr>
      <w:r>
        <w:t>I/we</w:t>
      </w:r>
      <w:r w:rsidR="005B45C1" w:rsidRPr="00C519EE">
        <w:t xml:space="preserve"> understand t</w:t>
      </w:r>
      <w:r w:rsidR="00972E56">
        <w:t>hat you are not bound to accept</w:t>
      </w:r>
      <w:r w:rsidR="005B45C1" w:rsidRPr="00C519EE">
        <w:t xml:space="preserve"> any </w:t>
      </w:r>
      <w:r w:rsidR="008A189D">
        <w:t>Quote</w:t>
      </w:r>
      <w:r w:rsidR="005B45C1" w:rsidRPr="00C519EE">
        <w:t xml:space="preserve"> you may receive</w:t>
      </w:r>
      <w:r w:rsidR="00310F21" w:rsidRPr="00C519EE">
        <w:t>.</w:t>
      </w:r>
    </w:p>
    <w:p w14:paraId="352B40DF" w14:textId="097AB5AD" w:rsidR="00244313" w:rsidRDefault="00C16221" w:rsidP="00CE092B">
      <w:r>
        <w:t>I/we</w:t>
      </w:r>
      <w:r w:rsidR="005B45C1" w:rsidRPr="00C519EE">
        <w:t xml:space="preserve"> understand that no contract shall come into existence, and no legal or other obligations shall arise between us and you (or between us and any other agent of the Principal) in relation to the conduct, outcome</w:t>
      </w:r>
      <w:r w:rsidR="005B45C1">
        <w:t xml:space="preserve"> or otherwise of the </w:t>
      </w:r>
      <w:r w:rsidR="00E24DD1">
        <w:t>RFQ</w:t>
      </w:r>
      <w:r w:rsidR="005B45C1">
        <w:t xml:space="preserve"> process, prior to and apart</w:t>
      </w:r>
      <w:r w:rsidR="00FD681C">
        <w:t xml:space="preserve"> from your acceptance of our </w:t>
      </w:r>
      <w:r w:rsidR="008A189D">
        <w:t>Quote</w:t>
      </w:r>
      <w:r w:rsidR="00FD681C">
        <w:t>.</w:t>
      </w:r>
    </w:p>
    <w:p w14:paraId="57646C46" w14:textId="364BAFC1" w:rsidR="00244313" w:rsidRDefault="00C16221" w:rsidP="00CE092B">
      <w:r>
        <w:t>I/we</w:t>
      </w:r>
      <w:r w:rsidR="00FD681C">
        <w:t xml:space="preserve"> understand that you may contact the referees nominated by us in this offer and make whatever enquiries you deem necessary regarding our financial health and ability to deliver the Services. </w:t>
      </w:r>
      <w:r w:rsidR="00310F21">
        <w:t xml:space="preserve"> Further, during the </w:t>
      </w:r>
      <w:r w:rsidR="008A189D">
        <w:t>Quote</w:t>
      </w:r>
      <w:r w:rsidR="001D77BF">
        <w:t xml:space="preserve"> </w:t>
      </w:r>
      <w:r w:rsidR="00E24DD1">
        <w:t xml:space="preserve">evaluation </w:t>
      </w:r>
      <w:r w:rsidR="00310F21">
        <w:t xml:space="preserve">stage </w:t>
      </w:r>
      <w:r>
        <w:t>I/</w:t>
      </w:r>
      <w:r w:rsidR="00310F21">
        <w:t xml:space="preserve">we understand and agree that you may request specific information from all </w:t>
      </w:r>
      <w:r w:rsidR="00E24DD1">
        <w:t>respondent</w:t>
      </w:r>
      <w:r w:rsidR="00310F21">
        <w:t xml:space="preserve">s in order to assist your assessment.  </w:t>
      </w:r>
      <w:r>
        <w:t>I/we</w:t>
      </w:r>
      <w:r w:rsidR="00310F21">
        <w:t xml:space="preserve"> acknowledge that a failure to provide such information may result in disqualification from the process. </w:t>
      </w:r>
    </w:p>
    <w:p w14:paraId="65A5F931" w14:textId="3BC60225" w:rsidR="006C7751" w:rsidRDefault="006C7751" w:rsidP="00CE092B">
      <w:r>
        <w:t xml:space="preserve">I/we </w:t>
      </w:r>
      <w:r w:rsidRPr="006C7751">
        <w:rPr>
          <w:b/>
        </w:rPr>
        <w:t>consent / do not consent</w:t>
      </w:r>
      <w:r>
        <w:t xml:space="preserve"> </w:t>
      </w:r>
      <w:r>
        <w:rPr>
          <w:color w:val="FF0000"/>
        </w:rPr>
        <w:t>[d</w:t>
      </w:r>
      <w:r w:rsidRPr="006C7751">
        <w:rPr>
          <w:color w:val="FF0000"/>
        </w:rPr>
        <w:t>elete whichever does not apply</w:t>
      </w:r>
      <w:r>
        <w:rPr>
          <w:color w:val="FF0000"/>
        </w:rPr>
        <w:t>]</w:t>
      </w:r>
      <w:r w:rsidRPr="006C7751">
        <w:rPr>
          <w:color w:val="FF0000"/>
        </w:rPr>
        <w:t xml:space="preserve"> </w:t>
      </w:r>
      <w:r>
        <w:t xml:space="preserve">to provide services to </w:t>
      </w:r>
      <w:r w:rsidR="003A18E6">
        <w:t>Third P</w:t>
      </w:r>
      <w:r>
        <w:t>art</w:t>
      </w:r>
      <w:r w:rsidR="0007596A">
        <w:t>y Agencies</w:t>
      </w:r>
      <w:r>
        <w:t xml:space="preserve"> if my/our </w:t>
      </w:r>
      <w:r w:rsidR="008A189D">
        <w:t>Quote</w:t>
      </w:r>
      <w:r>
        <w:t xml:space="preserve"> is successful.</w:t>
      </w:r>
    </w:p>
    <w:p w14:paraId="429A9B49" w14:textId="364D2221" w:rsidR="00244313" w:rsidRDefault="00C16221" w:rsidP="00CE092B">
      <w:r>
        <w:t>I/we</w:t>
      </w:r>
      <w:r w:rsidR="00FD681C">
        <w:t xml:space="preserve"> provide the following information required to be submitted with this </w:t>
      </w:r>
      <w:r w:rsidR="008A189D">
        <w:t>Quote</w:t>
      </w:r>
      <w:r w:rsidR="00FD681C">
        <w:t>:</w:t>
      </w:r>
    </w:p>
    <w:p w14:paraId="404421E7" w14:textId="77777777" w:rsidR="00BC00F2" w:rsidRDefault="007253FB" w:rsidP="00B56406">
      <w:pPr>
        <w:pStyle w:val="ListParagraph"/>
        <w:numPr>
          <w:ilvl w:val="0"/>
          <w:numId w:val="11"/>
        </w:numPr>
      </w:pPr>
      <w:r>
        <w:t>A2 – Conflict of Interest</w:t>
      </w:r>
      <w:r w:rsidR="00BC00F2">
        <w:t xml:space="preserve"> Declaration</w:t>
      </w:r>
    </w:p>
    <w:p w14:paraId="43FE0010" w14:textId="12AFA35D" w:rsidR="00F40C08" w:rsidRDefault="002C519D" w:rsidP="00B56406">
      <w:pPr>
        <w:pStyle w:val="ListParagraph"/>
        <w:numPr>
          <w:ilvl w:val="0"/>
          <w:numId w:val="11"/>
        </w:numPr>
      </w:pPr>
      <w:r>
        <w:t>A</w:t>
      </w:r>
      <w:r w:rsidR="007253FB">
        <w:t>3</w:t>
      </w:r>
      <w:r>
        <w:t xml:space="preserve"> –</w:t>
      </w:r>
      <w:r w:rsidR="003A18E6">
        <w:t xml:space="preserve"> </w:t>
      </w:r>
      <w:r w:rsidR="00C16221">
        <w:t>Select</w:t>
      </w:r>
      <w:r w:rsidR="003A18E6">
        <w:t>ed Categories</w:t>
      </w:r>
    </w:p>
    <w:p w14:paraId="10D5615B" w14:textId="771AEE30" w:rsidR="00244313" w:rsidRDefault="00B0505F" w:rsidP="00B56406">
      <w:pPr>
        <w:pStyle w:val="ListParagraph"/>
        <w:numPr>
          <w:ilvl w:val="0"/>
          <w:numId w:val="11"/>
        </w:numPr>
      </w:pPr>
      <w:r>
        <w:t xml:space="preserve">A4 – </w:t>
      </w:r>
      <w:r w:rsidR="003A18E6">
        <w:t xml:space="preserve">Complete </w:t>
      </w:r>
      <w:r w:rsidR="00FD681C">
        <w:t xml:space="preserve">Schedule of </w:t>
      </w:r>
      <w:r w:rsidR="00AB6CDA">
        <w:t>Rates</w:t>
      </w:r>
    </w:p>
    <w:p w14:paraId="789EBE11" w14:textId="40113C8D" w:rsidR="007F135A" w:rsidRDefault="003A18E6" w:rsidP="00B56406">
      <w:pPr>
        <w:pStyle w:val="ListParagraph"/>
        <w:numPr>
          <w:ilvl w:val="0"/>
          <w:numId w:val="11"/>
        </w:numPr>
      </w:pPr>
      <w:r>
        <w:t>A5</w:t>
      </w:r>
      <w:r w:rsidR="007F135A">
        <w:t xml:space="preserve"> – </w:t>
      </w:r>
      <w:r>
        <w:t>Client References</w:t>
      </w:r>
    </w:p>
    <w:p w14:paraId="2A29555C" w14:textId="4B2771E0" w:rsidR="00F40C08" w:rsidRDefault="003A18E6" w:rsidP="00B56406">
      <w:pPr>
        <w:pStyle w:val="ListParagraph"/>
        <w:numPr>
          <w:ilvl w:val="0"/>
          <w:numId w:val="11"/>
        </w:numPr>
      </w:pPr>
      <w:r>
        <w:t>A6</w:t>
      </w:r>
      <w:r w:rsidR="001D77BF">
        <w:t xml:space="preserve"> – </w:t>
      </w:r>
      <w:r w:rsidR="00F40C08">
        <w:t xml:space="preserve">Key Personnel </w:t>
      </w:r>
      <w:r>
        <w:t>CV</w:t>
      </w:r>
    </w:p>
    <w:p w14:paraId="4BA9CAE0" w14:textId="43486F86" w:rsidR="00AB6CDA" w:rsidRDefault="00AB6CDA" w:rsidP="00B56406">
      <w:pPr>
        <w:pStyle w:val="ListParagraph"/>
        <w:numPr>
          <w:ilvl w:val="0"/>
          <w:numId w:val="11"/>
        </w:numPr>
      </w:pPr>
      <w:r>
        <w:lastRenderedPageBreak/>
        <w:t xml:space="preserve">Business or Work Profile </w:t>
      </w:r>
      <w:r w:rsidR="003A18E6">
        <w:t>(six (6) A4-page maximum)</w:t>
      </w:r>
    </w:p>
    <w:p w14:paraId="11A6AF37" w14:textId="482319EA" w:rsidR="0089440D" w:rsidRDefault="0089440D" w:rsidP="0089440D">
      <w:pPr>
        <w:rPr>
          <w:b/>
        </w:rPr>
      </w:pPr>
      <w:r w:rsidRPr="0089440D">
        <w:t xml:space="preserve">I/we confirm that all information contained and submitted in connection with this </w:t>
      </w:r>
      <w:r w:rsidR="008A189D">
        <w:t>Quote</w:t>
      </w:r>
      <w:r w:rsidRPr="0089440D">
        <w:t xml:space="preserve"> is true and correct at the time of submission</w:t>
      </w:r>
      <w:r w:rsidRPr="007D6878">
        <w:rPr>
          <w:b/>
        </w:rPr>
        <w:t>.</w:t>
      </w:r>
    </w:p>
    <w:p w14:paraId="6ED0F348" w14:textId="0A034CB2" w:rsidR="0089440D" w:rsidRDefault="0089440D" w:rsidP="0089440D">
      <w:r>
        <w:t>I/we confirm that I/we do not have any current criminal offences relating to the services offered under the Panel nor subject to pending litigation on the same.</w:t>
      </w:r>
    </w:p>
    <w:p w14:paraId="0DF855FC" w14:textId="4A52E0A5" w:rsidR="007D6878" w:rsidRPr="007D6878" w:rsidRDefault="00A36E6C" w:rsidP="00A36E6C">
      <w:pPr>
        <w:rPr>
          <w:b/>
          <w:sz w:val="20"/>
          <w:szCs w:val="20"/>
        </w:rPr>
      </w:pPr>
      <w:r w:rsidRPr="00A36E6C">
        <w:rPr>
          <w:i/>
          <w:sz w:val="20"/>
          <w:szCs w:val="20"/>
        </w:rPr>
        <w:t xml:space="preserve">If the </w:t>
      </w:r>
      <w:r w:rsidR="00E24DD1">
        <w:rPr>
          <w:i/>
          <w:sz w:val="20"/>
          <w:szCs w:val="20"/>
        </w:rPr>
        <w:t>respondent</w:t>
      </w:r>
      <w:r w:rsidRPr="00A36E6C">
        <w:rPr>
          <w:i/>
          <w:sz w:val="20"/>
          <w:szCs w:val="20"/>
        </w:rPr>
        <w:t xml:space="preserve"> is unable to agree to any clauses included in the Conditions to the Contract, it must set out in a table form the clause reference, reason why the </w:t>
      </w:r>
      <w:r w:rsidR="00E24DD1">
        <w:rPr>
          <w:i/>
          <w:sz w:val="20"/>
          <w:szCs w:val="20"/>
        </w:rPr>
        <w:t>respondent</w:t>
      </w:r>
      <w:r w:rsidRPr="00A36E6C">
        <w:rPr>
          <w:i/>
          <w:sz w:val="20"/>
          <w:szCs w:val="20"/>
        </w:rPr>
        <w:t xml:space="preserve"> cannot accept it and proposed alternative wording. </w:t>
      </w:r>
    </w:p>
    <w:tbl>
      <w:tblPr>
        <w:tblW w:w="5000" w:type="pct"/>
        <w:tblLook w:val="01E0" w:firstRow="1" w:lastRow="1" w:firstColumn="1" w:lastColumn="1" w:noHBand="0" w:noVBand="0"/>
      </w:tblPr>
      <w:tblGrid>
        <w:gridCol w:w="4068"/>
        <w:gridCol w:w="437"/>
        <w:gridCol w:w="296"/>
        <w:gridCol w:w="5263"/>
      </w:tblGrid>
      <w:tr w:rsidR="002C519D" w:rsidRPr="00445210" w14:paraId="0E316655" w14:textId="77777777" w:rsidTr="007D6878">
        <w:trPr>
          <w:trHeight w:val="170"/>
        </w:trPr>
        <w:tc>
          <w:tcPr>
            <w:tcW w:w="2021" w:type="pct"/>
            <w:tcBorders>
              <w:top w:val="single" w:sz="4" w:space="0" w:color="auto"/>
            </w:tcBorders>
            <w:shd w:val="clear" w:color="auto" w:fill="auto"/>
            <w:tcMar>
              <w:top w:w="85" w:type="dxa"/>
              <w:bottom w:w="85" w:type="dxa"/>
            </w:tcMar>
            <w:vAlign w:val="bottom"/>
          </w:tcPr>
          <w:p w14:paraId="1320B3C9" w14:textId="45C0C880" w:rsidR="002C519D" w:rsidRPr="00445210" w:rsidRDefault="00E24DD1" w:rsidP="00C60917">
            <w:pPr>
              <w:spacing w:after="0"/>
              <w:rPr>
                <w:rFonts w:cs="Calibri"/>
              </w:rPr>
            </w:pPr>
            <w:r>
              <w:rPr>
                <w:rFonts w:cs="Calibri"/>
                <w:b/>
                <w:u w:val="single"/>
              </w:rPr>
              <w:t>Respondent</w:t>
            </w:r>
            <w:r w:rsidR="002C519D">
              <w:rPr>
                <w:rFonts w:cs="Calibri"/>
                <w:b/>
                <w:u w:val="single"/>
              </w:rPr>
              <w:t>s</w:t>
            </w:r>
            <w:r w:rsidR="002C519D" w:rsidRPr="006D2E9E">
              <w:rPr>
                <w:rFonts w:cs="Calibri"/>
                <w:b/>
                <w:u w:val="single"/>
              </w:rPr>
              <w:t xml:space="preserve"> details</w:t>
            </w:r>
            <w:r w:rsidR="002C519D">
              <w:rPr>
                <w:rFonts w:cs="Calibri"/>
                <w:b/>
                <w:u w:val="single"/>
              </w:rPr>
              <w:t>:</w:t>
            </w:r>
          </w:p>
        </w:tc>
        <w:tc>
          <w:tcPr>
            <w:tcW w:w="2979" w:type="pct"/>
            <w:gridSpan w:val="3"/>
            <w:tcBorders>
              <w:top w:val="single" w:sz="4" w:space="0" w:color="auto"/>
            </w:tcBorders>
            <w:shd w:val="clear" w:color="auto" w:fill="auto"/>
            <w:tcMar>
              <w:top w:w="85" w:type="dxa"/>
              <w:bottom w:w="85" w:type="dxa"/>
            </w:tcMar>
          </w:tcPr>
          <w:p w14:paraId="689DF0F2" w14:textId="77777777" w:rsidR="002C519D" w:rsidRPr="00445210" w:rsidRDefault="002C519D" w:rsidP="00C60917">
            <w:pPr>
              <w:spacing w:after="0"/>
              <w:rPr>
                <w:rFonts w:cs="Calibri"/>
              </w:rPr>
            </w:pPr>
          </w:p>
        </w:tc>
      </w:tr>
      <w:tr w:rsidR="002C519D" w:rsidRPr="00445210" w14:paraId="7DBC4AE0" w14:textId="77777777" w:rsidTr="007D6878">
        <w:trPr>
          <w:trHeight w:val="20"/>
        </w:trPr>
        <w:tc>
          <w:tcPr>
            <w:tcW w:w="2021" w:type="pct"/>
            <w:shd w:val="clear" w:color="auto" w:fill="auto"/>
            <w:tcMar>
              <w:top w:w="85" w:type="dxa"/>
              <w:bottom w:w="85" w:type="dxa"/>
            </w:tcMar>
            <w:vAlign w:val="bottom"/>
          </w:tcPr>
          <w:p w14:paraId="182F8C5E" w14:textId="0FD8B91C" w:rsidR="002C519D" w:rsidRPr="00DD4A99" w:rsidRDefault="00E24DD1" w:rsidP="00C60917">
            <w:pPr>
              <w:spacing w:after="0"/>
              <w:rPr>
                <w:rFonts w:cs="Calibri"/>
                <w:i/>
              </w:rPr>
            </w:pPr>
            <w:r>
              <w:rPr>
                <w:rFonts w:cs="Calibri"/>
                <w:i/>
              </w:rPr>
              <w:t>Respondent</w:t>
            </w:r>
            <w:r w:rsidR="00075929" w:rsidRPr="00075929">
              <w:rPr>
                <w:rFonts w:cs="Calibri"/>
                <w:i/>
              </w:rPr>
              <w:t>s full name:</w:t>
            </w:r>
          </w:p>
        </w:tc>
        <w:tc>
          <w:tcPr>
            <w:tcW w:w="2979" w:type="pct"/>
            <w:gridSpan w:val="3"/>
            <w:tcBorders>
              <w:bottom w:val="single" w:sz="4" w:space="0" w:color="auto"/>
            </w:tcBorders>
            <w:shd w:val="clear" w:color="auto" w:fill="auto"/>
            <w:tcMar>
              <w:top w:w="85" w:type="dxa"/>
              <w:bottom w:w="85" w:type="dxa"/>
            </w:tcMar>
          </w:tcPr>
          <w:p w14:paraId="7328C28B" w14:textId="77777777" w:rsidR="002C519D" w:rsidRPr="00445210" w:rsidRDefault="002C519D" w:rsidP="00C60917">
            <w:pPr>
              <w:spacing w:after="0"/>
              <w:rPr>
                <w:rFonts w:cs="Calibri"/>
              </w:rPr>
            </w:pPr>
          </w:p>
        </w:tc>
      </w:tr>
      <w:tr w:rsidR="002C519D" w:rsidRPr="00445210" w14:paraId="01AE82A1" w14:textId="77777777" w:rsidTr="007D6878">
        <w:trPr>
          <w:trHeight w:val="20"/>
        </w:trPr>
        <w:tc>
          <w:tcPr>
            <w:tcW w:w="2021" w:type="pct"/>
            <w:shd w:val="clear" w:color="auto" w:fill="auto"/>
            <w:tcMar>
              <w:top w:w="85" w:type="dxa"/>
              <w:bottom w:w="85" w:type="dxa"/>
            </w:tcMar>
            <w:vAlign w:val="bottom"/>
          </w:tcPr>
          <w:p w14:paraId="3B91614C" w14:textId="08421C26" w:rsidR="002C519D" w:rsidRPr="00DD4A99" w:rsidRDefault="00E24DD1" w:rsidP="00C60917">
            <w:pPr>
              <w:spacing w:after="0"/>
              <w:rPr>
                <w:rFonts w:cs="Calibri"/>
                <w:i/>
              </w:rPr>
            </w:pPr>
            <w:r>
              <w:rPr>
                <w:rFonts w:cs="Calibri"/>
                <w:i/>
              </w:rPr>
              <w:t>Respondent</w:t>
            </w:r>
            <w:r w:rsidR="00075929" w:rsidRPr="00075929">
              <w:rPr>
                <w:rFonts w:cs="Calibri"/>
                <w:i/>
              </w:rPr>
              <w:t>s trading name (if Company):</w:t>
            </w:r>
          </w:p>
        </w:tc>
        <w:tc>
          <w:tcPr>
            <w:tcW w:w="2979" w:type="pct"/>
            <w:gridSpan w:val="3"/>
            <w:tcBorders>
              <w:top w:val="single" w:sz="4" w:space="0" w:color="auto"/>
              <w:bottom w:val="single" w:sz="4" w:space="0" w:color="auto"/>
            </w:tcBorders>
            <w:shd w:val="clear" w:color="auto" w:fill="auto"/>
            <w:tcMar>
              <w:top w:w="85" w:type="dxa"/>
              <w:bottom w:w="85" w:type="dxa"/>
            </w:tcMar>
          </w:tcPr>
          <w:p w14:paraId="534E6611" w14:textId="77777777" w:rsidR="002C519D" w:rsidRPr="00445210" w:rsidRDefault="002C519D" w:rsidP="00C60917">
            <w:pPr>
              <w:spacing w:after="0"/>
              <w:rPr>
                <w:rFonts w:cs="Calibri"/>
              </w:rPr>
            </w:pPr>
          </w:p>
        </w:tc>
      </w:tr>
      <w:tr w:rsidR="002C519D" w:rsidRPr="00445210" w14:paraId="7BA5CE38" w14:textId="77777777" w:rsidTr="007D6878">
        <w:trPr>
          <w:trHeight w:val="20"/>
        </w:trPr>
        <w:tc>
          <w:tcPr>
            <w:tcW w:w="2021" w:type="pct"/>
            <w:shd w:val="clear" w:color="auto" w:fill="auto"/>
            <w:tcMar>
              <w:top w:w="85" w:type="dxa"/>
              <w:bottom w:w="85" w:type="dxa"/>
            </w:tcMar>
            <w:vAlign w:val="bottom"/>
          </w:tcPr>
          <w:p w14:paraId="1ED615E9" w14:textId="77777777" w:rsidR="002C519D" w:rsidRPr="00DD4A99" w:rsidRDefault="00075929" w:rsidP="00C60917">
            <w:pPr>
              <w:spacing w:after="0"/>
              <w:rPr>
                <w:rFonts w:cs="Calibri"/>
                <w:i/>
              </w:rPr>
            </w:pPr>
            <w:r w:rsidRPr="00075929">
              <w:rPr>
                <w:rFonts w:cs="Calibri"/>
                <w:i/>
              </w:rPr>
              <w:t>Contact person (if Company):</w:t>
            </w:r>
          </w:p>
        </w:tc>
        <w:tc>
          <w:tcPr>
            <w:tcW w:w="2979" w:type="pct"/>
            <w:gridSpan w:val="3"/>
            <w:tcBorders>
              <w:top w:val="single" w:sz="4" w:space="0" w:color="auto"/>
              <w:bottom w:val="single" w:sz="4" w:space="0" w:color="auto"/>
            </w:tcBorders>
            <w:shd w:val="clear" w:color="auto" w:fill="auto"/>
            <w:tcMar>
              <w:top w:w="85" w:type="dxa"/>
              <w:bottom w:w="85" w:type="dxa"/>
            </w:tcMar>
          </w:tcPr>
          <w:p w14:paraId="161340B3" w14:textId="77777777" w:rsidR="002C519D" w:rsidRPr="00445210" w:rsidRDefault="002C519D" w:rsidP="00C60917">
            <w:pPr>
              <w:spacing w:after="0"/>
              <w:rPr>
                <w:rFonts w:cs="Calibri"/>
              </w:rPr>
            </w:pPr>
          </w:p>
        </w:tc>
      </w:tr>
      <w:tr w:rsidR="002C519D" w:rsidRPr="00445210" w14:paraId="3F8908E0" w14:textId="77777777" w:rsidTr="007D6878">
        <w:trPr>
          <w:trHeight w:val="20"/>
        </w:trPr>
        <w:tc>
          <w:tcPr>
            <w:tcW w:w="2021" w:type="pct"/>
            <w:shd w:val="clear" w:color="auto" w:fill="auto"/>
            <w:tcMar>
              <w:top w:w="85" w:type="dxa"/>
              <w:bottom w:w="85" w:type="dxa"/>
            </w:tcMar>
            <w:vAlign w:val="bottom"/>
          </w:tcPr>
          <w:p w14:paraId="22E52737" w14:textId="77777777" w:rsidR="002C519D" w:rsidRPr="00DD4A99" w:rsidRDefault="00075929" w:rsidP="00C60917">
            <w:pPr>
              <w:spacing w:after="0"/>
              <w:rPr>
                <w:rFonts w:cs="Calibri"/>
                <w:i/>
              </w:rPr>
            </w:pPr>
            <w:r w:rsidRPr="00075929">
              <w:rPr>
                <w:rFonts w:cs="Calibri"/>
                <w:i/>
              </w:rPr>
              <w:t>Postal address:</w:t>
            </w:r>
          </w:p>
        </w:tc>
        <w:tc>
          <w:tcPr>
            <w:tcW w:w="2979" w:type="pct"/>
            <w:gridSpan w:val="3"/>
            <w:tcBorders>
              <w:top w:val="single" w:sz="4" w:space="0" w:color="auto"/>
              <w:bottom w:val="single" w:sz="4" w:space="0" w:color="auto"/>
            </w:tcBorders>
            <w:shd w:val="clear" w:color="auto" w:fill="auto"/>
            <w:tcMar>
              <w:top w:w="85" w:type="dxa"/>
              <w:bottom w:w="85" w:type="dxa"/>
            </w:tcMar>
          </w:tcPr>
          <w:p w14:paraId="4C1E3FF9" w14:textId="77777777" w:rsidR="002C519D" w:rsidRPr="00445210" w:rsidRDefault="002C519D" w:rsidP="00C60917">
            <w:pPr>
              <w:spacing w:after="0"/>
              <w:rPr>
                <w:rFonts w:cs="Calibri"/>
              </w:rPr>
            </w:pPr>
          </w:p>
        </w:tc>
      </w:tr>
      <w:tr w:rsidR="002C519D" w:rsidRPr="00445210" w14:paraId="694B621E" w14:textId="77777777" w:rsidTr="007D6878">
        <w:trPr>
          <w:trHeight w:val="20"/>
        </w:trPr>
        <w:tc>
          <w:tcPr>
            <w:tcW w:w="2021" w:type="pct"/>
            <w:shd w:val="clear" w:color="auto" w:fill="auto"/>
            <w:tcMar>
              <w:top w:w="85" w:type="dxa"/>
              <w:bottom w:w="85" w:type="dxa"/>
            </w:tcMar>
            <w:vAlign w:val="bottom"/>
          </w:tcPr>
          <w:p w14:paraId="072655EA" w14:textId="77777777" w:rsidR="002C519D" w:rsidRPr="00DD4A99" w:rsidRDefault="00075929" w:rsidP="00C60917">
            <w:pPr>
              <w:spacing w:after="0"/>
              <w:rPr>
                <w:rFonts w:cs="Calibri"/>
                <w:i/>
              </w:rPr>
            </w:pPr>
            <w:r w:rsidRPr="00075929">
              <w:rPr>
                <w:rFonts w:cs="Calibri"/>
                <w:i/>
              </w:rPr>
              <w:t>Physical address:</w:t>
            </w:r>
          </w:p>
        </w:tc>
        <w:tc>
          <w:tcPr>
            <w:tcW w:w="2979" w:type="pct"/>
            <w:gridSpan w:val="3"/>
            <w:tcBorders>
              <w:top w:val="single" w:sz="4" w:space="0" w:color="auto"/>
              <w:bottom w:val="single" w:sz="4" w:space="0" w:color="auto"/>
            </w:tcBorders>
            <w:shd w:val="clear" w:color="auto" w:fill="auto"/>
            <w:tcMar>
              <w:top w:w="85" w:type="dxa"/>
              <w:bottom w:w="85" w:type="dxa"/>
            </w:tcMar>
          </w:tcPr>
          <w:p w14:paraId="64BAB1FF" w14:textId="77777777" w:rsidR="002C519D" w:rsidRPr="00445210" w:rsidRDefault="002C519D" w:rsidP="00C60917">
            <w:pPr>
              <w:spacing w:after="0"/>
              <w:rPr>
                <w:rFonts w:cs="Calibri"/>
              </w:rPr>
            </w:pPr>
          </w:p>
        </w:tc>
      </w:tr>
      <w:tr w:rsidR="002C519D" w:rsidRPr="00445210" w14:paraId="55B6CB8E" w14:textId="77777777" w:rsidTr="007D6878">
        <w:trPr>
          <w:trHeight w:val="20"/>
        </w:trPr>
        <w:tc>
          <w:tcPr>
            <w:tcW w:w="2021" w:type="pct"/>
            <w:shd w:val="clear" w:color="auto" w:fill="auto"/>
            <w:tcMar>
              <w:top w:w="85" w:type="dxa"/>
              <w:bottom w:w="85" w:type="dxa"/>
            </w:tcMar>
            <w:vAlign w:val="bottom"/>
          </w:tcPr>
          <w:p w14:paraId="0C001AFA" w14:textId="77777777" w:rsidR="002C519D" w:rsidRPr="00DD4A99" w:rsidRDefault="00075929" w:rsidP="00C60917">
            <w:pPr>
              <w:spacing w:after="0" w:line="240" w:lineRule="auto"/>
              <w:rPr>
                <w:rFonts w:cs="Calibri"/>
                <w:i/>
              </w:rPr>
            </w:pPr>
            <w:r w:rsidRPr="00075929">
              <w:rPr>
                <w:rFonts w:cs="Calibri"/>
                <w:i/>
              </w:rPr>
              <w:t>Phone number:</w:t>
            </w:r>
          </w:p>
        </w:tc>
        <w:tc>
          <w:tcPr>
            <w:tcW w:w="2979" w:type="pct"/>
            <w:gridSpan w:val="3"/>
            <w:tcBorders>
              <w:top w:val="single" w:sz="4" w:space="0" w:color="auto"/>
              <w:bottom w:val="single" w:sz="4" w:space="0" w:color="auto"/>
            </w:tcBorders>
            <w:shd w:val="clear" w:color="auto" w:fill="auto"/>
            <w:tcMar>
              <w:top w:w="85" w:type="dxa"/>
              <w:bottom w:w="85" w:type="dxa"/>
            </w:tcMar>
          </w:tcPr>
          <w:p w14:paraId="7B17A8E1" w14:textId="77777777" w:rsidR="002C519D" w:rsidRPr="00445210" w:rsidRDefault="002C519D" w:rsidP="00C60917">
            <w:pPr>
              <w:spacing w:after="0"/>
              <w:rPr>
                <w:rFonts w:cs="Calibri"/>
              </w:rPr>
            </w:pPr>
          </w:p>
        </w:tc>
      </w:tr>
      <w:tr w:rsidR="002C519D" w:rsidRPr="00445210" w14:paraId="2417A685" w14:textId="77777777" w:rsidTr="007D6878">
        <w:trPr>
          <w:trHeight w:val="20"/>
        </w:trPr>
        <w:tc>
          <w:tcPr>
            <w:tcW w:w="2021" w:type="pct"/>
            <w:shd w:val="clear" w:color="auto" w:fill="auto"/>
            <w:tcMar>
              <w:top w:w="85" w:type="dxa"/>
              <w:bottom w:w="85" w:type="dxa"/>
            </w:tcMar>
            <w:vAlign w:val="bottom"/>
          </w:tcPr>
          <w:p w14:paraId="60ABDE53"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979" w:type="pct"/>
            <w:gridSpan w:val="3"/>
            <w:tcBorders>
              <w:top w:val="single" w:sz="4" w:space="0" w:color="auto"/>
              <w:bottom w:val="single" w:sz="4" w:space="0" w:color="auto"/>
            </w:tcBorders>
            <w:shd w:val="clear" w:color="auto" w:fill="auto"/>
            <w:tcMar>
              <w:top w:w="85" w:type="dxa"/>
              <w:bottom w:w="85" w:type="dxa"/>
            </w:tcMar>
          </w:tcPr>
          <w:p w14:paraId="3C7D0AE4" w14:textId="77777777" w:rsidR="002C519D" w:rsidRPr="00445210" w:rsidRDefault="002C519D" w:rsidP="00C60917">
            <w:pPr>
              <w:spacing w:after="0"/>
              <w:rPr>
                <w:rFonts w:cs="Calibri"/>
              </w:rPr>
            </w:pPr>
          </w:p>
        </w:tc>
      </w:tr>
      <w:tr w:rsidR="002C519D" w:rsidRPr="00445210" w14:paraId="61317488" w14:textId="77777777" w:rsidTr="007D6878">
        <w:trPr>
          <w:trHeight w:val="20"/>
        </w:trPr>
        <w:tc>
          <w:tcPr>
            <w:tcW w:w="2021" w:type="pct"/>
            <w:tcBorders>
              <w:bottom w:val="single" w:sz="4" w:space="0" w:color="auto"/>
            </w:tcBorders>
            <w:shd w:val="clear" w:color="auto" w:fill="auto"/>
            <w:tcMar>
              <w:top w:w="85" w:type="dxa"/>
              <w:bottom w:w="85" w:type="dxa"/>
            </w:tcMar>
            <w:vAlign w:val="bottom"/>
          </w:tcPr>
          <w:p w14:paraId="3A5C000D"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979" w:type="pct"/>
            <w:gridSpan w:val="3"/>
            <w:tcBorders>
              <w:top w:val="single" w:sz="4" w:space="0" w:color="auto"/>
              <w:bottom w:val="single" w:sz="4" w:space="0" w:color="auto"/>
            </w:tcBorders>
            <w:shd w:val="clear" w:color="auto" w:fill="auto"/>
            <w:tcMar>
              <w:top w:w="85" w:type="dxa"/>
              <w:bottom w:w="85" w:type="dxa"/>
            </w:tcMar>
          </w:tcPr>
          <w:p w14:paraId="767AD45A" w14:textId="77777777" w:rsidR="002C519D" w:rsidRPr="00445210" w:rsidRDefault="002C519D" w:rsidP="00C60917">
            <w:pPr>
              <w:spacing w:after="0"/>
              <w:rPr>
                <w:rFonts w:cs="Calibri"/>
              </w:rPr>
            </w:pPr>
          </w:p>
        </w:tc>
      </w:tr>
      <w:tr w:rsidR="002C519D" w:rsidRPr="00445210" w14:paraId="481A0F3E" w14:textId="77777777" w:rsidTr="007D6878">
        <w:trPr>
          <w:trHeight w:val="283"/>
        </w:trPr>
        <w:tc>
          <w:tcPr>
            <w:tcW w:w="5000" w:type="pct"/>
            <w:gridSpan w:val="4"/>
            <w:tcBorders>
              <w:top w:val="single" w:sz="4" w:space="0" w:color="auto"/>
            </w:tcBorders>
            <w:shd w:val="clear" w:color="auto" w:fill="auto"/>
            <w:vAlign w:val="bottom"/>
          </w:tcPr>
          <w:p w14:paraId="41507EB7" w14:textId="77777777" w:rsidR="002C519D" w:rsidRPr="00A20322" w:rsidRDefault="002C519D" w:rsidP="002C519D">
            <w:pPr>
              <w:spacing w:after="0"/>
              <w:rPr>
                <w:rFonts w:cs="Calibri"/>
                <w:b/>
                <w:u w:val="single"/>
              </w:rPr>
            </w:pPr>
          </w:p>
        </w:tc>
      </w:tr>
      <w:tr w:rsidR="002C519D" w:rsidRPr="00445210" w14:paraId="5E4E2B08" w14:textId="77777777" w:rsidTr="007D6878">
        <w:trPr>
          <w:trHeight w:val="454"/>
        </w:trPr>
        <w:tc>
          <w:tcPr>
            <w:tcW w:w="2238" w:type="pct"/>
            <w:gridSpan w:val="2"/>
            <w:tcBorders>
              <w:bottom w:val="single" w:sz="4" w:space="0" w:color="auto"/>
            </w:tcBorders>
            <w:shd w:val="clear" w:color="auto" w:fill="auto"/>
            <w:vAlign w:val="bottom"/>
          </w:tcPr>
          <w:p w14:paraId="2AC7926B"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47" w:type="pct"/>
            <w:tcBorders>
              <w:bottom w:val="single" w:sz="4" w:space="0" w:color="auto"/>
            </w:tcBorders>
            <w:shd w:val="clear" w:color="auto" w:fill="auto"/>
            <w:vAlign w:val="bottom"/>
          </w:tcPr>
          <w:p w14:paraId="4548E4FE" w14:textId="77777777" w:rsidR="002C519D" w:rsidRPr="00DD4A99" w:rsidRDefault="002C519D" w:rsidP="00C60917">
            <w:pPr>
              <w:spacing w:after="0"/>
              <w:rPr>
                <w:rFonts w:cs="Calibri"/>
              </w:rPr>
            </w:pPr>
          </w:p>
        </w:tc>
        <w:tc>
          <w:tcPr>
            <w:tcW w:w="2616" w:type="pct"/>
            <w:tcBorders>
              <w:bottom w:val="single" w:sz="4" w:space="0" w:color="auto"/>
            </w:tcBorders>
            <w:shd w:val="clear" w:color="auto" w:fill="auto"/>
            <w:vAlign w:val="bottom"/>
          </w:tcPr>
          <w:p w14:paraId="1885C11D" w14:textId="77777777" w:rsidR="002C519D" w:rsidRPr="00DD4A99" w:rsidRDefault="00075929" w:rsidP="00C60917">
            <w:pPr>
              <w:spacing w:after="0"/>
              <w:rPr>
                <w:rFonts w:cs="Calibri"/>
                <w:i/>
              </w:rPr>
            </w:pPr>
            <w:r w:rsidRPr="00075929">
              <w:rPr>
                <w:rFonts w:cs="Calibri"/>
                <w:i/>
              </w:rPr>
              <w:t>Date</w:t>
            </w:r>
          </w:p>
        </w:tc>
      </w:tr>
      <w:tr w:rsidR="002C519D" w:rsidRPr="00445210" w14:paraId="2D7AB61D" w14:textId="77777777" w:rsidTr="007D6878">
        <w:trPr>
          <w:trHeight w:val="454"/>
        </w:trPr>
        <w:tc>
          <w:tcPr>
            <w:tcW w:w="2238" w:type="pct"/>
            <w:gridSpan w:val="2"/>
            <w:tcBorders>
              <w:top w:val="single" w:sz="4" w:space="0" w:color="auto"/>
              <w:bottom w:val="single" w:sz="4" w:space="0" w:color="auto"/>
            </w:tcBorders>
            <w:shd w:val="clear" w:color="auto" w:fill="auto"/>
            <w:vAlign w:val="bottom"/>
          </w:tcPr>
          <w:p w14:paraId="77D5C644" w14:textId="77777777" w:rsidR="002C519D" w:rsidRPr="00DD4A99" w:rsidRDefault="00075929" w:rsidP="00C60917">
            <w:pPr>
              <w:spacing w:after="0"/>
              <w:rPr>
                <w:rFonts w:cs="Calibri"/>
                <w:i/>
              </w:rPr>
            </w:pPr>
            <w:r w:rsidRPr="00075929">
              <w:rPr>
                <w:rFonts w:cs="Calibri"/>
                <w:i/>
              </w:rPr>
              <w:t>Full Name</w:t>
            </w:r>
          </w:p>
        </w:tc>
        <w:tc>
          <w:tcPr>
            <w:tcW w:w="147" w:type="pct"/>
            <w:tcBorders>
              <w:top w:val="single" w:sz="4" w:space="0" w:color="auto"/>
              <w:bottom w:val="single" w:sz="4" w:space="0" w:color="auto"/>
            </w:tcBorders>
            <w:shd w:val="clear" w:color="auto" w:fill="auto"/>
            <w:vAlign w:val="bottom"/>
          </w:tcPr>
          <w:p w14:paraId="5F242247" w14:textId="77777777" w:rsidR="002C519D" w:rsidRPr="00DD4A99" w:rsidRDefault="002C519D" w:rsidP="00C60917">
            <w:pPr>
              <w:spacing w:after="0"/>
              <w:rPr>
                <w:rFonts w:cs="Calibri"/>
              </w:rPr>
            </w:pPr>
          </w:p>
        </w:tc>
        <w:tc>
          <w:tcPr>
            <w:tcW w:w="2616" w:type="pct"/>
            <w:tcBorders>
              <w:top w:val="single" w:sz="4" w:space="0" w:color="auto"/>
              <w:bottom w:val="single" w:sz="4" w:space="0" w:color="auto"/>
            </w:tcBorders>
            <w:shd w:val="clear" w:color="auto" w:fill="auto"/>
            <w:vAlign w:val="bottom"/>
          </w:tcPr>
          <w:p w14:paraId="0843D623" w14:textId="77777777" w:rsidR="002C519D" w:rsidRPr="00DD4A99" w:rsidRDefault="00075929" w:rsidP="00C60917">
            <w:pPr>
              <w:spacing w:after="0"/>
              <w:rPr>
                <w:rFonts w:cs="Calibri"/>
                <w:i/>
              </w:rPr>
            </w:pPr>
            <w:r w:rsidRPr="00075929">
              <w:rPr>
                <w:rFonts w:cs="Calibri"/>
                <w:i/>
              </w:rPr>
              <w:t>Position (if Company)</w:t>
            </w:r>
          </w:p>
        </w:tc>
      </w:tr>
    </w:tbl>
    <w:p w14:paraId="57A92F41"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1086BDB6" w14:textId="77777777" w:rsidR="007253FB" w:rsidRPr="002C519D" w:rsidRDefault="00A36E6C" w:rsidP="009A3BCD">
      <w:pPr>
        <w:pStyle w:val="Heading2"/>
      </w:pPr>
      <w:bookmarkStart w:id="23" w:name="_Toc463295365"/>
      <w:bookmarkStart w:id="24" w:name="_Toc463295381"/>
      <w:bookmarkStart w:id="25" w:name="_Toc463295384"/>
      <w:bookmarkStart w:id="26" w:name="_Toc463382922"/>
      <w:bookmarkStart w:id="27" w:name="_Toc463382981"/>
      <w:bookmarkStart w:id="28" w:name="_Toc71109379"/>
      <w:bookmarkStart w:id="29" w:name="_Toc74318247"/>
      <w:bookmarkStart w:id="30" w:name="_Toc463295399"/>
      <w:bookmarkStart w:id="31" w:name="_Toc463374724"/>
      <w:bookmarkEnd w:id="23"/>
      <w:bookmarkEnd w:id="24"/>
      <w:bookmarkEnd w:id="25"/>
      <w:r>
        <w:lastRenderedPageBreak/>
        <w:t xml:space="preserve">A2 – </w:t>
      </w:r>
      <w:r w:rsidR="007253FB" w:rsidRPr="00075929">
        <w:t>Conflict of Interest Declaration</w:t>
      </w:r>
      <w:bookmarkEnd w:id="26"/>
      <w:bookmarkEnd w:id="27"/>
      <w:bookmarkEnd w:id="28"/>
      <w:bookmarkEnd w:id="29"/>
    </w:p>
    <w:p w14:paraId="1C28B494" w14:textId="5CC24D06"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sidR="008A189D">
        <w:rPr>
          <w:rFonts w:eastAsia="Times New Roman" w:cstheme="minorHAnsi"/>
          <w:color w:val="000000" w:themeColor="text1"/>
        </w:rPr>
        <w:t>RFQ</w:t>
      </w:r>
      <w:r w:rsidR="008A189D" w:rsidRPr="00322523">
        <w:rPr>
          <w:rFonts w:eastAsia="Times New Roman" w:cstheme="minorHAnsi"/>
          <w:color w:val="000000" w:themeColor="text1"/>
        </w:rPr>
        <w:t xml:space="preserve"> </w:t>
      </w:r>
      <w:r w:rsidRPr="00322523">
        <w:rPr>
          <w:rFonts w:eastAsia="Times New Roman" w:cstheme="minorHAnsi"/>
          <w:color w:val="000000" w:themeColor="text1"/>
        </w:rPr>
        <w:t xml:space="preserve">process. </w:t>
      </w:r>
    </w:p>
    <w:p w14:paraId="60A453DA" w14:textId="77777777"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14:paraId="1B31B3FB" w14:textId="67382CB4" w:rsidR="00CB6F9E" w:rsidRPr="00C55005" w:rsidRDefault="00CB6F9E" w:rsidP="00CB6F9E">
      <w:r w:rsidRPr="00C55005">
        <w:t xml:space="preserve">In submitting this </w:t>
      </w:r>
      <w:r w:rsidR="008A189D">
        <w:t>Quote</w:t>
      </w:r>
      <w:r>
        <w:t xml:space="preserve"> I</w:t>
      </w:r>
      <w:r w:rsidRPr="00C55005">
        <w:t xml:space="preserve"> </w:t>
      </w:r>
      <w:r>
        <w:t>declare:</w:t>
      </w:r>
    </w:p>
    <w:p w14:paraId="5CD2593B" w14:textId="7117D5BF" w:rsidR="00CB6F9E" w:rsidRDefault="00CB6F9E" w:rsidP="00B56406">
      <w:pPr>
        <w:pStyle w:val="ListParagraph"/>
        <w:numPr>
          <w:ilvl w:val="0"/>
          <w:numId w:val="4"/>
        </w:numPr>
      </w:pPr>
      <w:r>
        <w:t xml:space="preserve">I understand that an actual, potential or perceived conflict of interest may arise in participating in this </w:t>
      </w:r>
      <w:r w:rsidR="008A189D">
        <w:t xml:space="preserve">RFQ </w:t>
      </w:r>
      <w:r>
        <w:t>process and that I am obliged to declare any such conflict of interest.</w:t>
      </w:r>
    </w:p>
    <w:p w14:paraId="0CB61D5B" w14:textId="77777777" w:rsidR="00CB6F9E" w:rsidRDefault="00CB6F9E" w:rsidP="00B56406">
      <w:pPr>
        <w:pStyle w:val="ListParagraph"/>
        <w:numPr>
          <w:ilvl w:val="0"/>
          <w:numId w:val="4"/>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4190D545" w14:textId="41B3607F" w:rsidR="00CB6F9E" w:rsidRDefault="00CB6F9E" w:rsidP="00B56406">
      <w:pPr>
        <w:pStyle w:val="ListParagraph"/>
        <w:numPr>
          <w:ilvl w:val="0"/>
          <w:numId w:val="4"/>
        </w:numPr>
      </w:pPr>
      <w:r>
        <w:t>If a conflict of interest arises at any time before the selected supplier has been awarded, I wil</w:t>
      </w:r>
      <w:r w:rsidR="00141E84">
        <w:t xml:space="preserve">l advise the </w:t>
      </w:r>
      <w:r>
        <w:t>Principal immediately.</w:t>
      </w:r>
    </w:p>
    <w:p w14:paraId="6C528E28" w14:textId="3A6FF0DB" w:rsidR="00CB6F9E" w:rsidRPr="00C55005" w:rsidRDefault="00CB6F9E" w:rsidP="00B56406">
      <w:pPr>
        <w:pStyle w:val="ListParagraph"/>
        <w:numPr>
          <w:ilvl w:val="0"/>
          <w:numId w:val="4"/>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rsidR="008A189D">
        <w:t>Quote</w:t>
      </w:r>
      <w:r w:rsidRPr="00C55005">
        <w:t xml:space="preserve"> </w:t>
      </w:r>
      <w:r w:rsidR="008A189D">
        <w:t xml:space="preserve">and information </w:t>
      </w:r>
      <w:r w:rsidRPr="00C55005">
        <w:t xml:space="preserve">provided are true and correct. </w:t>
      </w:r>
    </w:p>
    <w:p w14:paraId="3624896C" w14:textId="77777777" w:rsidR="00DA46D2" w:rsidRDefault="00DA46D2" w:rsidP="00A423F5">
      <w:bookmarkStart w:id="32" w:name="_Toc463295400"/>
      <w:bookmarkEnd w:id="30"/>
      <w:bookmarkEnd w:id="31"/>
      <w:bookmarkEnd w:id="32"/>
    </w:p>
    <w:tbl>
      <w:tblPr>
        <w:tblW w:w="4844" w:type="pct"/>
        <w:tblLook w:val="01E0" w:firstRow="1" w:lastRow="1" w:firstColumn="1" w:lastColumn="1" w:noHBand="0" w:noVBand="0"/>
      </w:tblPr>
      <w:tblGrid>
        <w:gridCol w:w="4552"/>
        <w:gridCol w:w="298"/>
        <w:gridCol w:w="4900"/>
      </w:tblGrid>
      <w:tr w:rsidR="00DA46D2" w:rsidRPr="00A20322" w14:paraId="7317AAFE" w14:textId="77777777" w:rsidTr="00DA46D2">
        <w:trPr>
          <w:trHeight w:val="283"/>
        </w:trPr>
        <w:tc>
          <w:tcPr>
            <w:tcW w:w="5000" w:type="pct"/>
            <w:gridSpan w:val="3"/>
            <w:tcBorders>
              <w:top w:val="single" w:sz="4" w:space="0" w:color="auto"/>
            </w:tcBorders>
            <w:shd w:val="clear" w:color="auto" w:fill="auto"/>
            <w:vAlign w:val="bottom"/>
          </w:tcPr>
          <w:p w14:paraId="32B8B580" w14:textId="77777777"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14:paraId="38AA578A" w14:textId="77777777" w:rsidTr="00DA46D2">
        <w:trPr>
          <w:trHeight w:val="283"/>
        </w:trPr>
        <w:tc>
          <w:tcPr>
            <w:tcW w:w="5000" w:type="pct"/>
            <w:gridSpan w:val="3"/>
            <w:tcBorders>
              <w:bottom w:val="single" w:sz="4" w:space="0" w:color="auto"/>
            </w:tcBorders>
            <w:shd w:val="clear" w:color="auto" w:fill="auto"/>
            <w:vAlign w:val="bottom"/>
          </w:tcPr>
          <w:p w14:paraId="6E07B4A7" w14:textId="77777777" w:rsidR="00DA46D2" w:rsidRPr="00C16F27" w:rsidRDefault="00DA46D2" w:rsidP="00C60917">
            <w:pPr>
              <w:spacing w:after="0"/>
              <w:rPr>
                <w:rFonts w:cs="Calibri"/>
                <w:b/>
                <w:u w:val="single"/>
              </w:rPr>
            </w:pPr>
          </w:p>
        </w:tc>
      </w:tr>
      <w:tr w:rsidR="00DA46D2" w:rsidRPr="00A20322" w14:paraId="18F6410C" w14:textId="77777777" w:rsidTr="00DA46D2">
        <w:trPr>
          <w:trHeight w:val="567"/>
        </w:trPr>
        <w:tc>
          <w:tcPr>
            <w:tcW w:w="5000" w:type="pct"/>
            <w:gridSpan w:val="3"/>
            <w:tcBorders>
              <w:top w:val="single" w:sz="4" w:space="0" w:color="auto"/>
            </w:tcBorders>
            <w:shd w:val="clear" w:color="auto" w:fill="auto"/>
            <w:vAlign w:val="bottom"/>
          </w:tcPr>
          <w:p w14:paraId="79ED201F" w14:textId="77777777" w:rsidR="00DA46D2" w:rsidRPr="00C16F27" w:rsidRDefault="00DA46D2" w:rsidP="00C60917">
            <w:pPr>
              <w:spacing w:after="0"/>
              <w:rPr>
                <w:rFonts w:cs="Calibri"/>
                <w:b/>
                <w:u w:val="single"/>
              </w:rPr>
            </w:pPr>
          </w:p>
        </w:tc>
      </w:tr>
      <w:tr w:rsidR="00DA46D2" w:rsidRPr="00A20322" w14:paraId="7D088AC1" w14:textId="77777777" w:rsidTr="00DA46D2">
        <w:trPr>
          <w:trHeight w:val="567"/>
        </w:trPr>
        <w:tc>
          <w:tcPr>
            <w:tcW w:w="5000" w:type="pct"/>
            <w:gridSpan w:val="3"/>
            <w:tcBorders>
              <w:top w:val="single" w:sz="4" w:space="0" w:color="auto"/>
            </w:tcBorders>
            <w:shd w:val="clear" w:color="auto" w:fill="auto"/>
            <w:vAlign w:val="bottom"/>
          </w:tcPr>
          <w:p w14:paraId="3A2A1F89" w14:textId="77777777" w:rsidR="00DA46D2" w:rsidRPr="00C16F27" w:rsidRDefault="00DA46D2" w:rsidP="00C60917">
            <w:pPr>
              <w:spacing w:after="0"/>
              <w:rPr>
                <w:rFonts w:cs="Calibri"/>
                <w:b/>
                <w:u w:val="single"/>
              </w:rPr>
            </w:pPr>
          </w:p>
        </w:tc>
      </w:tr>
      <w:tr w:rsidR="00DA46D2" w:rsidRPr="00A20322" w14:paraId="22A44328" w14:textId="77777777" w:rsidTr="00DA46D2">
        <w:trPr>
          <w:trHeight w:val="567"/>
        </w:trPr>
        <w:tc>
          <w:tcPr>
            <w:tcW w:w="5000" w:type="pct"/>
            <w:gridSpan w:val="3"/>
            <w:tcBorders>
              <w:top w:val="single" w:sz="4" w:space="0" w:color="auto"/>
            </w:tcBorders>
            <w:shd w:val="clear" w:color="auto" w:fill="auto"/>
            <w:vAlign w:val="bottom"/>
          </w:tcPr>
          <w:p w14:paraId="4BC012F6" w14:textId="77777777" w:rsidR="00DA46D2" w:rsidRPr="00C16F27" w:rsidRDefault="00DA46D2" w:rsidP="00C60917">
            <w:pPr>
              <w:spacing w:after="0"/>
              <w:rPr>
                <w:rFonts w:cs="Calibri"/>
                <w:b/>
                <w:u w:val="single"/>
              </w:rPr>
            </w:pPr>
          </w:p>
        </w:tc>
      </w:tr>
      <w:tr w:rsidR="00614B07" w:rsidRPr="00A20322" w14:paraId="2FA1A1A5" w14:textId="77777777" w:rsidTr="00DA46D2">
        <w:trPr>
          <w:trHeight w:val="567"/>
        </w:trPr>
        <w:tc>
          <w:tcPr>
            <w:tcW w:w="5000" w:type="pct"/>
            <w:gridSpan w:val="3"/>
            <w:tcBorders>
              <w:top w:val="single" w:sz="4" w:space="0" w:color="auto"/>
            </w:tcBorders>
            <w:shd w:val="clear" w:color="auto" w:fill="auto"/>
            <w:vAlign w:val="bottom"/>
          </w:tcPr>
          <w:p w14:paraId="12B11C91" w14:textId="77777777"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14:paraId="641FBD8F" w14:textId="77777777" w:rsidTr="00DA46D2">
        <w:trPr>
          <w:trHeight w:val="567"/>
        </w:trPr>
        <w:tc>
          <w:tcPr>
            <w:tcW w:w="5000" w:type="pct"/>
            <w:gridSpan w:val="3"/>
            <w:tcBorders>
              <w:top w:val="single" w:sz="4" w:space="0" w:color="auto"/>
            </w:tcBorders>
            <w:shd w:val="clear" w:color="auto" w:fill="auto"/>
            <w:vAlign w:val="bottom"/>
          </w:tcPr>
          <w:p w14:paraId="66C30EE8" w14:textId="77777777" w:rsidR="00614B07" w:rsidRPr="00C16F27" w:rsidRDefault="00614B07" w:rsidP="00C60917">
            <w:pPr>
              <w:spacing w:after="0"/>
              <w:rPr>
                <w:rFonts w:cs="Calibri"/>
                <w:b/>
                <w:u w:val="single"/>
              </w:rPr>
            </w:pPr>
          </w:p>
        </w:tc>
      </w:tr>
      <w:tr w:rsidR="00614B07" w:rsidRPr="00A20322" w14:paraId="1F7CFA71" w14:textId="77777777" w:rsidTr="00DA46D2">
        <w:trPr>
          <w:trHeight w:val="567"/>
        </w:trPr>
        <w:tc>
          <w:tcPr>
            <w:tcW w:w="5000" w:type="pct"/>
            <w:gridSpan w:val="3"/>
            <w:tcBorders>
              <w:top w:val="single" w:sz="4" w:space="0" w:color="auto"/>
            </w:tcBorders>
            <w:shd w:val="clear" w:color="auto" w:fill="auto"/>
            <w:vAlign w:val="bottom"/>
          </w:tcPr>
          <w:p w14:paraId="30B80AA4" w14:textId="77777777" w:rsidR="00614B07" w:rsidRPr="00C16F27" w:rsidRDefault="00614B07" w:rsidP="00C60917">
            <w:pPr>
              <w:spacing w:after="0"/>
              <w:rPr>
                <w:rFonts w:cs="Calibri"/>
                <w:b/>
                <w:u w:val="single"/>
              </w:rPr>
            </w:pPr>
          </w:p>
        </w:tc>
      </w:tr>
      <w:tr w:rsidR="00DA46D2" w:rsidRPr="00A20322" w14:paraId="5E38D580" w14:textId="77777777" w:rsidTr="00DA46D2">
        <w:trPr>
          <w:trHeight w:val="832"/>
        </w:trPr>
        <w:tc>
          <w:tcPr>
            <w:tcW w:w="5000" w:type="pct"/>
            <w:gridSpan w:val="3"/>
            <w:tcBorders>
              <w:top w:val="single" w:sz="4" w:space="0" w:color="auto"/>
            </w:tcBorders>
            <w:shd w:val="clear" w:color="auto" w:fill="auto"/>
            <w:vAlign w:val="bottom"/>
          </w:tcPr>
          <w:p w14:paraId="18A071C2" w14:textId="77777777" w:rsidR="00DA46D2" w:rsidRPr="00C16F27" w:rsidRDefault="00DA46D2" w:rsidP="00C60917">
            <w:pPr>
              <w:spacing w:after="0"/>
              <w:rPr>
                <w:rFonts w:cs="Calibri"/>
                <w:b/>
                <w:u w:val="single"/>
              </w:rPr>
            </w:pPr>
          </w:p>
        </w:tc>
      </w:tr>
      <w:tr w:rsidR="00BC00F2" w:rsidRPr="00A20322" w14:paraId="119662BD" w14:textId="77777777" w:rsidTr="00C60917">
        <w:trPr>
          <w:trHeight w:val="283"/>
        </w:trPr>
        <w:tc>
          <w:tcPr>
            <w:tcW w:w="5000" w:type="pct"/>
            <w:gridSpan w:val="3"/>
            <w:tcBorders>
              <w:top w:val="single" w:sz="4" w:space="0" w:color="auto"/>
            </w:tcBorders>
            <w:shd w:val="clear" w:color="auto" w:fill="auto"/>
            <w:vAlign w:val="bottom"/>
          </w:tcPr>
          <w:p w14:paraId="456367EA" w14:textId="77777777" w:rsidR="00BC00F2" w:rsidRPr="00A20322" w:rsidRDefault="00CB6F9E" w:rsidP="00C60917">
            <w:pPr>
              <w:spacing w:after="0"/>
              <w:rPr>
                <w:rFonts w:cs="Calibri"/>
                <w:b/>
                <w:u w:val="single"/>
              </w:rPr>
            </w:pPr>
            <w:r>
              <w:rPr>
                <w:rFonts w:cs="Calibri"/>
                <w:b/>
                <w:u w:val="single"/>
              </w:rPr>
              <w:t>Declared by:</w:t>
            </w:r>
          </w:p>
        </w:tc>
      </w:tr>
      <w:tr w:rsidR="00BC00F2" w:rsidRPr="00DD4A99" w14:paraId="6C4B6753" w14:textId="77777777" w:rsidTr="00C60917">
        <w:trPr>
          <w:trHeight w:val="454"/>
        </w:trPr>
        <w:tc>
          <w:tcPr>
            <w:tcW w:w="2334" w:type="pct"/>
            <w:tcBorders>
              <w:bottom w:val="single" w:sz="4" w:space="0" w:color="auto"/>
            </w:tcBorders>
            <w:shd w:val="clear" w:color="auto" w:fill="auto"/>
            <w:vAlign w:val="bottom"/>
          </w:tcPr>
          <w:p w14:paraId="5156A142" w14:textId="77777777"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03754E73" w14:textId="77777777"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14:paraId="464F53B7" w14:textId="77777777" w:rsidR="00BC00F2" w:rsidRPr="00DD4A99" w:rsidRDefault="00BC00F2" w:rsidP="00C60917">
            <w:pPr>
              <w:spacing w:after="0"/>
              <w:rPr>
                <w:rFonts w:cs="Calibri"/>
                <w:i/>
              </w:rPr>
            </w:pPr>
            <w:r w:rsidRPr="002C49FC">
              <w:rPr>
                <w:rFonts w:cs="Calibri"/>
                <w:i/>
              </w:rPr>
              <w:t>Date</w:t>
            </w:r>
          </w:p>
        </w:tc>
      </w:tr>
      <w:tr w:rsidR="00BC00F2" w:rsidRPr="00DD4A99" w14:paraId="306E12E8" w14:textId="77777777" w:rsidTr="00C60917">
        <w:trPr>
          <w:trHeight w:val="454"/>
        </w:trPr>
        <w:tc>
          <w:tcPr>
            <w:tcW w:w="2334" w:type="pct"/>
            <w:tcBorders>
              <w:top w:val="single" w:sz="4" w:space="0" w:color="auto"/>
              <w:bottom w:val="single" w:sz="4" w:space="0" w:color="auto"/>
            </w:tcBorders>
            <w:shd w:val="clear" w:color="auto" w:fill="auto"/>
            <w:vAlign w:val="bottom"/>
          </w:tcPr>
          <w:p w14:paraId="23C7BECF" w14:textId="77777777"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40EFD527" w14:textId="77777777"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4BD11DB9" w14:textId="77777777" w:rsidR="00BC00F2" w:rsidRPr="00DD4A99" w:rsidRDefault="00BC00F2" w:rsidP="00C60917">
            <w:pPr>
              <w:spacing w:after="0"/>
              <w:rPr>
                <w:rFonts w:cs="Calibri"/>
                <w:i/>
              </w:rPr>
            </w:pPr>
            <w:r w:rsidRPr="002C49FC">
              <w:rPr>
                <w:rFonts w:cs="Calibri"/>
                <w:i/>
              </w:rPr>
              <w:t>Position (if Company)</w:t>
            </w:r>
          </w:p>
        </w:tc>
      </w:tr>
    </w:tbl>
    <w:p w14:paraId="09D819D0" w14:textId="77777777" w:rsidR="00BC00F2" w:rsidRDefault="00BC00F2" w:rsidP="009A3BCD">
      <w:pPr>
        <w:pStyle w:val="Subtitle2"/>
        <w:sectPr w:rsidR="00BC00F2" w:rsidSect="00125E01">
          <w:pgSz w:w="11906" w:h="16838"/>
          <w:pgMar w:top="1440" w:right="849" w:bottom="1276" w:left="993" w:header="708" w:footer="708" w:gutter="0"/>
          <w:cols w:space="708"/>
          <w:docGrid w:linePitch="360"/>
        </w:sectPr>
      </w:pPr>
      <w:bookmarkStart w:id="33" w:name="_Toc463295401"/>
      <w:bookmarkStart w:id="34" w:name="_Toc463295402"/>
      <w:bookmarkStart w:id="35" w:name="_Toc463295403"/>
      <w:bookmarkStart w:id="36" w:name="_Toc463295404"/>
      <w:bookmarkEnd w:id="33"/>
      <w:bookmarkEnd w:id="34"/>
      <w:bookmarkEnd w:id="35"/>
      <w:bookmarkEnd w:id="36"/>
    </w:p>
    <w:p w14:paraId="2F5F9397" w14:textId="01CA8D7B" w:rsidR="00F4740C" w:rsidRDefault="006F65F2" w:rsidP="009A3BCD">
      <w:pPr>
        <w:pStyle w:val="Heading2"/>
      </w:pPr>
      <w:bookmarkStart w:id="37" w:name="_Toc463295405"/>
      <w:bookmarkStart w:id="38" w:name="_Toc71109380"/>
      <w:bookmarkStart w:id="39" w:name="_Toc74318248"/>
      <w:bookmarkStart w:id="40" w:name="_Toc463295406"/>
      <w:bookmarkStart w:id="41" w:name="_Toc463374725"/>
      <w:bookmarkStart w:id="42" w:name="_Toc463382923"/>
      <w:bookmarkStart w:id="43" w:name="_Toc463382982"/>
      <w:bookmarkEnd w:id="37"/>
      <w:r>
        <w:lastRenderedPageBreak/>
        <w:t>A3 - Selected Categories</w:t>
      </w:r>
      <w:bookmarkEnd w:id="38"/>
      <w:bookmarkEnd w:id="39"/>
    </w:p>
    <w:p w14:paraId="5DB608EB" w14:textId="2A44C6AE" w:rsidR="006F65F2" w:rsidRPr="006F65F2" w:rsidRDefault="00E24DD1" w:rsidP="006F65F2">
      <w:r>
        <w:t>Respondent</w:t>
      </w:r>
      <w:r w:rsidR="006F65F2">
        <w:t>s are to select the relevant categories in the table below, and demonstrate eligibility for the selection in A</w:t>
      </w:r>
      <w:r w:rsidR="00D368B6">
        <w:t>5 and A6</w:t>
      </w:r>
      <w:r w:rsidR="006F65F2">
        <w:t xml:space="preserve">. Refer to </w:t>
      </w:r>
      <w:r w:rsidR="00D368B6">
        <w:t>the e</w:t>
      </w:r>
      <w:r w:rsidR="006F65F2">
        <w:t xml:space="preserve">ligibility requirements </w:t>
      </w:r>
      <w:r w:rsidR="00D368B6">
        <w:t xml:space="preserve">for each category </w:t>
      </w:r>
      <w:r w:rsidR="006F65F2">
        <w:t xml:space="preserve">in </w:t>
      </w:r>
      <w:r w:rsidR="00D368B6">
        <w:t xml:space="preserve">section </w:t>
      </w:r>
      <w:r w:rsidR="00D368B6">
        <w:rPr>
          <w:highlight w:val="yellow"/>
        </w:rPr>
        <w:fldChar w:fldCharType="begin"/>
      </w:r>
      <w:r w:rsidR="00D368B6">
        <w:instrText xml:space="preserve"> REF _Ref71051355 \r \h </w:instrText>
      </w:r>
      <w:r w:rsidR="00D368B6">
        <w:rPr>
          <w:highlight w:val="yellow"/>
        </w:rPr>
      </w:r>
      <w:r w:rsidR="00D368B6">
        <w:rPr>
          <w:highlight w:val="yellow"/>
        </w:rPr>
        <w:fldChar w:fldCharType="separate"/>
      </w:r>
      <w:r w:rsidR="00D15B14">
        <w:t>4</w:t>
      </w:r>
      <w:r w:rsidR="00D368B6">
        <w:rPr>
          <w:highlight w:val="yellow"/>
        </w:rPr>
        <w:fldChar w:fldCharType="end"/>
      </w:r>
      <w:r w:rsidR="006F65F2">
        <w:t>.</w:t>
      </w:r>
    </w:p>
    <w:tbl>
      <w:tblPr>
        <w:tblStyle w:val="TableGrid"/>
        <w:tblW w:w="8545" w:type="dxa"/>
        <w:tblLook w:val="04A0" w:firstRow="1" w:lastRow="0" w:firstColumn="1" w:lastColumn="0" w:noHBand="0" w:noVBand="1"/>
      </w:tblPr>
      <w:tblGrid>
        <w:gridCol w:w="4855"/>
        <w:gridCol w:w="1710"/>
        <w:gridCol w:w="1980"/>
      </w:tblGrid>
      <w:tr w:rsidR="008C2317" w:rsidRPr="008C2317" w14:paraId="0541CFBB" w14:textId="77777777" w:rsidTr="00CA7071">
        <w:trPr>
          <w:trHeight w:val="360"/>
        </w:trPr>
        <w:tc>
          <w:tcPr>
            <w:tcW w:w="4855" w:type="dxa"/>
            <w:tcBorders>
              <w:bottom w:val="single" w:sz="4" w:space="0" w:color="auto"/>
            </w:tcBorders>
            <w:shd w:val="clear" w:color="auto" w:fill="000000" w:themeFill="text1"/>
          </w:tcPr>
          <w:p w14:paraId="00ADD004" w14:textId="77777777" w:rsidR="008C2317" w:rsidRPr="008C2317" w:rsidRDefault="008C2317" w:rsidP="00CA7071">
            <w:pPr>
              <w:jc w:val="left"/>
              <w:rPr>
                <w:b/>
                <w:color w:val="FFFFFF" w:themeColor="background1"/>
                <w:sz w:val="24"/>
              </w:rPr>
            </w:pPr>
            <w:r w:rsidRPr="008C2317">
              <w:rPr>
                <w:b/>
                <w:color w:val="FFFFFF" w:themeColor="background1"/>
                <w:sz w:val="24"/>
              </w:rPr>
              <w:t>Specialisation</w:t>
            </w:r>
          </w:p>
        </w:tc>
        <w:tc>
          <w:tcPr>
            <w:tcW w:w="3690" w:type="dxa"/>
            <w:gridSpan w:val="2"/>
            <w:tcBorders>
              <w:bottom w:val="single" w:sz="4" w:space="0" w:color="auto"/>
            </w:tcBorders>
            <w:shd w:val="clear" w:color="auto" w:fill="000000" w:themeFill="text1"/>
          </w:tcPr>
          <w:p w14:paraId="72DF8D6F" w14:textId="5DC541DC" w:rsidR="008C2317" w:rsidRPr="008C2317" w:rsidRDefault="008C2317" w:rsidP="00CA7071">
            <w:pPr>
              <w:jc w:val="center"/>
              <w:rPr>
                <w:b/>
                <w:color w:val="FFFFFF" w:themeColor="background1"/>
                <w:sz w:val="24"/>
              </w:rPr>
            </w:pPr>
            <w:r w:rsidRPr="008C2317">
              <w:rPr>
                <w:b/>
                <w:color w:val="FFFFFF" w:themeColor="background1"/>
                <w:sz w:val="24"/>
              </w:rPr>
              <w:t>Panel</w:t>
            </w:r>
            <w:r w:rsidR="006F65F2">
              <w:rPr>
                <w:b/>
                <w:color w:val="FFFFFF" w:themeColor="background1"/>
                <w:sz w:val="24"/>
              </w:rPr>
              <w:t xml:space="preserve"> Category </w:t>
            </w:r>
            <w:r>
              <w:rPr>
                <w:b/>
                <w:color w:val="FFFFFF" w:themeColor="background1"/>
                <w:sz w:val="24"/>
              </w:rPr>
              <w:t xml:space="preserve">Selection </w:t>
            </w:r>
          </w:p>
        </w:tc>
      </w:tr>
      <w:tr w:rsidR="006F65F2" w:rsidRPr="008C2317" w14:paraId="758E5430" w14:textId="77777777" w:rsidTr="00CA7071">
        <w:trPr>
          <w:trHeight w:val="360"/>
        </w:trPr>
        <w:tc>
          <w:tcPr>
            <w:tcW w:w="4855" w:type="dxa"/>
            <w:tcBorders>
              <w:bottom w:val="single" w:sz="4" w:space="0" w:color="auto"/>
            </w:tcBorders>
            <w:shd w:val="clear" w:color="auto" w:fill="000000" w:themeFill="text1"/>
          </w:tcPr>
          <w:p w14:paraId="298E9C67" w14:textId="77777777" w:rsidR="006F65F2" w:rsidRPr="008C2317" w:rsidRDefault="006F65F2" w:rsidP="00CA7071">
            <w:pPr>
              <w:jc w:val="left"/>
              <w:rPr>
                <w:b/>
                <w:color w:val="FFFFFF" w:themeColor="background1"/>
                <w:sz w:val="24"/>
              </w:rPr>
            </w:pPr>
          </w:p>
        </w:tc>
        <w:tc>
          <w:tcPr>
            <w:tcW w:w="3690" w:type="dxa"/>
            <w:gridSpan w:val="2"/>
            <w:tcBorders>
              <w:bottom w:val="single" w:sz="4" w:space="0" w:color="auto"/>
            </w:tcBorders>
            <w:shd w:val="clear" w:color="auto" w:fill="000000" w:themeFill="text1"/>
          </w:tcPr>
          <w:p w14:paraId="5F12F6AE" w14:textId="77777777" w:rsidR="006F65F2" w:rsidRPr="008C2317" w:rsidRDefault="006F65F2" w:rsidP="00CA7071">
            <w:pPr>
              <w:jc w:val="center"/>
              <w:rPr>
                <w:b/>
                <w:color w:val="FFFFFF" w:themeColor="background1"/>
                <w:sz w:val="24"/>
              </w:rPr>
            </w:pPr>
          </w:p>
        </w:tc>
      </w:tr>
      <w:tr w:rsidR="00F4740C" w:rsidRPr="00F4740C" w14:paraId="747D8065" w14:textId="77777777" w:rsidTr="00CA7071">
        <w:trPr>
          <w:trHeight w:val="360"/>
        </w:trPr>
        <w:tc>
          <w:tcPr>
            <w:tcW w:w="4855" w:type="dxa"/>
            <w:tcBorders>
              <w:bottom w:val="nil"/>
              <w:right w:val="nil"/>
            </w:tcBorders>
          </w:tcPr>
          <w:p w14:paraId="48CAE01F" w14:textId="1B8AC7CF" w:rsidR="00F4740C" w:rsidRPr="00F4740C" w:rsidRDefault="00040A4F" w:rsidP="00CA7071">
            <w:pPr>
              <w:jc w:val="left"/>
            </w:pPr>
            <w:r>
              <w:t>Architecture</w:t>
            </w:r>
          </w:p>
        </w:tc>
        <w:tc>
          <w:tcPr>
            <w:tcW w:w="1710" w:type="dxa"/>
            <w:tcBorders>
              <w:left w:val="nil"/>
              <w:bottom w:val="nil"/>
              <w:right w:val="nil"/>
            </w:tcBorders>
          </w:tcPr>
          <w:p w14:paraId="2A04DF07" w14:textId="468BEFF7" w:rsidR="00F4740C" w:rsidRPr="00F4740C" w:rsidRDefault="00040A4F" w:rsidP="00CA7071">
            <w:pPr>
              <w:jc w:val="center"/>
            </w:pPr>
            <w:r>
              <w:t>AR1</w:t>
            </w:r>
          </w:p>
        </w:tc>
        <w:sdt>
          <w:sdtPr>
            <w:id w:val="1586190650"/>
            <w14:checkbox>
              <w14:checked w14:val="0"/>
              <w14:checkedState w14:val="2612" w14:font="MS Gothic"/>
              <w14:uncheckedState w14:val="2610" w14:font="MS Gothic"/>
            </w14:checkbox>
          </w:sdtPr>
          <w:sdtEndPr/>
          <w:sdtContent>
            <w:tc>
              <w:tcPr>
                <w:tcW w:w="1980" w:type="dxa"/>
                <w:tcBorders>
                  <w:left w:val="nil"/>
                  <w:bottom w:val="nil"/>
                </w:tcBorders>
              </w:tcPr>
              <w:p w14:paraId="17ECDA40" w14:textId="7D1916C8" w:rsidR="00F4740C" w:rsidRPr="00F4740C" w:rsidRDefault="00040A4F" w:rsidP="00CA7071">
                <w:pPr>
                  <w:jc w:val="center"/>
                </w:pPr>
                <w:r>
                  <w:rPr>
                    <w:rFonts w:ascii="MS Gothic" w:eastAsia="MS Gothic" w:hAnsi="MS Gothic" w:hint="eastAsia"/>
                  </w:rPr>
                  <w:t>☐</w:t>
                </w:r>
              </w:p>
            </w:tc>
          </w:sdtContent>
        </w:sdt>
      </w:tr>
      <w:tr w:rsidR="00F4740C" w14:paraId="4F459B85" w14:textId="77777777" w:rsidTr="00CA7071">
        <w:trPr>
          <w:trHeight w:val="360"/>
        </w:trPr>
        <w:tc>
          <w:tcPr>
            <w:tcW w:w="4855" w:type="dxa"/>
            <w:tcBorders>
              <w:top w:val="nil"/>
              <w:bottom w:val="nil"/>
              <w:right w:val="nil"/>
            </w:tcBorders>
          </w:tcPr>
          <w:p w14:paraId="0DB396E9" w14:textId="77777777" w:rsidR="00F4740C" w:rsidRDefault="00F4740C" w:rsidP="00CA7071">
            <w:pPr>
              <w:jc w:val="left"/>
            </w:pPr>
          </w:p>
        </w:tc>
        <w:tc>
          <w:tcPr>
            <w:tcW w:w="1710" w:type="dxa"/>
            <w:tcBorders>
              <w:top w:val="nil"/>
              <w:left w:val="nil"/>
              <w:bottom w:val="nil"/>
              <w:right w:val="nil"/>
            </w:tcBorders>
          </w:tcPr>
          <w:p w14:paraId="3DB111A1" w14:textId="72E23919" w:rsidR="00F4740C" w:rsidRDefault="00040A4F" w:rsidP="00CA7071">
            <w:pPr>
              <w:jc w:val="center"/>
            </w:pPr>
            <w:r>
              <w:t>AR2</w:t>
            </w:r>
          </w:p>
        </w:tc>
        <w:sdt>
          <w:sdtPr>
            <w:id w:val="1778288342"/>
            <w14:checkbox>
              <w14:checked w14:val="0"/>
              <w14:checkedState w14:val="2612" w14:font="MS Gothic"/>
              <w14:uncheckedState w14:val="2610" w14:font="MS Gothic"/>
            </w14:checkbox>
          </w:sdtPr>
          <w:sdtEndPr/>
          <w:sdtContent>
            <w:tc>
              <w:tcPr>
                <w:tcW w:w="1980" w:type="dxa"/>
                <w:tcBorders>
                  <w:top w:val="nil"/>
                  <w:left w:val="nil"/>
                  <w:bottom w:val="nil"/>
                </w:tcBorders>
              </w:tcPr>
              <w:p w14:paraId="4CFE350A" w14:textId="77777777" w:rsidR="00F4740C" w:rsidRDefault="00F4740C" w:rsidP="00CA7071">
                <w:pPr>
                  <w:jc w:val="center"/>
                </w:pPr>
                <w:r>
                  <w:rPr>
                    <w:rFonts w:ascii="MS Gothic" w:eastAsia="MS Gothic" w:hAnsi="MS Gothic" w:hint="eastAsia"/>
                  </w:rPr>
                  <w:t>☐</w:t>
                </w:r>
              </w:p>
            </w:tc>
          </w:sdtContent>
        </w:sdt>
      </w:tr>
      <w:tr w:rsidR="00F4740C" w14:paraId="19B9E1A7" w14:textId="77777777" w:rsidTr="00CA7071">
        <w:trPr>
          <w:trHeight w:val="360"/>
        </w:trPr>
        <w:tc>
          <w:tcPr>
            <w:tcW w:w="4855" w:type="dxa"/>
            <w:tcBorders>
              <w:top w:val="nil"/>
              <w:bottom w:val="nil"/>
              <w:right w:val="nil"/>
            </w:tcBorders>
          </w:tcPr>
          <w:p w14:paraId="3C6C23D2" w14:textId="77777777" w:rsidR="00F4740C" w:rsidRDefault="00F4740C" w:rsidP="00CA7071">
            <w:pPr>
              <w:jc w:val="left"/>
            </w:pPr>
          </w:p>
        </w:tc>
        <w:tc>
          <w:tcPr>
            <w:tcW w:w="1710" w:type="dxa"/>
            <w:tcBorders>
              <w:top w:val="nil"/>
              <w:left w:val="nil"/>
              <w:bottom w:val="nil"/>
              <w:right w:val="nil"/>
            </w:tcBorders>
          </w:tcPr>
          <w:p w14:paraId="1BA6F559" w14:textId="6BB5770E" w:rsidR="00F4740C" w:rsidRDefault="00040A4F" w:rsidP="00CA7071">
            <w:pPr>
              <w:jc w:val="center"/>
            </w:pPr>
            <w:r>
              <w:t>AR3</w:t>
            </w:r>
          </w:p>
        </w:tc>
        <w:sdt>
          <w:sdtPr>
            <w:id w:val="226735922"/>
            <w14:checkbox>
              <w14:checked w14:val="0"/>
              <w14:checkedState w14:val="2612" w14:font="MS Gothic"/>
              <w14:uncheckedState w14:val="2610" w14:font="MS Gothic"/>
            </w14:checkbox>
          </w:sdtPr>
          <w:sdtEndPr/>
          <w:sdtContent>
            <w:tc>
              <w:tcPr>
                <w:tcW w:w="1980" w:type="dxa"/>
                <w:tcBorders>
                  <w:top w:val="nil"/>
                  <w:left w:val="nil"/>
                  <w:bottom w:val="nil"/>
                </w:tcBorders>
              </w:tcPr>
              <w:p w14:paraId="6F1F2ACD" w14:textId="77777777" w:rsidR="00F4740C" w:rsidRDefault="00F4740C" w:rsidP="00CA7071">
                <w:pPr>
                  <w:jc w:val="center"/>
                </w:pPr>
                <w:r>
                  <w:rPr>
                    <w:rFonts w:ascii="MS Gothic" w:eastAsia="MS Gothic" w:hAnsi="MS Gothic" w:hint="eastAsia"/>
                  </w:rPr>
                  <w:t>☐</w:t>
                </w:r>
              </w:p>
            </w:tc>
          </w:sdtContent>
        </w:sdt>
      </w:tr>
      <w:tr w:rsidR="00F4740C" w14:paraId="3698E3E5" w14:textId="77777777" w:rsidTr="00CA7071">
        <w:trPr>
          <w:trHeight w:val="360"/>
        </w:trPr>
        <w:tc>
          <w:tcPr>
            <w:tcW w:w="4855" w:type="dxa"/>
            <w:tcBorders>
              <w:top w:val="nil"/>
              <w:bottom w:val="single" w:sz="4" w:space="0" w:color="auto"/>
              <w:right w:val="nil"/>
            </w:tcBorders>
          </w:tcPr>
          <w:p w14:paraId="0B127BCB" w14:textId="77777777" w:rsidR="00F4740C" w:rsidRDefault="00F4740C" w:rsidP="00CA7071">
            <w:pPr>
              <w:jc w:val="left"/>
            </w:pPr>
          </w:p>
        </w:tc>
        <w:tc>
          <w:tcPr>
            <w:tcW w:w="1710" w:type="dxa"/>
            <w:tcBorders>
              <w:top w:val="nil"/>
              <w:left w:val="nil"/>
              <w:bottom w:val="single" w:sz="4" w:space="0" w:color="auto"/>
              <w:right w:val="nil"/>
            </w:tcBorders>
          </w:tcPr>
          <w:p w14:paraId="5F23D018" w14:textId="2BA54168" w:rsidR="00F4740C" w:rsidRDefault="00040A4F" w:rsidP="00CA7071">
            <w:pPr>
              <w:jc w:val="center"/>
            </w:pPr>
            <w:r>
              <w:t>AR4</w:t>
            </w:r>
          </w:p>
        </w:tc>
        <w:sdt>
          <w:sdtPr>
            <w:id w:val="1765493729"/>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7BF30F24" w14:textId="77777777" w:rsidR="00F4740C" w:rsidRDefault="00F4740C" w:rsidP="00CA7071">
                <w:pPr>
                  <w:jc w:val="center"/>
                </w:pPr>
                <w:r>
                  <w:rPr>
                    <w:rFonts w:ascii="MS Gothic" w:eastAsia="MS Gothic" w:hAnsi="MS Gothic" w:hint="eastAsia"/>
                  </w:rPr>
                  <w:t>☐</w:t>
                </w:r>
              </w:p>
            </w:tc>
          </w:sdtContent>
        </w:sdt>
      </w:tr>
      <w:tr w:rsidR="00F4740C" w14:paraId="291CE015" w14:textId="77777777" w:rsidTr="00CA7071">
        <w:trPr>
          <w:trHeight w:val="360"/>
        </w:trPr>
        <w:tc>
          <w:tcPr>
            <w:tcW w:w="4855" w:type="dxa"/>
            <w:tcBorders>
              <w:bottom w:val="nil"/>
              <w:right w:val="nil"/>
            </w:tcBorders>
          </w:tcPr>
          <w:p w14:paraId="226B9FEF" w14:textId="150D86AA" w:rsidR="00F4740C" w:rsidRDefault="00040A4F" w:rsidP="00CA7071">
            <w:pPr>
              <w:jc w:val="left"/>
            </w:pPr>
            <w:r>
              <w:t>Structural and Civil Engineering</w:t>
            </w:r>
          </w:p>
        </w:tc>
        <w:tc>
          <w:tcPr>
            <w:tcW w:w="1710" w:type="dxa"/>
            <w:tcBorders>
              <w:left w:val="nil"/>
              <w:bottom w:val="nil"/>
              <w:right w:val="nil"/>
            </w:tcBorders>
          </w:tcPr>
          <w:p w14:paraId="15E36234" w14:textId="6224042F" w:rsidR="00F4740C" w:rsidRDefault="00040A4F" w:rsidP="00CA7071">
            <w:pPr>
              <w:jc w:val="center"/>
            </w:pPr>
            <w:r>
              <w:t>SC1</w:t>
            </w:r>
          </w:p>
        </w:tc>
        <w:sdt>
          <w:sdtPr>
            <w:id w:val="-327131081"/>
            <w14:checkbox>
              <w14:checked w14:val="0"/>
              <w14:checkedState w14:val="2612" w14:font="MS Gothic"/>
              <w14:uncheckedState w14:val="2610" w14:font="MS Gothic"/>
            </w14:checkbox>
          </w:sdtPr>
          <w:sdtEndPr/>
          <w:sdtContent>
            <w:tc>
              <w:tcPr>
                <w:tcW w:w="1980" w:type="dxa"/>
                <w:tcBorders>
                  <w:left w:val="nil"/>
                  <w:bottom w:val="nil"/>
                </w:tcBorders>
              </w:tcPr>
              <w:p w14:paraId="4F3B1837" w14:textId="77777777" w:rsidR="00F4740C" w:rsidRDefault="00F4740C" w:rsidP="00CA7071">
                <w:pPr>
                  <w:jc w:val="center"/>
                </w:pPr>
                <w:r>
                  <w:rPr>
                    <w:rFonts w:ascii="MS Gothic" w:eastAsia="MS Gothic" w:hAnsi="MS Gothic" w:hint="eastAsia"/>
                  </w:rPr>
                  <w:t>☐</w:t>
                </w:r>
              </w:p>
            </w:tc>
          </w:sdtContent>
        </w:sdt>
      </w:tr>
      <w:tr w:rsidR="00F4740C" w14:paraId="7A0E0636" w14:textId="77777777" w:rsidTr="00CA7071">
        <w:trPr>
          <w:trHeight w:val="360"/>
        </w:trPr>
        <w:tc>
          <w:tcPr>
            <w:tcW w:w="4855" w:type="dxa"/>
            <w:tcBorders>
              <w:top w:val="nil"/>
              <w:bottom w:val="nil"/>
              <w:right w:val="nil"/>
            </w:tcBorders>
          </w:tcPr>
          <w:p w14:paraId="53CD40E5" w14:textId="77777777" w:rsidR="00F4740C" w:rsidRDefault="00F4740C" w:rsidP="00CA7071">
            <w:pPr>
              <w:jc w:val="left"/>
            </w:pPr>
          </w:p>
        </w:tc>
        <w:tc>
          <w:tcPr>
            <w:tcW w:w="1710" w:type="dxa"/>
            <w:tcBorders>
              <w:top w:val="nil"/>
              <w:left w:val="nil"/>
              <w:bottom w:val="nil"/>
              <w:right w:val="nil"/>
            </w:tcBorders>
          </w:tcPr>
          <w:p w14:paraId="043F8509" w14:textId="1AC169A0" w:rsidR="00F4740C" w:rsidRDefault="00040A4F" w:rsidP="00CA7071">
            <w:pPr>
              <w:jc w:val="center"/>
            </w:pPr>
            <w:r>
              <w:t>SC2</w:t>
            </w:r>
          </w:p>
        </w:tc>
        <w:sdt>
          <w:sdtPr>
            <w:id w:val="-1790035663"/>
            <w14:checkbox>
              <w14:checked w14:val="0"/>
              <w14:checkedState w14:val="2612" w14:font="MS Gothic"/>
              <w14:uncheckedState w14:val="2610" w14:font="MS Gothic"/>
            </w14:checkbox>
          </w:sdtPr>
          <w:sdtEndPr/>
          <w:sdtContent>
            <w:tc>
              <w:tcPr>
                <w:tcW w:w="1980" w:type="dxa"/>
                <w:tcBorders>
                  <w:top w:val="nil"/>
                  <w:left w:val="nil"/>
                  <w:bottom w:val="nil"/>
                </w:tcBorders>
              </w:tcPr>
              <w:p w14:paraId="13DF56B4" w14:textId="77777777" w:rsidR="00F4740C" w:rsidRDefault="00F4740C" w:rsidP="00CA7071">
                <w:pPr>
                  <w:jc w:val="center"/>
                </w:pPr>
                <w:r>
                  <w:rPr>
                    <w:rFonts w:ascii="MS Gothic" w:eastAsia="MS Gothic" w:hAnsi="MS Gothic" w:hint="eastAsia"/>
                  </w:rPr>
                  <w:t>☐</w:t>
                </w:r>
              </w:p>
            </w:tc>
          </w:sdtContent>
        </w:sdt>
      </w:tr>
      <w:tr w:rsidR="00F4740C" w14:paraId="5B89DB83" w14:textId="77777777" w:rsidTr="00CA7071">
        <w:trPr>
          <w:trHeight w:val="360"/>
        </w:trPr>
        <w:tc>
          <w:tcPr>
            <w:tcW w:w="4855" w:type="dxa"/>
            <w:tcBorders>
              <w:top w:val="nil"/>
              <w:bottom w:val="nil"/>
              <w:right w:val="nil"/>
            </w:tcBorders>
          </w:tcPr>
          <w:p w14:paraId="0711491F" w14:textId="77777777" w:rsidR="00F4740C" w:rsidRDefault="00F4740C" w:rsidP="00CA7071">
            <w:pPr>
              <w:jc w:val="left"/>
            </w:pPr>
          </w:p>
        </w:tc>
        <w:tc>
          <w:tcPr>
            <w:tcW w:w="1710" w:type="dxa"/>
            <w:tcBorders>
              <w:top w:val="nil"/>
              <w:left w:val="nil"/>
              <w:bottom w:val="nil"/>
              <w:right w:val="nil"/>
            </w:tcBorders>
          </w:tcPr>
          <w:p w14:paraId="3D2ED559" w14:textId="08FDDDD8" w:rsidR="00F4740C" w:rsidRDefault="00040A4F" w:rsidP="00CA7071">
            <w:pPr>
              <w:jc w:val="center"/>
            </w:pPr>
            <w:r>
              <w:t>SC3</w:t>
            </w:r>
          </w:p>
        </w:tc>
        <w:sdt>
          <w:sdtPr>
            <w:id w:val="376204892"/>
            <w14:checkbox>
              <w14:checked w14:val="0"/>
              <w14:checkedState w14:val="2612" w14:font="MS Gothic"/>
              <w14:uncheckedState w14:val="2610" w14:font="MS Gothic"/>
            </w14:checkbox>
          </w:sdtPr>
          <w:sdtEndPr/>
          <w:sdtContent>
            <w:tc>
              <w:tcPr>
                <w:tcW w:w="1980" w:type="dxa"/>
                <w:tcBorders>
                  <w:top w:val="nil"/>
                  <w:left w:val="nil"/>
                  <w:bottom w:val="nil"/>
                </w:tcBorders>
              </w:tcPr>
              <w:p w14:paraId="48BB7BD1" w14:textId="77777777" w:rsidR="00F4740C" w:rsidRDefault="00F4740C" w:rsidP="00CA7071">
                <w:pPr>
                  <w:jc w:val="center"/>
                </w:pPr>
                <w:r>
                  <w:rPr>
                    <w:rFonts w:ascii="MS Gothic" w:eastAsia="MS Gothic" w:hAnsi="MS Gothic" w:hint="eastAsia"/>
                  </w:rPr>
                  <w:t>☐</w:t>
                </w:r>
              </w:p>
            </w:tc>
          </w:sdtContent>
        </w:sdt>
      </w:tr>
      <w:tr w:rsidR="00040A4F" w14:paraId="7415C48F" w14:textId="77777777" w:rsidTr="00CA7071">
        <w:trPr>
          <w:trHeight w:val="360"/>
        </w:trPr>
        <w:tc>
          <w:tcPr>
            <w:tcW w:w="4855" w:type="dxa"/>
            <w:tcBorders>
              <w:top w:val="nil"/>
              <w:bottom w:val="single" w:sz="4" w:space="0" w:color="auto"/>
              <w:right w:val="nil"/>
            </w:tcBorders>
          </w:tcPr>
          <w:p w14:paraId="62D83E62" w14:textId="77777777" w:rsidR="00040A4F" w:rsidRDefault="00040A4F" w:rsidP="00CA7071">
            <w:pPr>
              <w:jc w:val="left"/>
            </w:pPr>
          </w:p>
        </w:tc>
        <w:tc>
          <w:tcPr>
            <w:tcW w:w="1710" w:type="dxa"/>
            <w:tcBorders>
              <w:top w:val="nil"/>
              <w:left w:val="nil"/>
              <w:bottom w:val="single" w:sz="4" w:space="0" w:color="auto"/>
              <w:right w:val="nil"/>
            </w:tcBorders>
          </w:tcPr>
          <w:p w14:paraId="1CDE2A31" w14:textId="0222A933" w:rsidR="00040A4F" w:rsidRDefault="00040A4F" w:rsidP="00CA7071">
            <w:pPr>
              <w:jc w:val="center"/>
            </w:pPr>
            <w:r>
              <w:t>SC4</w:t>
            </w:r>
          </w:p>
        </w:tc>
        <w:sdt>
          <w:sdtPr>
            <w:id w:val="-143898852"/>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1205658E" w14:textId="298108DA" w:rsidR="00040A4F" w:rsidRDefault="00040A4F" w:rsidP="00CA7071">
                <w:pPr>
                  <w:jc w:val="center"/>
                </w:pPr>
                <w:r>
                  <w:rPr>
                    <w:rFonts w:ascii="MS Gothic" w:eastAsia="MS Gothic" w:hAnsi="MS Gothic" w:hint="eastAsia"/>
                  </w:rPr>
                  <w:t>☐</w:t>
                </w:r>
              </w:p>
            </w:tc>
          </w:sdtContent>
        </w:sdt>
      </w:tr>
      <w:tr w:rsidR="00040A4F" w14:paraId="3036C272" w14:textId="77777777" w:rsidTr="00CA7071">
        <w:trPr>
          <w:trHeight w:val="360"/>
        </w:trPr>
        <w:tc>
          <w:tcPr>
            <w:tcW w:w="4855" w:type="dxa"/>
            <w:tcBorders>
              <w:bottom w:val="nil"/>
              <w:right w:val="nil"/>
            </w:tcBorders>
          </w:tcPr>
          <w:p w14:paraId="26CE0677" w14:textId="236F9DD0" w:rsidR="00040A4F" w:rsidRDefault="00040A4F" w:rsidP="00CA7071">
            <w:pPr>
              <w:jc w:val="left"/>
            </w:pPr>
            <w:r>
              <w:t>Quantity Surveying</w:t>
            </w:r>
          </w:p>
        </w:tc>
        <w:tc>
          <w:tcPr>
            <w:tcW w:w="1710" w:type="dxa"/>
            <w:tcBorders>
              <w:left w:val="nil"/>
              <w:bottom w:val="nil"/>
              <w:right w:val="nil"/>
            </w:tcBorders>
          </w:tcPr>
          <w:p w14:paraId="48DADCC5" w14:textId="50B36A17" w:rsidR="00040A4F" w:rsidRDefault="00040A4F" w:rsidP="00CA7071">
            <w:pPr>
              <w:jc w:val="center"/>
            </w:pPr>
            <w:r>
              <w:t>QS1</w:t>
            </w:r>
          </w:p>
        </w:tc>
        <w:sdt>
          <w:sdtPr>
            <w:id w:val="-1958712204"/>
            <w14:checkbox>
              <w14:checked w14:val="0"/>
              <w14:checkedState w14:val="2612" w14:font="MS Gothic"/>
              <w14:uncheckedState w14:val="2610" w14:font="MS Gothic"/>
            </w14:checkbox>
          </w:sdtPr>
          <w:sdtEndPr/>
          <w:sdtContent>
            <w:tc>
              <w:tcPr>
                <w:tcW w:w="1980" w:type="dxa"/>
                <w:tcBorders>
                  <w:left w:val="nil"/>
                  <w:bottom w:val="nil"/>
                </w:tcBorders>
              </w:tcPr>
              <w:p w14:paraId="0F544DBB" w14:textId="02CCA34C" w:rsidR="00040A4F" w:rsidRDefault="00040A4F" w:rsidP="00CA7071">
                <w:pPr>
                  <w:jc w:val="center"/>
                </w:pPr>
                <w:r>
                  <w:rPr>
                    <w:rFonts w:ascii="MS Gothic" w:eastAsia="MS Gothic" w:hAnsi="MS Gothic" w:hint="eastAsia"/>
                  </w:rPr>
                  <w:t>☐</w:t>
                </w:r>
              </w:p>
            </w:tc>
          </w:sdtContent>
        </w:sdt>
      </w:tr>
      <w:tr w:rsidR="00040A4F" w14:paraId="6298DCB7" w14:textId="77777777" w:rsidTr="00CA7071">
        <w:trPr>
          <w:trHeight w:val="360"/>
        </w:trPr>
        <w:tc>
          <w:tcPr>
            <w:tcW w:w="4855" w:type="dxa"/>
            <w:tcBorders>
              <w:top w:val="nil"/>
              <w:bottom w:val="nil"/>
              <w:right w:val="nil"/>
            </w:tcBorders>
          </w:tcPr>
          <w:p w14:paraId="22FF726A" w14:textId="77777777" w:rsidR="00040A4F" w:rsidRDefault="00040A4F" w:rsidP="00CA7071">
            <w:pPr>
              <w:jc w:val="left"/>
            </w:pPr>
          </w:p>
        </w:tc>
        <w:tc>
          <w:tcPr>
            <w:tcW w:w="1710" w:type="dxa"/>
            <w:tcBorders>
              <w:top w:val="nil"/>
              <w:left w:val="nil"/>
              <w:bottom w:val="nil"/>
              <w:right w:val="nil"/>
            </w:tcBorders>
          </w:tcPr>
          <w:p w14:paraId="3CD4FF4F" w14:textId="0DF9D24F" w:rsidR="00040A4F" w:rsidRDefault="00040A4F" w:rsidP="00CA7071">
            <w:pPr>
              <w:jc w:val="center"/>
            </w:pPr>
            <w:r>
              <w:t>QS2</w:t>
            </w:r>
          </w:p>
        </w:tc>
        <w:sdt>
          <w:sdtPr>
            <w:id w:val="199283670"/>
            <w14:checkbox>
              <w14:checked w14:val="0"/>
              <w14:checkedState w14:val="2612" w14:font="MS Gothic"/>
              <w14:uncheckedState w14:val="2610" w14:font="MS Gothic"/>
            </w14:checkbox>
          </w:sdtPr>
          <w:sdtEndPr/>
          <w:sdtContent>
            <w:tc>
              <w:tcPr>
                <w:tcW w:w="1980" w:type="dxa"/>
                <w:tcBorders>
                  <w:top w:val="nil"/>
                  <w:left w:val="nil"/>
                  <w:bottom w:val="nil"/>
                </w:tcBorders>
              </w:tcPr>
              <w:p w14:paraId="52535962" w14:textId="128FD09C" w:rsidR="00040A4F" w:rsidRDefault="00040A4F" w:rsidP="00CA7071">
                <w:pPr>
                  <w:jc w:val="center"/>
                </w:pPr>
                <w:r>
                  <w:rPr>
                    <w:rFonts w:ascii="MS Gothic" w:eastAsia="MS Gothic" w:hAnsi="MS Gothic" w:hint="eastAsia"/>
                  </w:rPr>
                  <w:t>☐</w:t>
                </w:r>
              </w:p>
            </w:tc>
          </w:sdtContent>
        </w:sdt>
      </w:tr>
      <w:tr w:rsidR="00040A4F" w14:paraId="62898FBE" w14:textId="77777777" w:rsidTr="00CA7071">
        <w:trPr>
          <w:trHeight w:val="360"/>
        </w:trPr>
        <w:tc>
          <w:tcPr>
            <w:tcW w:w="4855" w:type="dxa"/>
            <w:tcBorders>
              <w:top w:val="nil"/>
              <w:bottom w:val="nil"/>
              <w:right w:val="nil"/>
            </w:tcBorders>
          </w:tcPr>
          <w:p w14:paraId="41D294BE" w14:textId="77777777" w:rsidR="00040A4F" w:rsidRDefault="00040A4F" w:rsidP="00CA7071">
            <w:pPr>
              <w:jc w:val="left"/>
            </w:pPr>
          </w:p>
        </w:tc>
        <w:tc>
          <w:tcPr>
            <w:tcW w:w="1710" w:type="dxa"/>
            <w:tcBorders>
              <w:top w:val="nil"/>
              <w:left w:val="nil"/>
              <w:bottom w:val="nil"/>
              <w:right w:val="nil"/>
            </w:tcBorders>
          </w:tcPr>
          <w:p w14:paraId="46A125B3" w14:textId="4405E2B6" w:rsidR="00040A4F" w:rsidRDefault="00040A4F" w:rsidP="00CA7071">
            <w:pPr>
              <w:jc w:val="center"/>
            </w:pPr>
            <w:r>
              <w:t>QS3</w:t>
            </w:r>
          </w:p>
        </w:tc>
        <w:sdt>
          <w:sdtPr>
            <w:id w:val="-1914923395"/>
            <w14:checkbox>
              <w14:checked w14:val="0"/>
              <w14:checkedState w14:val="2612" w14:font="MS Gothic"/>
              <w14:uncheckedState w14:val="2610" w14:font="MS Gothic"/>
            </w14:checkbox>
          </w:sdtPr>
          <w:sdtEndPr/>
          <w:sdtContent>
            <w:tc>
              <w:tcPr>
                <w:tcW w:w="1980" w:type="dxa"/>
                <w:tcBorders>
                  <w:top w:val="nil"/>
                  <w:left w:val="nil"/>
                  <w:bottom w:val="nil"/>
                </w:tcBorders>
              </w:tcPr>
              <w:p w14:paraId="2F30145A" w14:textId="5541804A" w:rsidR="00040A4F" w:rsidRDefault="00040A4F" w:rsidP="00CA7071">
                <w:pPr>
                  <w:jc w:val="center"/>
                </w:pPr>
                <w:r>
                  <w:rPr>
                    <w:rFonts w:ascii="MS Gothic" w:eastAsia="MS Gothic" w:hAnsi="MS Gothic" w:hint="eastAsia"/>
                  </w:rPr>
                  <w:t>☐</w:t>
                </w:r>
              </w:p>
            </w:tc>
          </w:sdtContent>
        </w:sdt>
      </w:tr>
      <w:tr w:rsidR="00040A4F" w14:paraId="7F0D6BBE" w14:textId="77777777" w:rsidTr="00CA7071">
        <w:trPr>
          <w:trHeight w:val="360"/>
        </w:trPr>
        <w:tc>
          <w:tcPr>
            <w:tcW w:w="4855" w:type="dxa"/>
            <w:tcBorders>
              <w:top w:val="nil"/>
              <w:bottom w:val="single" w:sz="4" w:space="0" w:color="auto"/>
              <w:right w:val="nil"/>
            </w:tcBorders>
          </w:tcPr>
          <w:p w14:paraId="5B882E27" w14:textId="77777777" w:rsidR="00040A4F" w:rsidRDefault="00040A4F" w:rsidP="00CA7071">
            <w:pPr>
              <w:jc w:val="left"/>
            </w:pPr>
          </w:p>
        </w:tc>
        <w:tc>
          <w:tcPr>
            <w:tcW w:w="1710" w:type="dxa"/>
            <w:tcBorders>
              <w:top w:val="nil"/>
              <w:left w:val="nil"/>
              <w:bottom w:val="single" w:sz="4" w:space="0" w:color="auto"/>
              <w:right w:val="nil"/>
            </w:tcBorders>
          </w:tcPr>
          <w:p w14:paraId="125F74D3" w14:textId="30D73AEE" w:rsidR="00040A4F" w:rsidRDefault="00040A4F" w:rsidP="00CA7071">
            <w:pPr>
              <w:jc w:val="center"/>
            </w:pPr>
            <w:r>
              <w:t>QS4</w:t>
            </w:r>
          </w:p>
        </w:tc>
        <w:sdt>
          <w:sdtPr>
            <w:id w:val="1205218124"/>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73117048" w14:textId="31A0EA5D" w:rsidR="00040A4F" w:rsidRDefault="00040A4F" w:rsidP="00CA7071">
                <w:pPr>
                  <w:jc w:val="center"/>
                </w:pPr>
                <w:r>
                  <w:rPr>
                    <w:rFonts w:ascii="MS Gothic" w:eastAsia="MS Gothic" w:hAnsi="MS Gothic" w:hint="eastAsia"/>
                  </w:rPr>
                  <w:t>☐</w:t>
                </w:r>
              </w:p>
            </w:tc>
          </w:sdtContent>
        </w:sdt>
      </w:tr>
      <w:tr w:rsidR="00040A4F" w14:paraId="7EF8421E" w14:textId="77777777" w:rsidTr="00CA7071">
        <w:trPr>
          <w:trHeight w:val="360"/>
        </w:trPr>
        <w:tc>
          <w:tcPr>
            <w:tcW w:w="4855" w:type="dxa"/>
            <w:tcBorders>
              <w:bottom w:val="nil"/>
              <w:right w:val="nil"/>
            </w:tcBorders>
          </w:tcPr>
          <w:p w14:paraId="139472D7" w14:textId="42F3F4B6" w:rsidR="00040A4F" w:rsidRDefault="00040A4F" w:rsidP="00CA7071">
            <w:pPr>
              <w:jc w:val="left"/>
            </w:pPr>
            <w:r>
              <w:t>Geotechnical Engineering</w:t>
            </w:r>
          </w:p>
        </w:tc>
        <w:tc>
          <w:tcPr>
            <w:tcW w:w="1710" w:type="dxa"/>
            <w:tcBorders>
              <w:left w:val="nil"/>
              <w:bottom w:val="nil"/>
              <w:right w:val="nil"/>
            </w:tcBorders>
          </w:tcPr>
          <w:p w14:paraId="410669F6" w14:textId="4A034E38" w:rsidR="00040A4F" w:rsidRDefault="00040A4F" w:rsidP="00CA7071">
            <w:pPr>
              <w:jc w:val="center"/>
            </w:pPr>
            <w:r>
              <w:t>GE1</w:t>
            </w:r>
          </w:p>
        </w:tc>
        <w:sdt>
          <w:sdtPr>
            <w:id w:val="13890295"/>
            <w14:checkbox>
              <w14:checked w14:val="0"/>
              <w14:checkedState w14:val="2612" w14:font="MS Gothic"/>
              <w14:uncheckedState w14:val="2610" w14:font="MS Gothic"/>
            </w14:checkbox>
          </w:sdtPr>
          <w:sdtEndPr/>
          <w:sdtContent>
            <w:tc>
              <w:tcPr>
                <w:tcW w:w="1980" w:type="dxa"/>
                <w:tcBorders>
                  <w:left w:val="nil"/>
                  <w:bottom w:val="nil"/>
                </w:tcBorders>
              </w:tcPr>
              <w:p w14:paraId="2E1BE3A0" w14:textId="299EDF5F" w:rsidR="00040A4F" w:rsidRDefault="00040A4F" w:rsidP="00CA7071">
                <w:pPr>
                  <w:jc w:val="center"/>
                </w:pPr>
                <w:r>
                  <w:rPr>
                    <w:rFonts w:ascii="MS Gothic" w:eastAsia="MS Gothic" w:hAnsi="MS Gothic" w:hint="eastAsia"/>
                  </w:rPr>
                  <w:t>☐</w:t>
                </w:r>
              </w:p>
            </w:tc>
          </w:sdtContent>
        </w:sdt>
      </w:tr>
      <w:tr w:rsidR="00040A4F" w14:paraId="1B8673AC" w14:textId="77777777" w:rsidTr="00CA7071">
        <w:trPr>
          <w:trHeight w:val="360"/>
        </w:trPr>
        <w:tc>
          <w:tcPr>
            <w:tcW w:w="4855" w:type="dxa"/>
            <w:tcBorders>
              <w:top w:val="nil"/>
              <w:bottom w:val="nil"/>
              <w:right w:val="nil"/>
            </w:tcBorders>
          </w:tcPr>
          <w:p w14:paraId="11B99A7E" w14:textId="77777777" w:rsidR="00040A4F" w:rsidRDefault="00040A4F" w:rsidP="00CA7071">
            <w:pPr>
              <w:jc w:val="left"/>
            </w:pPr>
          </w:p>
        </w:tc>
        <w:tc>
          <w:tcPr>
            <w:tcW w:w="1710" w:type="dxa"/>
            <w:tcBorders>
              <w:top w:val="nil"/>
              <w:left w:val="nil"/>
              <w:bottom w:val="nil"/>
              <w:right w:val="nil"/>
            </w:tcBorders>
          </w:tcPr>
          <w:p w14:paraId="18688215" w14:textId="66DA7746" w:rsidR="00040A4F" w:rsidRDefault="00040A4F" w:rsidP="00CA7071">
            <w:pPr>
              <w:jc w:val="center"/>
            </w:pPr>
            <w:r>
              <w:t>GE2</w:t>
            </w:r>
          </w:p>
        </w:tc>
        <w:sdt>
          <w:sdtPr>
            <w:id w:val="1236899643"/>
            <w14:checkbox>
              <w14:checked w14:val="0"/>
              <w14:checkedState w14:val="2612" w14:font="MS Gothic"/>
              <w14:uncheckedState w14:val="2610" w14:font="MS Gothic"/>
            </w14:checkbox>
          </w:sdtPr>
          <w:sdtEndPr/>
          <w:sdtContent>
            <w:tc>
              <w:tcPr>
                <w:tcW w:w="1980" w:type="dxa"/>
                <w:tcBorders>
                  <w:top w:val="nil"/>
                  <w:left w:val="nil"/>
                  <w:bottom w:val="nil"/>
                </w:tcBorders>
              </w:tcPr>
              <w:p w14:paraId="7C531CD8" w14:textId="051C87F2" w:rsidR="00040A4F" w:rsidRDefault="00040A4F" w:rsidP="00CA7071">
                <w:pPr>
                  <w:jc w:val="center"/>
                </w:pPr>
                <w:r>
                  <w:rPr>
                    <w:rFonts w:ascii="MS Gothic" w:eastAsia="MS Gothic" w:hAnsi="MS Gothic" w:hint="eastAsia"/>
                  </w:rPr>
                  <w:t>☐</w:t>
                </w:r>
              </w:p>
            </w:tc>
          </w:sdtContent>
        </w:sdt>
      </w:tr>
      <w:tr w:rsidR="00040A4F" w14:paraId="75CD3B1F" w14:textId="77777777" w:rsidTr="00CA7071">
        <w:trPr>
          <w:trHeight w:val="360"/>
        </w:trPr>
        <w:tc>
          <w:tcPr>
            <w:tcW w:w="4855" w:type="dxa"/>
            <w:tcBorders>
              <w:top w:val="nil"/>
              <w:bottom w:val="nil"/>
              <w:right w:val="nil"/>
            </w:tcBorders>
          </w:tcPr>
          <w:p w14:paraId="35DE73E3" w14:textId="77777777" w:rsidR="00040A4F" w:rsidRDefault="00040A4F" w:rsidP="00CA7071">
            <w:pPr>
              <w:jc w:val="left"/>
            </w:pPr>
          </w:p>
        </w:tc>
        <w:tc>
          <w:tcPr>
            <w:tcW w:w="1710" w:type="dxa"/>
            <w:tcBorders>
              <w:top w:val="nil"/>
              <w:left w:val="nil"/>
              <w:bottom w:val="nil"/>
              <w:right w:val="nil"/>
            </w:tcBorders>
          </w:tcPr>
          <w:p w14:paraId="32109798" w14:textId="3F84BFBA" w:rsidR="00040A4F" w:rsidRDefault="00040A4F" w:rsidP="00CA7071">
            <w:pPr>
              <w:jc w:val="center"/>
            </w:pPr>
            <w:r>
              <w:t>GE3</w:t>
            </w:r>
          </w:p>
        </w:tc>
        <w:sdt>
          <w:sdtPr>
            <w:id w:val="2090113922"/>
            <w14:checkbox>
              <w14:checked w14:val="0"/>
              <w14:checkedState w14:val="2612" w14:font="MS Gothic"/>
              <w14:uncheckedState w14:val="2610" w14:font="MS Gothic"/>
            </w14:checkbox>
          </w:sdtPr>
          <w:sdtEndPr/>
          <w:sdtContent>
            <w:tc>
              <w:tcPr>
                <w:tcW w:w="1980" w:type="dxa"/>
                <w:tcBorders>
                  <w:top w:val="nil"/>
                  <w:left w:val="nil"/>
                  <w:bottom w:val="nil"/>
                </w:tcBorders>
              </w:tcPr>
              <w:p w14:paraId="41946AAD" w14:textId="1CEBE8C5" w:rsidR="00040A4F" w:rsidRDefault="00040A4F" w:rsidP="00CA7071">
                <w:pPr>
                  <w:jc w:val="center"/>
                </w:pPr>
                <w:r>
                  <w:rPr>
                    <w:rFonts w:ascii="MS Gothic" w:eastAsia="MS Gothic" w:hAnsi="MS Gothic" w:hint="eastAsia"/>
                  </w:rPr>
                  <w:t>☐</w:t>
                </w:r>
              </w:p>
            </w:tc>
          </w:sdtContent>
        </w:sdt>
      </w:tr>
      <w:tr w:rsidR="00040A4F" w14:paraId="4DC65181" w14:textId="77777777" w:rsidTr="00CA7071">
        <w:trPr>
          <w:trHeight w:val="360"/>
        </w:trPr>
        <w:tc>
          <w:tcPr>
            <w:tcW w:w="4855" w:type="dxa"/>
            <w:tcBorders>
              <w:top w:val="nil"/>
              <w:bottom w:val="single" w:sz="4" w:space="0" w:color="auto"/>
              <w:right w:val="nil"/>
            </w:tcBorders>
          </w:tcPr>
          <w:p w14:paraId="1FA72284" w14:textId="77777777" w:rsidR="00040A4F" w:rsidRDefault="00040A4F" w:rsidP="00CA7071">
            <w:pPr>
              <w:jc w:val="left"/>
            </w:pPr>
          </w:p>
        </w:tc>
        <w:tc>
          <w:tcPr>
            <w:tcW w:w="1710" w:type="dxa"/>
            <w:tcBorders>
              <w:top w:val="nil"/>
              <w:left w:val="nil"/>
              <w:bottom w:val="single" w:sz="4" w:space="0" w:color="auto"/>
              <w:right w:val="nil"/>
            </w:tcBorders>
          </w:tcPr>
          <w:p w14:paraId="69E3EE9A" w14:textId="66BD0CC1" w:rsidR="00040A4F" w:rsidRDefault="00040A4F" w:rsidP="00CA7071">
            <w:pPr>
              <w:jc w:val="center"/>
            </w:pPr>
            <w:r>
              <w:t>GE4</w:t>
            </w:r>
          </w:p>
        </w:tc>
        <w:sdt>
          <w:sdtPr>
            <w:id w:val="-257374907"/>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6845832D" w14:textId="2CEAD243" w:rsidR="00040A4F" w:rsidRDefault="00040A4F" w:rsidP="00CA7071">
                <w:pPr>
                  <w:jc w:val="center"/>
                </w:pPr>
                <w:r>
                  <w:rPr>
                    <w:rFonts w:ascii="MS Gothic" w:eastAsia="MS Gothic" w:hAnsi="MS Gothic" w:hint="eastAsia"/>
                  </w:rPr>
                  <w:t>☐</w:t>
                </w:r>
              </w:p>
            </w:tc>
          </w:sdtContent>
        </w:sdt>
      </w:tr>
      <w:tr w:rsidR="00040A4F" w14:paraId="33B1C7A8" w14:textId="77777777" w:rsidTr="00CA7071">
        <w:trPr>
          <w:trHeight w:val="360"/>
        </w:trPr>
        <w:tc>
          <w:tcPr>
            <w:tcW w:w="4855" w:type="dxa"/>
            <w:tcBorders>
              <w:bottom w:val="nil"/>
              <w:right w:val="nil"/>
            </w:tcBorders>
          </w:tcPr>
          <w:p w14:paraId="07E5A4EB" w14:textId="7D9F2745" w:rsidR="00040A4F" w:rsidRDefault="00040A4F" w:rsidP="00CA7071">
            <w:pPr>
              <w:jc w:val="left"/>
            </w:pPr>
            <w:r>
              <w:t>Electrical and Mechanical Engineering</w:t>
            </w:r>
          </w:p>
        </w:tc>
        <w:tc>
          <w:tcPr>
            <w:tcW w:w="1710" w:type="dxa"/>
            <w:tcBorders>
              <w:left w:val="nil"/>
              <w:bottom w:val="nil"/>
              <w:right w:val="nil"/>
            </w:tcBorders>
          </w:tcPr>
          <w:p w14:paraId="0FF47868" w14:textId="5DB27621" w:rsidR="00040A4F" w:rsidRDefault="00040A4F" w:rsidP="00CA7071">
            <w:pPr>
              <w:jc w:val="center"/>
            </w:pPr>
            <w:r>
              <w:t>EM1</w:t>
            </w:r>
          </w:p>
        </w:tc>
        <w:sdt>
          <w:sdtPr>
            <w:id w:val="-105742430"/>
            <w14:checkbox>
              <w14:checked w14:val="0"/>
              <w14:checkedState w14:val="2612" w14:font="MS Gothic"/>
              <w14:uncheckedState w14:val="2610" w14:font="MS Gothic"/>
            </w14:checkbox>
          </w:sdtPr>
          <w:sdtEndPr/>
          <w:sdtContent>
            <w:tc>
              <w:tcPr>
                <w:tcW w:w="1980" w:type="dxa"/>
                <w:tcBorders>
                  <w:left w:val="nil"/>
                  <w:bottom w:val="nil"/>
                </w:tcBorders>
              </w:tcPr>
              <w:p w14:paraId="30BBE7A1" w14:textId="5E84B471" w:rsidR="00040A4F" w:rsidRDefault="00040A4F" w:rsidP="00CA7071">
                <w:pPr>
                  <w:jc w:val="center"/>
                </w:pPr>
                <w:r>
                  <w:rPr>
                    <w:rFonts w:ascii="MS Gothic" w:eastAsia="MS Gothic" w:hAnsi="MS Gothic" w:hint="eastAsia"/>
                  </w:rPr>
                  <w:t>☐</w:t>
                </w:r>
              </w:p>
            </w:tc>
          </w:sdtContent>
        </w:sdt>
      </w:tr>
      <w:tr w:rsidR="00040A4F" w14:paraId="14016930" w14:textId="77777777" w:rsidTr="00CA7071">
        <w:trPr>
          <w:trHeight w:val="360"/>
        </w:trPr>
        <w:tc>
          <w:tcPr>
            <w:tcW w:w="4855" w:type="dxa"/>
            <w:tcBorders>
              <w:top w:val="nil"/>
              <w:bottom w:val="nil"/>
              <w:right w:val="nil"/>
            </w:tcBorders>
          </w:tcPr>
          <w:p w14:paraId="07E45075" w14:textId="77777777" w:rsidR="00040A4F" w:rsidRDefault="00040A4F" w:rsidP="00CA7071">
            <w:pPr>
              <w:jc w:val="left"/>
            </w:pPr>
          </w:p>
        </w:tc>
        <w:tc>
          <w:tcPr>
            <w:tcW w:w="1710" w:type="dxa"/>
            <w:tcBorders>
              <w:top w:val="nil"/>
              <w:left w:val="nil"/>
              <w:bottom w:val="nil"/>
              <w:right w:val="nil"/>
            </w:tcBorders>
          </w:tcPr>
          <w:p w14:paraId="5CEF4C81" w14:textId="226AB7C4" w:rsidR="00040A4F" w:rsidRDefault="00040A4F" w:rsidP="00CA7071">
            <w:pPr>
              <w:jc w:val="center"/>
            </w:pPr>
            <w:r>
              <w:t>EM2</w:t>
            </w:r>
          </w:p>
        </w:tc>
        <w:sdt>
          <w:sdtPr>
            <w:id w:val="982893595"/>
            <w14:checkbox>
              <w14:checked w14:val="0"/>
              <w14:checkedState w14:val="2612" w14:font="MS Gothic"/>
              <w14:uncheckedState w14:val="2610" w14:font="MS Gothic"/>
            </w14:checkbox>
          </w:sdtPr>
          <w:sdtEndPr/>
          <w:sdtContent>
            <w:tc>
              <w:tcPr>
                <w:tcW w:w="1980" w:type="dxa"/>
                <w:tcBorders>
                  <w:top w:val="nil"/>
                  <w:left w:val="nil"/>
                  <w:bottom w:val="nil"/>
                </w:tcBorders>
              </w:tcPr>
              <w:p w14:paraId="6356CCF3" w14:textId="5BA2A999" w:rsidR="00040A4F" w:rsidRDefault="00040A4F" w:rsidP="00CA7071">
                <w:pPr>
                  <w:jc w:val="center"/>
                </w:pPr>
                <w:r>
                  <w:rPr>
                    <w:rFonts w:ascii="MS Gothic" w:eastAsia="MS Gothic" w:hAnsi="MS Gothic" w:hint="eastAsia"/>
                  </w:rPr>
                  <w:t>☐</w:t>
                </w:r>
              </w:p>
            </w:tc>
          </w:sdtContent>
        </w:sdt>
      </w:tr>
      <w:tr w:rsidR="00040A4F" w14:paraId="0C844979" w14:textId="77777777" w:rsidTr="00CA7071">
        <w:trPr>
          <w:trHeight w:val="360"/>
        </w:trPr>
        <w:tc>
          <w:tcPr>
            <w:tcW w:w="4855" w:type="dxa"/>
            <w:tcBorders>
              <w:top w:val="nil"/>
              <w:bottom w:val="nil"/>
              <w:right w:val="nil"/>
            </w:tcBorders>
          </w:tcPr>
          <w:p w14:paraId="43F348E2" w14:textId="77777777" w:rsidR="00040A4F" w:rsidRDefault="00040A4F" w:rsidP="00CA7071">
            <w:pPr>
              <w:jc w:val="left"/>
            </w:pPr>
          </w:p>
        </w:tc>
        <w:tc>
          <w:tcPr>
            <w:tcW w:w="1710" w:type="dxa"/>
            <w:tcBorders>
              <w:top w:val="nil"/>
              <w:left w:val="nil"/>
              <w:bottom w:val="nil"/>
              <w:right w:val="nil"/>
            </w:tcBorders>
          </w:tcPr>
          <w:p w14:paraId="673FD825" w14:textId="7318A3A1" w:rsidR="00040A4F" w:rsidRDefault="00040A4F" w:rsidP="00CA7071">
            <w:pPr>
              <w:jc w:val="center"/>
            </w:pPr>
            <w:r>
              <w:t>EM3</w:t>
            </w:r>
          </w:p>
        </w:tc>
        <w:sdt>
          <w:sdtPr>
            <w:id w:val="-1925795541"/>
            <w14:checkbox>
              <w14:checked w14:val="0"/>
              <w14:checkedState w14:val="2612" w14:font="MS Gothic"/>
              <w14:uncheckedState w14:val="2610" w14:font="MS Gothic"/>
            </w14:checkbox>
          </w:sdtPr>
          <w:sdtEndPr/>
          <w:sdtContent>
            <w:tc>
              <w:tcPr>
                <w:tcW w:w="1980" w:type="dxa"/>
                <w:tcBorders>
                  <w:top w:val="nil"/>
                  <w:left w:val="nil"/>
                  <w:bottom w:val="nil"/>
                </w:tcBorders>
              </w:tcPr>
              <w:p w14:paraId="1753FFAD" w14:textId="12EFCFCC" w:rsidR="00040A4F" w:rsidRDefault="00040A4F" w:rsidP="00CA7071">
                <w:pPr>
                  <w:jc w:val="center"/>
                </w:pPr>
                <w:r>
                  <w:rPr>
                    <w:rFonts w:ascii="MS Gothic" w:eastAsia="MS Gothic" w:hAnsi="MS Gothic" w:hint="eastAsia"/>
                  </w:rPr>
                  <w:t>☐</w:t>
                </w:r>
              </w:p>
            </w:tc>
          </w:sdtContent>
        </w:sdt>
      </w:tr>
      <w:tr w:rsidR="00040A4F" w14:paraId="10CCC858" w14:textId="77777777" w:rsidTr="00CA7071">
        <w:trPr>
          <w:trHeight w:val="360"/>
        </w:trPr>
        <w:tc>
          <w:tcPr>
            <w:tcW w:w="4855" w:type="dxa"/>
            <w:tcBorders>
              <w:top w:val="nil"/>
              <w:bottom w:val="single" w:sz="4" w:space="0" w:color="auto"/>
              <w:right w:val="nil"/>
            </w:tcBorders>
          </w:tcPr>
          <w:p w14:paraId="171FDD88" w14:textId="77777777" w:rsidR="00040A4F" w:rsidRDefault="00040A4F" w:rsidP="00CA7071">
            <w:pPr>
              <w:jc w:val="left"/>
            </w:pPr>
          </w:p>
        </w:tc>
        <w:tc>
          <w:tcPr>
            <w:tcW w:w="1710" w:type="dxa"/>
            <w:tcBorders>
              <w:top w:val="nil"/>
              <w:left w:val="nil"/>
              <w:bottom w:val="single" w:sz="4" w:space="0" w:color="auto"/>
              <w:right w:val="nil"/>
            </w:tcBorders>
          </w:tcPr>
          <w:p w14:paraId="3C826826" w14:textId="134A57FE" w:rsidR="00040A4F" w:rsidRDefault="00040A4F" w:rsidP="00CA7071">
            <w:pPr>
              <w:jc w:val="center"/>
            </w:pPr>
            <w:r>
              <w:t>EM4</w:t>
            </w:r>
          </w:p>
        </w:tc>
        <w:sdt>
          <w:sdtPr>
            <w:id w:val="816846507"/>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71E2470E" w14:textId="6F183B90" w:rsidR="00040A4F" w:rsidRDefault="00040A4F" w:rsidP="00CA7071">
                <w:pPr>
                  <w:jc w:val="center"/>
                </w:pPr>
                <w:r>
                  <w:rPr>
                    <w:rFonts w:ascii="MS Gothic" w:eastAsia="MS Gothic" w:hAnsi="MS Gothic" w:hint="eastAsia"/>
                  </w:rPr>
                  <w:t>☐</w:t>
                </w:r>
              </w:p>
            </w:tc>
          </w:sdtContent>
        </w:sdt>
      </w:tr>
      <w:tr w:rsidR="00040A4F" w14:paraId="21585FC2" w14:textId="77777777" w:rsidTr="00CA7071">
        <w:trPr>
          <w:trHeight w:val="360"/>
        </w:trPr>
        <w:tc>
          <w:tcPr>
            <w:tcW w:w="4855" w:type="dxa"/>
            <w:tcBorders>
              <w:bottom w:val="nil"/>
              <w:right w:val="nil"/>
            </w:tcBorders>
          </w:tcPr>
          <w:p w14:paraId="6B946088" w14:textId="0294C27F" w:rsidR="00040A4F" w:rsidRDefault="00040A4F" w:rsidP="00CA7071">
            <w:pPr>
              <w:jc w:val="left"/>
            </w:pPr>
            <w:r>
              <w:t>Project Management</w:t>
            </w:r>
          </w:p>
        </w:tc>
        <w:tc>
          <w:tcPr>
            <w:tcW w:w="1710" w:type="dxa"/>
            <w:tcBorders>
              <w:left w:val="nil"/>
              <w:bottom w:val="nil"/>
              <w:right w:val="nil"/>
            </w:tcBorders>
          </w:tcPr>
          <w:p w14:paraId="364836F8" w14:textId="1FF63697" w:rsidR="00040A4F" w:rsidRDefault="00040A4F" w:rsidP="00CA7071">
            <w:pPr>
              <w:jc w:val="center"/>
            </w:pPr>
            <w:r>
              <w:t>PM1</w:t>
            </w:r>
          </w:p>
        </w:tc>
        <w:sdt>
          <w:sdtPr>
            <w:id w:val="-1381081251"/>
            <w14:checkbox>
              <w14:checked w14:val="0"/>
              <w14:checkedState w14:val="2612" w14:font="MS Gothic"/>
              <w14:uncheckedState w14:val="2610" w14:font="MS Gothic"/>
            </w14:checkbox>
          </w:sdtPr>
          <w:sdtEndPr/>
          <w:sdtContent>
            <w:tc>
              <w:tcPr>
                <w:tcW w:w="1980" w:type="dxa"/>
                <w:tcBorders>
                  <w:left w:val="nil"/>
                  <w:bottom w:val="nil"/>
                </w:tcBorders>
              </w:tcPr>
              <w:p w14:paraId="0B71A1C9" w14:textId="6108818E" w:rsidR="00040A4F" w:rsidRDefault="00040A4F" w:rsidP="00CA7071">
                <w:pPr>
                  <w:jc w:val="center"/>
                </w:pPr>
                <w:r>
                  <w:rPr>
                    <w:rFonts w:ascii="MS Gothic" w:eastAsia="MS Gothic" w:hAnsi="MS Gothic" w:hint="eastAsia"/>
                  </w:rPr>
                  <w:t>☐</w:t>
                </w:r>
              </w:p>
            </w:tc>
          </w:sdtContent>
        </w:sdt>
      </w:tr>
      <w:tr w:rsidR="00040A4F" w14:paraId="46D08C5E" w14:textId="77777777" w:rsidTr="00CA7071">
        <w:trPr>
          <w:trHeight w:val="360"/>
        </w:trPr>
        <w:tc>
          <w:tcPr>
            <w:tcW w:w="4855" w:type="dxa"/>
            <w:tcBorders>
              <w:top w:val="nil"/>
              <w:bottom w:val="nil"/>
              <w:right w:val="nil"/>
            </w:tcBorders>
          </w:tcPr>
          <w:p w14:paraId="40AE8BD3" w14:textId="77777777" w:rsidR="00040A4F" w:rsidRDefault="00040A4F" w:rsidP="00CA7071">
            <w:pPr>
              <w:jc w:val="left"/>
            </w:pPr>
          </w:p>
        </w:tc>
        <w:tc>
          <w:tcPr>
            <w:tcW w:w="1710" w:type="dxa"/>
            <w:tcBorders>
              <w:top w:val="nil"/>
              <w:left w:val="nil"/>
              <w:bottom w:val="nil"/>
              <w:right w:val="nil"/>
            </w:tcBorders>
          </w:tcPr>
          <w:p w14:paraId="0336F7CC" w14:textId="4398F807" w:rsidR="00040A4F" w:rsidRDefault="00040A4F" w:rsidP="00CA7071">
            <w:pPr>
              <w:jc w:val="center"/>
            </w:pPr>
            <w:r>
              <w:t>PM2</w:t>
            </w:r>
          </w:p>
        </w:tc>
        <w:sdt>
          <w:sdtPr>
            <w:id w:val="-429668769"/>
            <w14:checkbox>
              <w14:checked w14:val="0"/>
              <w14:checkedState w14:val="2612" w14:font="MS Gothic"/>
              <w14:uncheckedState w14:val="2610" w14:font="MS Gothic"/>
            </w14:checkbox>
          </w:sdtPr>
          <w:sdtEndPr/>
          <w:sdtContent>
            <w:tc>
              <w:tcPr>
                <w:tcW w:w="1980" w:type="dxa"/>
                <w:tcBorders>
                  <w:top w:val="nil"/>
                  <w:left w:val="nil"/>
                  <w:bottom w:val="nil"/>
                </w:tcBorders>
              </w:tcPr>
              <w:p w14:paraId="6ECCEDED" w14:textId="4881479F" w:rsidR="00040A4F" w:rsidRDefault="00040A4F" w:rsidP="00CA7071">
                <w:pPr>
                  <w:jc w:val="center"/>
                </w:pPr>
                <w:r>
                  <w:rPr>
                    <w:rFonts w:ascii="MS Gothic" w:eastAsia="MS Gothic" w:hAnsi="MS Gothic" w:hint="eastAsia"/>
                  </w:rPr>
                  <w:t>☐</w:t>
                </w:r>
              </w:p>
            </w:tc>
          </w:sdtContent>
        </w:sdt>
      </w:tr>
      <w:tr w:rsidR="00040A4F" w14:paraId="30DC8C99" w14:textId="77777777" w:rsidTr="00CA7071">
        <w:trPr>
          <w:trHeight w:val="360"/>
        </w:trPr>
        <w:tc>
          <w:tcPr>
            <w:tcW w:w="4855" w:type="dxa"/>
            <w:tcBorders>
              <w:top w:val="nil"/>
              <w:bottom w:val="nil"/>
              <w:right w:val="nil"/>
            </w:tcBorders>
          </w:tcPr>
          <w:p w14:paraId="7F56F0C1" w14:textId="77777777" w:rsidR="00040A4F" w:rsidRDefault="00040A4F" w:rsidP="00CA7071">
            <w:pPr>
              <w:jc w:val="left"/>
            </w:pPr>
          </w:p>
        </w:tc>
        <w:tc>
          <w:tcPr>
            <w:tcW w:w="1710" w:type="dxa"/>
            <w:tcBorders>
              <w:top w:val="nil"/>
              <w:left w:val="nil"/>
              <w:bottom w:val="nil"/>
              <w:right w:val="nil"/>
            </w:tcBorders>
          </w:tcPr>
          <w:p w14:paraId="455F224F" w14:textId="5E7005B9" w:rsidR="00040A4F" w:rsidRDefault="00040A4F" w:rsidP="00CA7071">
            <w:pPr>
              <w:jc w:val="center"/>
            </w:pPr>
            <w:r>
              <w:t>PM3</w:t>
            </w:r>
          </w:p>
        </w:tc>
        <w:sdt>
          <w:sdtPr>
            <w:id w:val="1637688412"/>
            <w14:checkbox>
              <w14:checked w14:val="0"/>
              <w14:checkedState w14:val="2612" w14:font="MS Gothic"/>
              <w14:uncheckedState w14:val="2610" w14:font="MS Gothic"/>
            </w14:checkbox>
          </w:sdtPr>
          <w:sdtEndPr/>
          <w:sdtContent>
            <w:tc>
              <w:tcPr>
                <w:tcW w:w="1980" w:type="dxa"/>
                <w:tcBorders>
                  <w:top w:val="nil"/>
                  <w:left w:val="nil"/>
                  <w:bottom w:val="nil"/>
                </w:tcBorders>
              </w:tcPr>
              <w:p w14:paraId="6DB416D3" w14:textId="1E5B0B71" w:rsidR="00040A4F" w:rsidRDefault="00040A4F" w:rsidP="00CA7071">
                <w:pPr>
                  <w:jc w:val="center"/>
                </w:pPr>
                <w:r>
                  <w:rPr>
                    <w:rFonts w:ascii="MS Gothic" w:eastAsia="MS Gothic" w:hAnsi="MS Gothic" w:hint="eastAsia"/>
                  </w:rPr>
                  <w:t>☐</w:t>
                </w:r>
              </w:p>
            </w:tc>
          </w:sdtContent>
        </w:sdt>
      </w:tr>
      <w:tr w:rsidR="00040A4F" w14:paraId="32976DEF" w14:textId="77777777" w:rsidTr="00CA7071">
        <w:trPr>
          <w:trHeight w:val="360"/>
        </w:trPr>
        <w:tc>
          <w:tcPr>
            <w:tcW w:w="4855" w:type="dxa"/>
            <w:tcBorders>
              <w:top w:val="nil"/>
              <w:bottom w:val="single" w:sz="4" w:space="0" w:color="auto"/>
              <w:right w:val="nil"/>
            </w:tcBorders>
          </w:tcPr>
          <w:p w14:paraId="0D0BDE22" w14:textId="77777777" w:rsidR="00040A4F" w:rsidRDefault="00040A4F" w:rsidP="00CA7071">
            <w:pPr>
              <w:jc w:val="left"/>
            </w:pPr>
          </w:p>
        </w:tc>
        <w:tc>
          <w:tcPr>
            <w:tcW w:w="1710" w:type="dxa"/>
            <w:tcBorders>
              <w:top w:val="nil"/>
              <w:left w:val="nil"/>
              <w:bottom w:val="single" w:sz="4" w:space="0" w:color="auto"/>
              <w:right w:val="nil"/>
            </w:tcBorders>
          </w:tcPr>
          <w:p w14:paraId="1B5586A9" w14:textId="0A987A9A" w:rsidR="00040A4F" w:rsidRDefault="00040A4F" w:rsidP="00CA7071">
            <w:pPr>
              <w:jc w:val="center"/>
            </w:pPr>
            <w:r>
              <w:t>PM4</w:t>
            </w:r>
          </w:p>
        </w:tc>
        <w:sdt>
          <w:sdtPr>
            <w:id w:val="1400861601"/>
            <w14:checkbox>
              <w14:checked w14:val="0"/>
              <w14:checkedState w14:val="2612" w14:font="MS Gothic"/>
              <w14:uncheckedState w14:val="2610" w14:font="MS Gothic"/>
            </w14:checkbox>
          </w:sdtPr>
          <w:sdtEndPr/>
          <w:sdtContent>
            <w:tc>
              <w:tcPr>
                <w:tcW w:w="1980" w:type="dxa"/>
                <w:tcBorders>
                  <w:top w:val="nil"/>
                  <w:left w:val="nil"/>
                  <w:bottom w:val="single" w:sz="4" w:space="0" w:color="auto"/>
                </w:tcBorders>
              </w:tcPr>
              <w:p w14:paraId="3B1BBFBC" w14:textId="29D4BCF9" w:rsidR="00040A4F" w:rsidRDefault="00040A4F" w:rsidP="00CA7071">
                <w:pPr>
                  <w:jc w:val="center"/>
                </w:pPr>
                <w:r>
                  <w:rPr>
                    <w:rFonts w:ascii="MS Gothic" w:eastAsia="MS Gothic" w:hAnsi="MS Gothic" w:hint="eastAsia"/>
                  </w:rPr>
                  <w:t>☐</w:t>
                </w:r>
              </w:p>
            </w:tc>
          </w:sdtContent>
        </w:sdt>
      </w:tr>
      <w:tr w:rsidR="00040A4F" w14:paraId="3C38C1FA" w14:textId="77777777" w:rsidTr="00CA7071">
        <w:trPr>
          <w:trHeight w:val="360"/>
        </w:trPr>
        <w:tc>
          <w:tcPr>
            <w:tcW w:w="4855" w:type="dxa"/>
            <w:tcBorders>
              <w:bottom w:val="single" w:sz="4" w:space="0" w:color="auto"/>
              <w:right w:val="nil"/>
            </w:tcBorders>
          </w:tcPr>
          <w:p w14:paraId="4DBDCAF4" w14:textId="5611F2C9" w:rsidR="00040A4F" w:rsidRDefault="00040A4F" w:rsidP="00CA7071">
            <w:pPr>
              <w:jc w:val="left"/>
            </w:pPr>
            <w:r>
              <w:t>Environment, Marine and Coastal Impacts</w:t>
            </w:r>
          </w:p>
        </w:tc>
        <w:tc>
          <w:tcPr>
            <w:tcW w:w="1710" w:type="dxa"/>
            <w:tcBorders>
              <w:left w:val="nil"/>
              <w:bottom w:val="single" w:sz="4" w:space="0" w:color="auto"/>
              <w:right w:val="nil"/>
            </w:tcBorders>
          </w:tcPr>
          <w:p w14:paraId="051FE2BD" w14:textId="69795CA4" w:rsidR="00040A4F" w:rsidRDefault="00040A4F" w:rsidP="00CA7071">
            <w:pPr>
              <w:jc w:val="center"/>
            </w:pPr>
            <w:r>
              <w:t>EIA</w:t>
            </w:r>
          </w:p>
        </w:tc>
        <w:sdt>
          <w:sdtPr>
            <w:id w:val="195661344"/>
            <w14:checkbox>
              <w14:checked w14:val="0"/>
              <w14:checkedState w14:val="2612" w14:font="MS Gothic"/>
              <w14:uncheckedState w14:val="2610" w14:font="MS Gothic"/>
            </w14:checkbox>
          </w:sdtPr>
          <w:sdtEndPr/>
          <w:sdtContent>
            <w:tc>
              <w:tcPr>
                <w:tcW w:w="1980" w:type="dxa"/>
                <w:tcBorders>
                  <w:left w:val="nil"/>
                  <w:bottom w:val="single" w:sz="4" w:space="0" w:color="auto"/>
                </w:tcBorders>
              </w:tcPr>
              <w:p w14:paraId="334A15F2" w14:textId="5B0B99A8" w:rsidR="00040A4F" w:rsidRDefault="00040A4F" w:rsidP="00CA7071">
                <w:pPr>
                  <w:jc w:val="center"/>
                </w:pPr>
                <w:r>
                  <w:rPr>
                    <w:rFonts w:ascii="MS Gothic" w:eastAsia="MS Gothic" w:hAnsi="MS Gothic" w:hint="eastAsia"/>
                  </w:rPr>
                  <w:t>☐</w:t>
                </w:r>
              </w:p>
            </w:tc>
          </w:sdtContent>
        </w:sdt>
      </w:tr>
      <w:tr w:rsidR="00040A4F" w14:paraId="32F60D1C" w14:textId="77777777" w:rsidTr="00CA7071">
        <w:trPr>
          <w:trHeight w:val="360"/>
        </w:trPr>
        <w:tc>
          <w:tcPr>
            <w:tcW w:w="4855" w:type="dxa"/>
            <w:tcBorders>
              <w:bottom w:val="single" w:sz="4" w:space="0" w:color="auto"/>
              <w:right w:val="nil"/>
            </w:tcBorders>
          </w:tcPr>
          <w:p w14:paraId="031BC2EB" w14:textId="2CBDB4A3" w:rsidR="00040A4F" w:rsidRDefault="00040A4F" w:rsidP="00CA7071">
            <w:pPr>
              <w:jc w:val="left"/>
            </w:pPr>
            <w:r>
              <w:t>Procurement Advisory</w:t>
            </w:r>
          </w:p>
        </w:tc>
        <w:tc>
          <w:tcPr>
            <w:tcW w:w="1710" w:type="dxa"/>
            <w:tcBorders>
              <w:left w:val="nil"/>
              <w:bottom w:val="single" w:sz="4" w:space="0" w:color="auto"/>
              <w:right w:val="nil"/>
            </w:tcBorders>
          </w:tcPr>
          <w:p w14:paraId="5B1159FB" w14:textId="57522511" w:rsidR="00040A4F" w:rsidRDefault="00040A4F" w:rsidP="00CA7071">
            <w:pPr>
              <w:jc w:val="center"/>
            </w:pPr>
            <w:r>
              <w:t>PA</w:t>
            </w:r>
          </w:p>
        </w:tc>
        <w:sdt>
          <w:sdtPr>
            <w:id w:val="155035494"/>
            <w14:checkbox>
              <w14:checked w14:val="0"/>
              <w14:checkedState w14:val="2612" w14:font="MS Gothic"/>
              <w14:uncheckedState w14:val="2610" w14:font="MS Gothic"/>
            </w14:checkbox>
          </w:sdtPr>
          <w:sdtEndPr/>
          <w:sdtContent>
            <w:tc>
              <w:tcPr>
                <w:tcW w:w="1980" w:type="dxa"/>
                <w:tcBorders>
                  <w:left w:val="nil"/>
                  <w:bottom w:val="single" w:sz="4" w:space="0" w:color="auto"/>
                </w:tcBorders>
              </w:tcPr>
              <w:p w14:paraId="43B5DD42" w14:textId="2B845AB0" w:rsidR="00040A4F" w:rsidRDefault="00040A4F" w:rsidP="00CA7071">
                <w:pPr>
                  <w:jc w:val="center"/>
                </w:pPr>
                <w:r>
                  <w:rPr>
                    <w:rFonts w:ascii="MS Gothic" w:eastAsia="MS Gothic" w:hAnsi="MS Gothic" w:hint="eastAsia"/>
                  </w:rPr>
                  <w:t>☐</w:t>
                </w:r>
              </w:p>
            </w:tc>
          </w:sdtContent>
        </w:sdt>
      </w:tr>
      <w:tr w:rsidR="00040A4F" w14:paraId="6CA5B52A" w14:textId="77777777" w:rsidTr="00CA7071">
        <w:trPr>
          <w:trHeight w:val="360"/>
        </w:trPr>
        <w:tc>
          <w:tcPr>
            <w:tcW w:w="4855" w:type="dxa"/>
            <w:tcBorders>
              <w:bottom w:val="single" w:sz="4" w:space="0" w:color="auto"/>
              <w:right w:val="nil"/>
            </w:tcBorders>
          </w:tcPr>
          <w:p w14:paraId="59894995" w14:textId="3CA9CCE2" w:rsidR="00040A4F" w:rsidRDefault="00040A4F" w:rsidP="00CA7071">
            <w:pPr>
              <w:jc w:val="left"/>
            </w:pPr>
            <w:r>
              <w:t>Social Impact Assessment</w:t>
            </w:r>
          </w:p>
        </w:tc>
        <w:tc>
          <w:tcPr>
            <w:tcW w:w="1710" w:type="dxa"/>
            <w:tcBorders>
              <w:left w:val="nil"/>
              <w:bottom w:val="single" w:sz="4" w:space="0" w:color="auto"/>
              <w:right w:val="nil"/>
            </w:tcBorders>
          </w:tcPr>
          <w:p w14:paraId="02D8C674" w14:textId="0564E135" w:rsidR="00040A4F" w:rsidRDefault="00040A4F" w:rsidP="00CA7071">
            <w:pPr>
              <w:jc w:val="center"/>
            </w:pPr>
            <w:r>
              <w:t>SIA</w:t>
            </w:r>
          </w:p>
        </w:tc>
        <w:sdt>
          <w:sdtPr>
            <w:id w:val="1653326387"/>
            <w14:checkbox>
              <w14:checked w14:val="0"/>
              <w14:checkedState w14:val="2612" w14:font="MS Gothic"/>
              <w14:uncheckedState w14:val="2610" w14:font="MS Gothic"/>
            </w14:checkbox>
          </w:sdtPr>
          <w:sdtEndPr/>
          <w:sdtContent>
            <w:tc>
              <w:tcPr>
                <w:tcW w:w="1980" w:type="dxa"/>
                <w:tcBorders>
                  <w:left w:val="nil"/>
                  <w:bottom w:val="single" w:sz="4" w:space="0" w:color="auto"/>
                </w:tcBorders>
              </w:tcPr>
              <w:p w14:paraId="51420424" w14:textId="430FB40A" w:rsidR="00040A4F" w:rsidRDefault="00040A4F" w:rsidP="00CA7071">
                <w:pPr>
                  <w:jc w:val="center"/>
                </w:pPr>
                <w:r>
                  <w:rPr>
                    <w:rFonts w:ascii="MS Gothic" w:eastAsia="MS Gothic" w:hAnsi="MS Gothic" w:hint="eastAsia"/>
                  </w:rPr>
                  <w:t>☐</w:t>
                </w:r>
              </w:p>
            </w:tc>
          </w:sdtContent>
        </w:sdt>
      </w:tr>
      <w:tr w:rsidR="00040A4F" w14:paraId="72BE683E" w14:textId="77777777" w:rsidTr="00CA7071">
        <w:trPr>
          <w:trHeight w:val="360"/>
        </w:trPr>
        <w:tc>
          <w:tcPr>
            <w:tcW w:w="4855" w:type="dxa"/>
            <w:tcBorders>
              <w:right w:val="nil"/>
            </w:tcBorders>
          </w:tcPr>
          <w:p w14:paraId="099C0A91" w14:textId="296A5B1A" w:rsidR="00040A4F" w:rsidRDefault="00040A4F" w:rsidP="00CA7071">
            <w:pPr>
              <w:jc w:val="left"/>
            </w:pPr>
            <w:r>
              <w:t>Economic Impact Assessments</w:t>
            </w:r>
          </w:p>
        </w:tc>
        <w:tc>
          <w:tcPr>
            <w:tcW w:w="1710" w:type="dxa"/>
            <w:tcBorders>
              <w:left w:val="nil"/>
              <w:right w:val="nil"/>
            </w:tcBorders>
          </w:tcPr>
          <w:p w14:paraId="424E0EF4" w14:textId="61F72A41" w:rsidR="00040A4F" w:rsidRDefault="00040A4F" w:rsidP="00CA7071">
            <w:pPr>
              <w:jc w:val="center"/>
            </w:pPr>
            <w:r>
              <w:t>ECA</w:t>
            </w:r>
          </w:p>
        </w:tc>
        <w:sdt>
          <w:sdtPr>
            <w:id w:val="1040330417"/>
            <w14:checkbox>
              <w14:checked w14:val="0"/>
              <w14:checkedState w14:val="2612" w14:font="MS Gothic"/>
              <w14:uncheckedState w14:val="2610" w14:font="MS Gothic"/>
            </w14:checkbox>
          </w:sdtPr>
          <w:sdtEndPr/>
          <w:sdtContent>
            <w:tc>
              <w:tcPr>
                <w:tcW w:w="1980" w:type="dxa"/>
                <w:tcBorders>
                  <w:left w:val="nil"/>
                </w:tcBorders>
              </w:tcPr>
              <w:p w14:paraId="47A07BE9" w14:textId="42C4C56B" w:rsidR="00040A4F" w:rsidRDefault="00040A4F" w:rsidP="00CA7071">
                <w:pPr>
                  <w:jc w:val="center"/>
                </w:pPr>
                <w:r>
                  <w:rPr>
                    <w:rFonts w:ascii="MS Gothic" w:eastAsia="MS Gothic" w:hAnsi="MS Gothic" w:hint="eastAsia"/>
                  </w:rPr>
                  <w:t>☐</w:t>
                </w:r>
              </w:p>
            </w:tc>
          </w:sdtContent>
        </w:sdt>
      </w:tr>
      <w:tr w:rsidR="00E67979" w14:paraId="64E00DC8" w14:textId="77777777" w:rsidTr="00CA7071">
        <w:trPr>
          <w:trHeight w:val="360"/>
        </w:trPr>
        <w:tc>
          <w:tcPr>
            <w:tcW w:w="4855" w:type="dxa"/>
            <w:tcBorders>
              <w:right w:val="nil"/>
            </w:tcBorders>
          </w:tcPr>
          <w:p w14:paraId="58A0A307" w14:textId="027DADE4" w:rsidR="00E67979" w:rsidRDefault="00E67979" w:rsidP="00CA7071">
            <w:pPr>
              <w:jc w:val="left"/>
            </w:pPr>
            <w:r>
              <w:t>Activity Management</w:t>
            </w:r>
          </w:p>
        </w:tc>
        <w:tc>
          <w:tcPr>
            <w:tcW w:w="1710" w:type="dxa"/>
            <w:tcBorders>
              <w:left w:val="nil"/>
              <w:right w:val="nil"/>
            </w:tcBorders>
          </w:tcPr>
          <w:p w14:paraId="259B173D" w14:textId="2A84BD73" w:rsidR="00E67979" w:rsidRDefault="00E67979" w:rsidP="00CA7071">
            <w:pPr>
              <w:jc w:val="center"/>
            </w:pPr>
            <w:r>
              <w:t>AM</w:t>
            </w:r>
          </w:p>
        </w:tc>
        <w:sdt>
          <w:sdtPr>
            <w:id w:val="1380972103"/>
            <w14:checkbox>
              <w14:checked w14:val="0"/>
              <w14:checkedState w14:val="2612" w14:font="MS Gothic"/>
              <w14:uncheckedState w14:val="2610" w14:font="MS Gothic"/>
            </w14:checkbox>
          </w:sdtPr>
          <w:sdtEndPr/>
          <w:sdtContent>
            <w:tc>
              <w:tcPr>
                <w:tcW w:w="1980" w:type="dxa"/>
                <w:tcBorders>
                  <w:left w:val="nil"/>
                </w:tcBorders>
              </w:tcPr>
              <w:p w14:paraId="49D754E1" w14:textId="3B208CCB" w:rsidR="00E67979" w:rsidRDefault="00E67979" w:rsidP="00CA7071">
                <w:pPr>
                  <w:jc w:val="center"/>
                </w:pPr>
                <w:r>
                  <w:rPr>
                    <w:rFonts w:ascii="MS Gothic" w:eastAsia="MS Gothic" w:hAnsi="MS Gothic" w:hint="eastAsia"/>
                  </w:rPr>
                  <w:t>☐</w:t>
                </w:r>
              </w:p>
            </w:tc>
          </w:sdtContent>
        </w:sdt>
      </w:tr>
    </w:tbl>
    <w:p w14:paraId="468A8E20" w14:textId="09C2A564" w:rsidR="0003065D" w:rsidRDefault="0003065D">
      <w:pPr>
        <w:jc w:val="left"/>
        <w:rPr>
          <w:rFonts w:ascii="Arial Bold" w:eastAsia="Times New Roman" w:hAnsi="Arial Bold" w:cs="Arial"/>
          <w:b/>
          <w:i/>
          <w:color w:val="000000" w:themeColor="text1"/>
          <w:kern w:val="32"/>
          <w:sz w:val="24"/>
          <w:szCs w:val="28"/>
        </w:rPr>
      </w:pPr>
      <w:r>
        <w:br w:type="page"/>
      </w:r>
    </w:p>
    <w:p w14:paraId="4262F7A3" w14:textId="430BA139" w:rsidR="009C5304" w:rsidRDefault="00824B3A" w:rsidP="009A3BCD">
      <w:pPr>
        <w:pStyle w:val="Heading2"/>
      </w:pPr>
      <w:bookmarkStart w:id="44" w:name="_Toc71109381"/>
      <w:bookmarkStart w:id="45" w:name="_Toc74318249"/>
      <w:r>
        <w:lastRenderedPageBreak/>
        <w:t>A</w:t>
      </w:r>
      <w:r w:rsidR="005E7F87">
        <w:t>4</w:t>
      </w:r>
      <w:r>
        <w:t xml:space="preserve"> –</w:t>
      </w:r>
      <w:bookmarkEnd w:id="40"/>
      <w:r>
        <w:t xml:space="preserve"> </w:t>
      </w:r>
      <w:bookmarkStart w:id="46" w:name="_Toc463295407"/>
      <w:bookmarkStart w:id="47" w:name="_Toc463295408"/>
      <w:bookmarkEnd w:id="46"/>
      <w:r w:rsidR="00F56907">
        <w:t xml:space="preserve">Completed </w:t>
      </w:r>
      <w:r w:rsidR="00593FB4" w:rsidRPr="004358A6">
        <w:t xml:space="preserve">Schedule of </w:t>
      </w:r>
      <w:bookmarkEnd w:id="41"/>
      <w:bookmarkEnd w:id="42"/>
      <w:bookmarkEnd w:id="43"/>
      <w:bookmarkEnd w:id="44"/>
      <w:bookmarkEnd w:id="47"/>
      <w:r w:rsidR="000048F8">
        <w:t>Rates</w:t>
      </w:r>
      <w:bookmarkEnd w:id="45"/>
    </w:p>
    <w:p w14:paraId="788C7E30" w14:textId="77777777" w:rsidR="0057210B" w:rsidRDefault="0057210B" w:rsidP="0057210B">
      <w:bookmarkStart w:id="48" w:name="_Toc463295410"/>
      <w:bookmarkStart w:id="49" w:name="_Toc463295413"/>
      <w:bookmarkStart w:id="50" w:name="_Toc463295414"/>
      <w:bookmarkEnd w:id="48"/>
      <w:bookmarkEnd w:id="49"/>
      <w:bookmarkEnd w:id="50"/>
      <w:r>
        <w:t>Hourly and day rates are your maximum charge-out fees. The rates must include all costs associated with the following:</w:t>
      </w:r>
    </w:p>
    <w:p w14:paraId="13872F08" w14:textId="2AA0A809" w:rsidR="0057210B" w:rsidRDefault="0057210B" w:rsidP="00B56406">
      <w:pPr>
        <w:pStyle w:val="ListParagraph"/>
        <w:numPr>
          <w:ilvl w:val="0"/>
          <w:numId w:val="10"/>
        </w:numPr>
        <w:ind w:left="540"/>
      </w:pPr>
      <w:r>
        <w:t xml:space="preserve">working on Rarotonga or in the case of an international </w:t>
      </w:r>
      <w:r w:rsidR="00E24DD1">
        <w:t>respondent</w:t>
      </w:r>
      <w:r>
        <w:t xml:space="preserve">, work from your </w:t>
      </w:r>
      <w:r w:rsidR="00263939">
        <w:t xml:space="preserve">usual </w:t>
      </w:r>
      <w:r>
        <w:t>place of residence</w:t>
      </w:r>
      <w:r w:rsidR="00263939">
        <w:t>/business</w:t>
      </w:r>
      <w:r>
        <w:t xml:space="preserve">. </w:t>
      </w:r>
    </w:p>
    <w:p w14:paraId="007691A2" w14:textId="1C9E0FFD" w:rsidR="0057210B" w:rsidRDefault="0057210B" w:rsidP="00B56406">
      <w:pPr>
        <w:pStyle w:val="ListParagraph"/>
        <w:numPr>
          <w:ilvl w:val="0"/>
          <w:numId w:val="10"/>
        </w:numPr>
        <w:ind w:left="540"/>
      </w:pPr>
      <w:r>
        <w:t xml:space="preserve">maintaining ongoing communications and attending face-to-face or online meetings as required. </w:t>
      </w:r>
    </w:p>
    <w:p w14:paraId="500F309B" w14:textId="62436BD0" w:rsidR="0003065D" w:rsidRDefault="0003065D" w:rsidP="00B56406">
      <w:pPr>
        <w:pStyle w:val="ListParagraph"/>
        <w:numPr>
          <w:ilvl w:val="0"/>
          <w:numId w:val="10"/>
        </w:numPr>
        <w:ind w:left="540"/>
      </w:pPr>
      <w:r>
        <w:t>hardware and software licenses applicable to the specialisation,</w:t>
      </w:r>
    </w:p>
    <w:p w14:paraId="76D812EE" w14:textId="147EB8E6" w:rsidR="0057210B" w:rsidRDefault="0003065D" w:rsidP="00B56406">
      <w:pPr>
        <w:pStyle w:val="ListParagraph"/>
        <w:numPr>
          <w:ilvl w:val="0"/>
          <w:numId w:val="10"/>
        </w:numPr>
        <w:ind w:left="540"/>
      </w:pPr>
      <w:r>
        <w:t>Professional indemnity premiums and fees relating to maintaining professional registrations</w:t>
      </w:r>
      <w:r w:rsidRPr="0003065D">
        <w:t xml:space="preserve"> </w:t>
      </w:r>
      <w:r>
        <w:t>where applicable</w:t>
      </w:r>
    </w:p>
    <w:p w14:paraId="76668893" w14:textId="499FACC3" w:rsidR="0003065D" w:rsidRDefault="0003065D" w:rsidP="00B56406">
      <w:pPr>
        <w:pStyle w:val="ListParagraph"/>
        <w:numPr>
          <w:ilvl w:val="0"/>
          <w:numId w:val="10"/>
        </w:numPr>
        <w:ind w:left="540"/>
      </w:pPr>
      <w:r>
        <w:t>Business registration and applicable charges</w:t>
      </w:r>
    </w:p>
    <w:p w14:paraId="761C910C" w14:textId="0DB3A409" w:rsidR="00AD5102" w:rsidRDefault="0057210B" w:rsidP="00AD5102">
      <w:r>
        <w:t>Costs associated with international and outer island travel (i.e. airfares, accommodation, and daily subsistence allowances) should not be included. All related costs shall be at the rate determined by UNDP and international travel at economy rate.</w:t>
      </w:r>
    </w:p>
    <w:tbl>
      <w:tblPr>
        <w:tblStyle w:val="TableGrid"/>
        <w:tblW w:w="5000" w:type="pct"/>
        <w:tblLook w:val="04A0" w:firstRow="1" w:lastRow="0" w:firstColumn="1" w:lastColumn="0" w:noHBand="0" w:noVBand="1"/>
      </w:tblPr>
      <w:tblGrid>
        <w:gridCol w:w="2513"/>
        <w:gridCol w:w="2513"/>
        <w:gridCol w:w="2514"/>
        <w:gridCol w:w="2514"/>
      </w:tblGrid>
      <w:tr w:rsidR="0057210B" w:rsidRPr="008E4243" w14:paraId="568EB84A" w14:textId="77777777" w:rsidTr="0057210B">
        <w:trPr>
          <w:trHeight w:val="737"/>
        </w:trPr>
        <w:tc>
          <w:tcPr>
            <w:tcW w:w="1250" w:type="pct"/>
          </w:tcPr>
          <w:p w14:paraId="79D19E61" w14:textId="77777777" w:rsidR="0057210B" w:rsidRDefault="0057210B" w:rsidP="008E1069">
            <w:pPr>
              <w:rPr>
                <w:b/>
              </w:rPr>
            </w:pPr>
            <w:r>
              <w:rPr>
                <w:b/>
              </w:rPr>
              <w:t>Specialisation</w:t>
            </w:r>
          </w:p>
          <w:p w14:paraId="7C2D7101" w14:textId="0C05E8B7" w:rsidR="0057210B" w:rsidRPr="0057210B" w:rsidRDefault="0057210B" w:rsidP="008E1069">
            <w:r>
              <w:t>(</w:t>
            </w:r>
            <w:r w:rsidRPr="0057210B">
              <w:t>i.e. Architect</w:t>
            </w:r>
            <w:r w:rsidR="00040A4F">
              <w:t>ure</w:t>
            </w:r>
            <w:r>
              <w:t>)</w:t>
            </w:r>
          </w:p>
        </w:tc>
        <w:tc>
          <w:tcPr>
            <w:tcW w:w="1250" w:type="pct"/>
          </w:tcPr>
          <w:p w14:paraId="0ECB040D" w14:textId="057F65A0" w:rsidR="0057210B" w:rsidRDefault="00040A4F" w:rsidP="008E1069">
            <w:pPr>
              <w:jc w:val="center"/>
              <w:rPr>
                <w:b/>
              </w:rPr>
            </w:pPr>
            <w:r>
              <w:rPr>
                <w:b/>
              </w:rPr>
              <w:t>Panel Category</w:t>
            </w:r>
          </w:p>
          <w:p w14:paraId="3C3350BB" w14:textId="161D36F2" w:rsidR="0057210B" w:rsidRPr="0057210B" w:rsidRDefault="0057210B" w:rsidP="008E1069">
            <w:pPr>
              <w:jc w:val="center"/>
            </w:pPr>
            <w:r w:rsidRPr="0057210B">
              <w:t>(i.e. AR1)</w:t>
            </w:r>
          </w:p>
        </w:tc>
        <w:tc>
          <w:tcPr>
            <w:tcW w:w="1250" w:type="pct"/>
          </w:tcPr>
          <w:p w14:paraId="3E7FA9CC" w14:textId="7346D425" w:rsidR="0057210B" w:rsidRPr="008E4243" w:rsidRDefault="0057210B" w:rsidP="008E1069">
            <w:pPr>
              <w:jc w:val="center"/>
              <w:rPr>
                <w:b/>
              </w:rPr>
            </w:pPr>
            <w:r w:rsidRPr="008E4243">
              <w:rPr>
                <w:b/>
              </w:rPr>
              <w:t>Hourly Rate</w:t>
            </w:r>
            <w:r>
              <w:rPr>
                <w:b/>
              </w:rPr>
              <w:t xml:space="preserve"> NZD </w:t>
            </w:r>
            <w:r w:rsidRPr="0057210B">
              <w:t>(exclusive of VAT)</w:t>
            </w:r>
          </w:p>
        </w:tc>
        <w:tc>
          <w:tcPr>
            <w:tcW w:w="1250" w:type="pct"/>
          </w:tcPr>
          <w:p w14:paraId="284E9997" w14:textId="77777777" w:rsidR="0057210B" w:rsidRDefault="0057210B" w:rsidP="008E1069">
            <w:pPr>
              <w:jc w:val="center"/>
              <w:rPr>
                <w:b/>
              </w:rPr>
            </w:pPr>
            <w:r w:rsidRPr="008E4243">
              <w:rPr>
                <w:b/>
              </w:rPr>
              <w:t>Day Rate</w:t>
            </w:r>
            <w:r>
              <w:rPr>
                <w:b/>
              </w:rPr>
              <w:t xml:space="preserve"> NZD</w:t>
            </w:r>
          </w:p>
          <w:p w14:paraId="42A1DC56" w14:textId="6A66FD1C" w:rsidR="0057210B" w:rsidRPr="0057210B" w:rsidRDefault="0057210B" w:rsidP="008E1069">
            <w:pPr>
              <w:jc w:val="center"/>
            </w:pPr>
            <w:r w:rsidRPr="0057210B">
              <w:t>(exclusive of VAT)</w:t>
            </w:r>
          </w:p>
        </w:tc>
      </w:tr>
      <w:tr w:rsidR="0057210B" w14:paraId="6DF6F79A" w14:textId="77777777" w:rsidTr="0057210B">
        <w:trPr>
          <w:trHeight w:val="850"/>
        </w:trPr>
        <w:tc>
          <w:tcPr>
            <w:tcW w:w="1250" w:type="pct"/>
            <w:vAlign w:val="center"/>
          </w:tcPr>
          <w:p w14:paraId="3C40E20C" w14:textId="514B4F6B" w:rsidR="0057210B" w:rsidRDefault="0057210B" w:rsidP="0057210B">
            <w:pPr>
              <w:jc w:val="left"/>
            </w:pPr>
          </w:p>
        </w:tc>
        <w:tc>
          <w:tcPr>
            <w:tcW w:w="1250" w:type="pct"/>
            <w:vAlign w:val="center"/>
          </w:tcPr>
          <w:p w14:paraId="5D9771B5" w14:textId="77777777" w:rsidR="0057210B" w:rsidRDefault="0057210B" w:rsidP="0057210B">
            <w:pPr>
              <w:jc w:val="left"/>
            </w:pPr>
          </w:p>
        </w:tc>
        <w:tc>
          <w:tcPr>
            <w:tcW w:w="1250" w:type="pct"/>
            <w:vAlign w:val="center"/>
          </w:tcPr>
          <w:p w14:paraId="70E18A2B" w14:textId="17ACDC98" w:rsidR="0057210B" w:rsidRDefault="0057210B" w:rsidP="008E1069">
            <w:r>
              <w:t>$</w:t>
            </w:r>
          </w:p>
        </w:tc>
        <w:tc>
          <w:tcPr>
            <w:tcW w:w="1250" w:type="pct"/>
            <w:vAlign w:val="center"/>
          </w:tcPr>
          <w:p w14:paraId="177E93C0" w14:textId="77777777" w:rsidR="0057210B" w:rsidRDefault="0057210B" w:rsidP="008E1069">
            <w:r>
              <w:t>$</w:t>
            </w:r>
          </w:p>
        </w:tc>
      </w:tr>
      <w:tr w:rsidR="0057210B" w14:paraId="43442E6E" w14:textId="77777777" w:rsidTr="0057210B">
        <w:trPr>
          <w:trHeight w:val="850"/>
        </w:trPr>
        <w:tc>
          <w:tcPr>
            <w:tcW w:w="1250" w:type="pct"/>
            <w:vAlign w:val="center"/>
          </w:tcPr>
          <w:p w14:paraId="10BA9618" w14:textId="69E7F07C" w:rsidR="0057210B" w:rsidRDefault="0057210B" w:rsidP="0057210B">
            <w:pPr>
              <w:jc w:val="left"/>
            </w:pPr>
          </w:p>
        </w:tc>
        <w:tc>
          <w:tcPr>
            <w:tcW w:w="1250" w:type="pct"/>
            <w:vAlign w:val="center"/>
          </w:tcPr>
          <w:p w14:paraId="48227EA6" w14:textId="77777777" w:rsidR="0057210B" w:rsidRDefault="0057210B" w:rsidP="0057210B">
            <w:pPr>
              <w:jc w:val="left"/>
            </w:pPr>
          </w:p>
        </w:tc>
        <w:tc>
          <w:tcPr>
            <w:tcW w:w="1250" w:type="pct"/>
            <w:vAlign w:val="center"/>
          </w:tcPr>
          <w:p w14:paraId="2B2C1351" w14:textId="350CD3B4" w:rsidR="0057210B" w:rsidRDefault="0057210B" w:rsidP="008E1069">
            <w:r>
              <w:t>$</w:t>
            </w:r>
          </w:p>
        </w:tc>
        <w:tc>
          <w:tcPr>
            <w:tcW w:w="1250" w:type="pct"/>
            <w:vAlign w:val="center"/>
          </w:tcPr>
          <w:p w14:paraId="54EDD654" w14:textId="77777777" w:rsidR="0057210B" w:rsidRDefault="0057210B" w:rsidP="008E1069">
            <w:r>
              <w:t>$</w:t>
            </w:r>
          </w:p>
        </w:tc>
      </w:tr>
      <w:tr w:rsidR="0057210B" w14:paraId="39A138F9" w14:textId="77777777" w:rsidTr="0057210B">
        <w:trPr>
          <w:trHeight w:val="850"/>
        </w:trPr>
        <w:tc>
          <w:tcPr>
            <w:tcW w:w="1250" w:type="pct"/>
            <w:vAlign w:val="center"/>
          </w:tcPr>
          <w:p w14:paraId="1A1E53F0" w14:textId="34AF998F" w:rsidR="0057210B" w:rsidRDefault="0057210B" w:rsidP="0057210B">
            <w:pPr>
              <w:jc w:val="left"/>
            </w:pPr>
          </w:p>
        </w:tc>
        <w:tc>
          <w:tcPr>
            <w:tcW w:w="1250" w:type="pct"/>
            <w:vAlign w:val="center"/>
          </w:tcPr>
          <w:p w14:paraId="1CF5F0DD" w14:textId="77777777" w:rsidR="0057210B" w:rsidRDefault="0057210B" w:rsidP="0057210B">
            <w:pPr>
              <w:jc w:val="left"/>
            </w:pPr>
          </w:p>
        </w:tc>
        <w:tc>
          <w:tcPr>
            <w:tcW w:w="1250" w:type="pct"/>
            <w:vAlign w:val="center"/>
          </w:tcPr>
          <w:p w14:paraId="068AFF6B" w14:textId="35B5DD42" w:rsidR="0057210B" w:rsidRDefault="0057210B" w:rsidP="008E1069">
            <w:r>
              <w:t>$</w:t>
            </w:r>
          </w:p>
        </w:tc>
        <w:tc>
          <w:tcPr>
            <w:tcW w:w="1250" w:type="pct"/>
            <w:vAlign w:val="center"/>
          </w:tcPr>
          <w:p w14:paraId="1D755742" w14:textId="77777777" w:rsidR="0057210B" w:rsidRDefault="0057210B" w:rsidP="008E1069">
            <w:r>
              <w:t>$</w:t>
            </w:r>
          </w:p>
        </w:tc>
      </w:tr>
      <w:tr w:rsidR="0057210B" w14:paraId="72407720" w14:textId="77777777" w:rsidTr="0057210B">
        <w:trPr>
          <w:trHeight w:val="850"/>
        </w:trPr>
        <w:tc>
          <w:tcPr>
            <w:tcW w:w="1250" w:type="pct"/>
            <w:vAlign w:val="center"/>
          </w:tcPr>
          <w:p w14:paraId="7913728F" w14:textId="4FA2C51C" w:rsidR="0057210B" w:rsidRDefault="0057210B" w:rsidP="0057210B">
            <w:pPr>
              <w:jc w:val="left"/>
            </w:pPr>
          </w:p>
        </w:tc>
        <w:tc>
          <w:tcPr>
            <w:tcW w:w="1250" w:type="pct"/>
            <w:vAlign w:val="center"/>
          </w:tcPr>
          <w:p w14:paraId="2A600202" w14:textId="77777777" w:rsidR="0057210B" w:rsidRDefault="0057210B" w:rsidP="0057210B">
            <w:pPr>
              <w:jc w:val="left"/>
            </w:pPr>
          </w:p>
        </w:tc>
        <w:tc>
          <w:tcPr>
            <w:tcW w:w="1250" w:type="pct"/>
            <w:vAlign w:val="center"/>
          </w:tcPr>
          <w:p w14:paraId="0A491983" w14:textId="2226177E" w:rsidR="0057210B" w:rsidRDefault="0057210B" w:rsidP="008E1069">
            <w:r>
              <w:t>$</w:t>
            </w:r>
          </w:p>
        </w:tc>
        <w:tc>
          <w:tcPr>
            <w:tcW w:w="1250" w:type="pct"/>
            <w:vAlign w:val="center"/>
          </w:tcPr>
          <w:p w14:paraId="31645C94" w14:textId="77777777" w:rsidR="0057210B" w:rsidRDefault="0057210B" w:rsidP="008E1069">
            <w:r>
              <w:t>$</w:t>
            </w:r>
          </w:p>
        </w:tc>
      </w:tr>
    </w:tbl>
    <w:p w14:paraId="63BD8462" w14:textId="6B4B670F" w:rsidR="0057210B" w:rsidRDefault="00263939">
      <w:pPr>
        <w:jc w:val="left"/>
        <w:rPr>
          <w:rFonts w:ascii="Arial Bold" w:eastAsia="Times New Roman" w:hAnsi="Arial Bold" w:cs="Arial"/>
          <w:b/>
          <w:i/>
          <w:color w:val="000000" w:themeColor="text1"/>
          <w:kern w:val="32"/>
          <w:sz w:val="24"/>
          <w:szCs w:val="28"/>
        </w:rPr>
      </w:pPr>
      <w:r>
        <w:t>(add additional rows if required).</w:t>
      </w:r>
    </w:p>
    <w:p w14:paraId="7587D791" w14:textId="77777777" w:rsidR="00263939" w:rsidRDefault="00263939">
      <w:pPr>
        <w:jc w:val="left"/>
        <w:rPr>
          <w:rFonts w:ascii="Arial Bold" w:eastAsia="Times New Roman" w:hAnsi="Arial Bold" w:cs="Arial"/>
          <w:b/>
          <w:kern w:val="32"/>
          <w:sz w:val="24"/>
          <w:szCs w:val="28"/>
        </w:rPr>
      </w:pPr>
      <w:bookmarkStart w:id="51" w:name="_Toc71109382"/>
      <w:r>
        <w:br w:type="page"/>
      </w:r>
    </w:p>
    <w:p w14:paraId="22F4ECBF" w14:textId="46BDAC4D" w:rsidR="007F135A" w:rsidRDefault="005E7F87" w:rsidP="009A3BCD">
      <w:pPr>
        <w:pStyle w:val="Heading2"/>
      </w:pPr>
      <w:bookmarkStart w:id="52" w:name="_Toc74318250"/>
      <w:r>
        <w:lastRenderedPageBreak/>
        <w:t>A5</w:t>
      </w:r>
      <w:r w:rsidR="007F135A">
        <w:t xml:space="preserve"> – </w:t>
      </w:r>
      <w:r w:rsidR="00932832">
        <w:t>Client references</w:t>
      </w:r>
      <w:bookmarkEnd w:id="51"/>
      <w:bookmarkEnd w:id="52"/>
      <w:r w:rsidR="007F135A">
        <w:t xml:space="preserve"> </w:t>
      </w:r>
    </w:p>
    <w:p w14:paraId="0E240196" w14:textId="705B3689" w:rsidR="00263939" w:rsidRDefault="00263939" w:rsidP="007F135A">
      <w:pPr>
        <w:tabs>
          <w:tab w:val="left" w:pos="1985"/>
        </w:tabs>
      </w:pPr>
      <w:r>
        <w:t xml:space="preserve">Client references must be provided for key personnel nominated in the </w:t>
      </w:r>
      <w:r w:rsidR="006A3159">
        <w:t>Quote</w:t>
      </w:r>
      <w:r>
        <w:t xml:space="preserve">. A minimum of </w:t>
      </w:r>
      <w:r w:rsidR="00932832">
        <w:t xml:space="preserve">two (2) </w:t>
      </w:r>
      <w:r>
        <w:t xml:space="preserve">references are required for each person nominated, and must be based on past or current work that is relevant to the categories selected. </w:t>
      </w:r>
    </w:p>
    <w:p w14:paraId="292B29D7" w14:textId="165D9144" w:rsidR="007F135A" w:rsidRDefault="00263939" w:rsidP="007F135A">
      <w:pPr>
        <w:tabs>
          <w:tab w:val="left" w:pos="1985"/>
        </w:tabs>
      </w:pPr>
      <w:r>
        <w:t xml:space="preserve">Referees may be </w:t>
      </w:r>
      <w:r w:rsidR="00932832">
        <w:t>former</w:t>
      </w:r>
      <w:r>
        <w:t xml:space="preserve"> or current</w:t>
      </w:r>
      <w:r w:rsidR="00932832">
        <w:t xml:space="preserve"> clients</w:t>
      </w:r>
      <w:r w:rsidR="00CB4109">
        <w:t xml:space="preserve"> and/or employers</w:t>
      </w:r>
      <w:r>
        <w:t xml:space="preserve">. </w:t>
      </w:r>
      <w:r w:rsidR="00932832">
        <w:t>In the case of Tier 3 submissions, this may be c</w:t>
      </w:r>
      <w:r w:rsidR="00CB4109">
        <w:t>ompleted by a former lecturer and/or</w:t>
      </w:r>
      <w:r w:rsidR="00932832">
        <w:t xml:space="preserve"> </w:t>
      </w:r>
      <w:r w:rsidR="00CB4109">
        <w:t>employer</w:t>
      </w:r>
      <w:r w:rsidR="00932832">
        <w:t xml:space="preserve">. </w:t>
      </w:r>
    </w:p>
    <w:p w14:paraId="7AD3A05D" w14:textId="797DC37D" w:rsidR="00932832" w:rsidRDefault="00932832" w:rsidP="007F135A">
      <w:pPr>
        <w:tabs>
          <w:tab w:val="left" w:pos="1985"/>
        </w:tabs>
      </w:pPr>
      <w:r>
        <w:t>The Principal will at its sole discretion verify the information provided or use other known clients to verify past performances.</w:t>
      </w:r>
    </w:p>
    <w:p w14:paraId="7D42CBB7" w14:textId="415BF198" w:rsidR="00CB4109" w:rsidRDefault="00263939">
      <w:pPr>
        <w:jc w:val="left"/>
      </w:pPr>
      <w:r>
        <w:t xml:space="preserve">Refer to the template provided on the next page. </w:t>
      </w:r>
      <w:r w:rsidR="00CB4109">
        <w:br w:type="page"/>
      </w:r>
    </w:p>
    <w:p w14:paraId="528F3F79" w14:textId="157C9DC7" w:rsidR="00CB4109" w:rsidRDefault="00CB4109" w:rsidP="00696605">
      <w:pPr>
        <w:pStyle w:val="Header3"/>
      </w:pPr>
      <w:bookmarkStart w:id="53" w:name="_Toc71109383"/>
      <w:bookmarkStart w:id="54" w:name="_Toc74318251"/>
      <w:r>
        <w:lastRenderedPageBreak/>
        <w:t>Client Reference Form</w:t>
      </w:r>
      <w:bookmarkEnd w:id="53"/>
      <w:bookmarkEnd w:id="54"/>
    </w:p>
    <w:tbl>
      <w:tblPr>
        <w:tblStyle w:val="TableGrid"/>
        <w:tblW w:w="10075" w:type="dxa"/>
        <w:tblLook w:val="04A0" w:firstRow="1" w:lastRow="0" w:firstColumn="1" w:lastColumn="0" w:noHBand="0" w:noVBand="1"/>
      </w:tblPr>
      <w:tblGrid>
        <w:gridCol w:w="4045"/>
        <w:gridCol w:w="6030"/>
      </w:tblGrid>
      <w:tr w:rsidR="00263939" w14:paraId="4B77E214" w14:textId="77777777" w:rsidTr="00263939">
        <w:trPr>
          <w:trHeight w:val="144"/>
        </w:trPr>
        <w:tc>
          <w:tcPr>
            <w:tcW w:w="4045" w:type="dxa"/>
            <w:shd w:val="clear" w:color="auto" w:fill="000000" w:themeFill="text1"/>
          </w:tcPr>
          <w:p w14:paraId="223FD639" w14:textId="11A64AB6" w:rsidR="00263939" w:rsidRPr="00696605" w:rsidRDefault="00263939" w:rsidP="00CB4109">
            <w:pPr>
              <w:tabs>
                <w:tab w:val="left" w:pos="1985"/>
              </w:tabs>
              <w:rPr>
                <w:b/>
              </w:rPr>
            </w:pPr>
            <w:r>
              <w:rPr>
                <w:b/>
              </w:rPr>
              <w:t>REFEREE DETAILS</w:t>
            </w:r>
          </w:p>
        </w:tc>
        <w:tc>
          <w:tcPr>
            <w:tcW w:w="6030" w:type="dxa"/>
            <w:shd w:val="clear" w:color="auto" w:fill="000000" w:themeFill="text1"/>
          </w:tcPr>
          <w:p w14:paraId="060A1297" w14:textId="77777777" w:rsidR="00263939" w:rsidRDefault="00263939" w:rsidP="00CB4109">
            <w:pPr>
              <w:tabs>
                <w:tab w:val="left" w:pos="1985"/>
              </w:tabs>
            </w:pPr>
          </w:p>
        </w:tc>
      </w:tr>
      <w:tr w:rsidR="00263939" w14:paraId="37635645" w14:textId="77777777" w:rsidTr="00696605">
        <w:trPr>
          <w:trHeight w:val="576"/>
        </w:trPr>
        <w:tc>
          <w:tcPr>
            <w:tcW w:w="4045" w:type="dxa"/>
            <w:shd w:val="clear" w:color="auto" w:fill="FFFFFF" w:themeFill="background1"/>
          </w:tcPr>
          <w:p w14:paraId="302F158B" w14:textId="4335C634" w:rsidR="00263939" w:rsidRDefault="00263939" w:rsidP="00CB4109">
            <w:pPr>
              <w:tabs>
                <w:tab w:val="left" w:pos="1985"/>
              </w:tabs>
              <w:rPr>
                <w:b/>
              </w:rPr>
            </w:pPr>
            <w:r>
              <w:rPr>
                <w:b/>
              </w:rPr>
              <w:t>Name:</w:t>
            </w:r>
          </w:p>
        </w:tc>
        <w:tc>
          <w:tcPr>
            <w:tcW w:w="6030" w:type="dxa"/>
          </w:tcPr>
          <w:p w14:paraId="195A4705" w14:textId="77777777" w:rsidR="00263939" w:rsidRDefault="00263939" w:rsidP="00CB4109">
            <w:pPr>
              <w:tabs>
                <w:tab w:val="left" w:pos="1985"/>
              </w:tabs>
            </w:pPr>
          </w:p>
        </w:tc>
      </w:tr>
      <w:tr w:rsidR="00696605" w14:paraId="6756DB6F" w14:textId="5098AC41" w:rsidTr="00696605">
        <w:trPr>
          <w:trHeight w:val="576"/>
        </w:trPr>
        <w:tc>
          <w:tcPr>
            <w:tcW w:w="4045" w:type="dxa"/>
            <w:shd w:val="clear" w:color="auto" w:fill="FFFFFF" w:themeFill="background1"/>
          </w:tcPr>
          <w:p w14:paraId="3A945392" w14:textId="010185B2" w:rsidR="00696605" w:rsidRPr="00696605" w:rsidRDefault="00263939" w:rsidP="00263939">
            <w:pPr>
              <w:tabs>
                <w:tab w:val="left" w:pos="1985"/>
              </w:tabs>
              <w:rPr>
                <w:b/>
              </w:rPr>
            </w:pPr>
            <w:r>
              <w:rPr>
                <w:b/>
              </w:rPr>
              <w:t>Position and busines</w:t>
            </w:r>
            <w:r w:rsidR="00696605" w:rsidRPr="00696605">
              <w:rPr>
                <w:b/>
              </w:rPr>
              <w:t>s/company name</w:t>
            </w:r>
            <w:r>
              <w:rPr>
                <w:b/>
              </w:rPr>
              <w:t>,</w:t>
            </w:r>
            <w:r w:rsidR="00696605" w:rsidRPr="00696605">
              <w:rPr>
                <w:b/>
              </w:rPr>
              <w:t xml:space="preserve"> </w:t>
            </w:r>
            <w:r>
              <w:rPr>
                <w:b/>
              </w:rPr>
              <w:t>if applicable</w:t>
            </w:r>
            <w:r w:rsidR="00696605" w:rsidRPr="00696605">
              <w:rPr>
                <w:b/>
              </w:rPr>
              <w:t>:</w:t>
            </w:r>
          </w:p>
        </w:tc>
        <w:tc>
          <w:tcPr>
            <w:tcW w:w="6030" w:type="dxa"/>
          </w:tcPr>
          <w:p w14:paraId="0C1515EE" w14:textId="77777777" w:rsidR="00696605" w:rsidRDefault="00696605" w:rsidP="00CB4109">
            <w:pPr>
              <w:tabs>
                <w:tab w:val="left" w:pos="1985"/>
              </w:tabs>
            </w:pPr>
          </w:p>
        </w:tc>
      </w:tr>
      <w:tr w:rsidR="00696605" w14:paraId="2DD3E6E8" w14:textId="1FF6F68C" w:rsidTr="00696605">
        <w:trPr>
          <w:trHeight w:val="576"/>
        </w:trPr>
        <w:tc>
          <w:tcPr>
            <w:tcW w:w="4045" w:type="dxa"/>
            <w:shd w:val="clear" w:color="auto" w:fill="FFFFFF" w:themeFill="background1"/>
          </w:tcPr>
          <w:p w14:paraId="26372D5C" w14:textId="71E08643" w:rsidR="00696605" w:rsidRPr="00696605" w:rsidRDefault="004E215A" w:rsidP="00696605">
            <w:pPr>
              <w:tabs>
                <w:tab w:val="left" w:pos="1985"/>
              </w:tabs>
              <w:rPr>
                <w:b/>
              </w:rPr>
            </w:pPr>
            <w:r>
              <w:rPr>
                <w:b/>
              </w:rPr>
              <w:t xml:space="preserve">Country: </w:t>
            </w:r>
          </w:p>
        </w:tc>
        <w:tc>
          <w:tcPr>
            <w:tcW w:w="6030" w:type="dxa"/>
          </w:tcPr>
          <w:p w14:paraId="605D1D58" w14:textId="77777777" w:rsidR="00696605" w:rsidRDefault="00696605" w:rsidP="00CB4109">
            <w:pPr>
              <w:tabs>
                <w:tab w:val="left" w:pos="1985"/>
              </w:tabs>
            </w:pPr>
          </w:p>
        </w:tc>
      </w:tr>
      <w:tr w:rsidR="00696605" w14:paraId="65B4723B" w14:textId="6F3B938E" w:rsidTr="00696605">
        <w:trPr>
          <w:trHeight w:val="576"/>
        </w:trPr>
        <w:tc>
          <w:tcPr>
            <w:tcW w:w="4045" w:type="dxa"/>
            <w:shd w:val="clear" w:color="auto" w:fill="FFFFFF" w:themeFill="background1"/>
          </w:tcPr>
          <w:p w14:paraId="3BA9371F" w14:textId="568F36B2" w:rsidR="00696605" w:rsidRPr="00696605" w:rsidRDefault="00696605" w:rsidP="00CB4109">
            <w:pPr>
              <w:tabs>
                <w:tab w:val="left" w:pos="1985"/>
              </w:tabs>
              <w:rPr>
                <w:b/>
              </w:rPr>
            </w:pPr>
            <w:r w:rsidRPr="00696605">
              <w:rPr>
                <w:b/>
              </w:rPr>
              <w:t>Contact email &amp; phone:</w:t>
            </w:r>
          </w:p>
        </w:tc>
        <w:tc>
          <w:tcPr>
            <w:tcW w:w="6030" w:type="dxa"/>
          </w:tcPr>
          <w:p w14:paraId="5B989F94" w14:textId="77777777" w:rsidR="00696605" w:rsidRDefault="00696605" w:rsidP="00CB4109">
            <w:pPr>
              <w:tabs>
                <w:tab w:val="left" w:pos="1985"/>
              </w:tabs>
            </w:pPr>
          </w:p>
        </w:tc>
      </w:tr>
      <w:tr w:rsidR="00696605" w14:paraId="74D6A5E5" w14:textId="092EC750" w:rsidTr="00696605">
        <w:trPr>
          <w:trHeight w:val="20"/>
        </w:trPr>
        <w:tc>
          <w:tcPr>
            <w:tcW w:w="4045" w:type="dxa"/>
            <w:shd w:val="clear" w:color="auto" w:fill="000000" w:themeFill="text1"/>
          </w:tcPr>
          <w:p w14:paraId="4E141E2E" w14:textId="338CDD05" w:rsidR="00696605" w:rsidRPr="00696605" w:rsidRDefault="00263939" w:rsidP="00CB4109">
            <w:pPr>
              <w:tabs>
                <w:tab w:val="left" w:pos="1985"/>
              </w:tabs>
              <w:rPr>
                <w:b/>
              </w:rPr>
            </w:pPr>
            <w:r>
              <w:rPr>
                <w:b/>
              </w:rPr>
              <w:t>REFERENCE:</w:t>
            </w:r>
          </w:p>
        </w:tc>
        <w:tc>
          <w:tcPr>
            <w:tcW w:w="6030" w:type="dxa"/>
            <w:shd w:val="clear" w:color="auto" w:fill="000000" w:themeFill="text1"/>
          </w:tcPr>
          <w:p w14:paraId="62A0F3AB" w14:textId="77777777" w:rsidR="00696605" w:rsidRDefault="00696605" w:rsidP="00CB4109">
            <w:pPr>
              <w:tabs>
                <w:tab w:val="left" w:pos="1985"/>
              </w:tabs>
            </w:pPr>
          </w:p>
        </w:tc>
      </w:tr>
      <w:tr w:rsidR="00696605" w14:paraId="7BD394BA" w14:textId="77777777" w:rsidTr="00696605">
        <w:trPr>
          <w:trHeight w:val="576"/>
        </w:trPr>
        <w:tc>
          <w:tcPr>
            <w:tcW w:w="4045" w:type="dxa"/>
            <w:shd w:val="clear" w:color="auto" w:fill="FFFFFF" w:themeFill="background1"/>
          </w:tcPr>
          <w:p w14:paraId="3F310C27" w14:textId="51ED3059" w:rsidR="00696605" w:rsidRPr="00696605" w:rsidRDefault="00696605" w:rsidP="00263939">
            <w:pPr>
              <w:tabs>
                <w:tab w:val="left" w:pos="1985"/>
              </w:tabs>
              <w:rPr>
                <w:b/>
              </w:rPr>
            </w:pPr>
            <w:r w:rsidRPr="00696605">
              <w:rPr>
                <w:b/>
              </w:rPr>
              <w:t xml:space="preserve">Name of person for whom </w:t>
            </w:r>
            <w:r w:rsidR="00263939">
              <w:rPr>
                <w:b/>
              </w:rPr>
              <w:t>this reference is</w:t>
            </w:r>
            <w:r w:rsidRPr="00696605">
              <w:rPr>
                <w:b/>
              </w:rPr>
              <w:t xml:space="preserve"> for:</w:t>
            </w:r>
          </w:p>
        </w:tc>
        <w:tc>
          <w:tcPr>
            <w:tcW w:w="6030" w:type="dxa"/>
          </w:tcPr>
          <w:p w14:paraId="57ABFB46" w14:textId="77777777" w:rsidR="00696605" w:rsidRDefault="00696605" w:rsidP="00CB4109">
            <w:pPr>
              <w:tabs>
                <w:tab w:val="left" w:pos="1985"/>
              </w:tabs>
            </w:pPr>
          </w:p>
        </w:tc>
      </w:tr>
      <w:tr w:rsidR="00696605" w14:paraId="3E65899C" w14:textId="53B0DC62" w:rsidTr="00696605">
        <w:trPr>
          <w:trHeight w:val="576"/>
        </w:trPr>
        <w:tc>
          <w:tcPr>
            <w:tcW w:w="4045" w:type="dxa"/>
            <w:shd w:val="clear" w:color="auto" w:fill="FFFFFF" w:themeFill="background1"/>
          </w:tcPr>
          <w:p w14:paraId="6927FEC4" w14:textId="1364948F" w:rsidR="00696605" w:rsidRPr="00696605" w:rsidRDefault="00696605" w:rsidP="00263939">
            <w:pPr>
              <w:tabs>
                <w:tab w:val="left" w:pos="1985"/>
              </w:tabs>
              <w:rPr>
                <w:b/>
              </w:rPr>
            </w:pPr>
            <w:r w:rsidRPr="00696605">
              <w:rPr>
                <w:b/>
              </w:rPr>
              <w:t>Role or position held</w:t>
            </w:r>
            <w:r w:rsidR="00263939">
              <w:rPr>
                <w:b/>
              </w:rPr>
              <w:t xml:space="preserve"> and location:</w:t>
            </w:r>
          </w:p>
        </w:tc>
        <w:tc>
          <w:tcPr>
            <w:tcW w:w="6030" w:type="dxa"/>
          </w:tcPr>
          <w:p w14:paraId="43037FB5" w14:textId="77777777" w:rsidR="00696605" w:rsidRDefault="00696605" w:rsidP="00CB4109">
            <w:pPr>
              <w:tabs>
                <w:tab w:val="left" w:pos="1985"/>
              </w:tabs>
            </w:pPr>
          </w:p>
        </w:tc>
      </w:tr>
      <w:tr w:rsidR="00696605" w14:paraId="7E0670EF" w14:textId="78471000" w:rsidTr="00696605">
        <w:trPr>
          <w:trHeight w:val="576"/>
        </w:trPr>
        <w:tc>
          <w:tcPr>
            <w:tcW w:w="4045" w:type="dxa"/>
            <w:shd w:val="clear" w:color="auto" w:fill="FFFFFF" w:themeFill="background1"/>
          </w:tcPr>
          <w:p w14:paraId="0A2D1189" w14:textId="4B9FC683" w:rsidR="00696605" w:rsidRPr="00696605" w:rsidRDefault="00696605" w:rsidP="00696605">
            <w:pPr>
              <w:tabs>
                <w:tab w:val="left" w:pos="1985"/>
              </w:tabs>
              <w:rPr>
                <w:b/>
              </w:rPr>
            </w:pPr>
            <w:r w:rsidRPr="00696605">
              <w:rPr>
                <w:b/>
              </w:rPr>
              <w:t>Contract duration, start and end date:</w:t>
            </w:r>
          </w:p>
        </w:tc>
        <w:tc>
          <w:tcPr>
            <w:tcW w:w="6030" w:type="dxa"/>
          </w:tcPr>
          <w:p w14:paraId="593DDA9E" w14:textId="77777777" w:rsidR="00696605" w:rsidRDefault="00696605" w:rsidP="00696605">
            <w:pPr>
              <w:tabs>
                <w:tab w:val="left" w:pos="1985"/>
              </w:tabs>
            </w:pPr>
          </w:p>
        </w:tc>
      </w:tr>
      <w:tr w:rsidR="00696605" w14:paraId="7DBBE4CD" w14:textId="34F8BABD" w:rsidTr="00263939">
        <w:trPr>
          <w:trHeight w:val="2573"/>
        </w:trPr>
        <w:tc>
          <w:tcPr>
            <w:tcW w:w="4045" w:type="dxa"/>
            <w:shd w:val="clear" w:color="auto" w:fill="FFFFFF" w:themeFill="background1"/>
          </w:tcPr>
          <w:p w14:paraId="58277B8E" w14:textId="56ACFF90" w:rsidR="00696605" w:rsidRPr="00696605" w:rsidRDefault="00696605" w:rsidP="007F135A">
            <w:pPr>
              <w:tabs>
                <w:tab w:val="left" w:pos="1985"/>
              </w:tabs>
              <w:rPr>
                <w:b/>
              </w:rPr>
            </w:pPr>
            <w:r w:rsidRPr="00696605">
              <w:rPr>
                <w:b/>
              </w:rPr>
              <w:t>Specific responsibilities:</w:t>
            </w:r>
          </w:p>
        </w:tc>
        <w:tc>
          <w:tcPr>
            <w:tcW w:w="6030" w:type="dxa"/>
          </w:tcPr>
          <w:p w14:paraId="4520A83F" w14:textId="77777777" w:rsidR="00696605" w:rsidRDefault="00696605" w:rsidP="007F135A">
            <w:pPr>
              <w:tabs>
                <w:tab w:val="left" w:pos="1985"/>
              </w:tabs>
            </w:pPr>
          </w:p>
        </w:tc>
      </w:tr>
      <w:tr w:rsidR="00696605" w14:paraId="044F2DDF" w14:textId="10E34C96" w:rsidTr="00263939">
        <w:trPr>
          <w:trHeight w:val="2384"/>
        </w:trPr>
        <w:tc>
          <w:tcPr>
            <w:tcW w:w="4045" w:type="dxa"/>
            <w:shd w:val="clear" w:color="auto" w:fill="FFFFFF" w:themeFill="background1"/>
          </w:tcPr>
          <w:p w14:paraId="2C459418" w14:textId="45D52D2D" w:rsidR="00696605" w:rsidRPr="00696605" w:rsidRDefault="00696605" w:rsidP="007F135A">
            <w:pPr>
              <w:tabs>
                <w:tab w:val="left" w:pos="1985"/>
              </w:tabs>
              <w:rPr>
                <w:b/>
              </w:rPr>
            </w:pPr>
            <w:r w:rsidRPr="00696605">
              <w:rPr>
                <w:b/>
              </w:rPr>
              <w:t>Specific deliverables:</w:t>
            </w:r>
          </w:p>
        </w:tc>
        <w:tc>
          <w:tcPr>
            <w:tcW w:w="6030" w:type="dxa"/>
          </w:tcPr>
          <w:p w14:paraId="7AFDC5D8" w14:textId="77777777" w:rsidR="00696605" w:rsidRDefault="00696605" w:rsidP="007F135A">
            <w:pPr>
              <w:tabs>
                <w:tab w:val="left" w:pos="1985"/>
              </w:tabs>
            </w:pPr>
          </w:p>
        </w:tc>
      </w:tr>
      <w:tr w:rsidR="00696605" w14:paraId="4AD2F6F5" w14:textId="77777777" w:rsidTr="00696605">
        <w:trPr>
          <w:trHeight w:val="576"/>
        </w:trPr>
        <w:tc>
          <w:tcPr>
            <w:tcW w:w="4045" w:type="dxa"/>
            <w:shd w:val="clear" w:color="auto" w:fill="FFFFFF" w:themeFill="background1"/>
          </w:tcPr>
          <w:p w14:paraId="6BF3891E" w14:textId="1A58FE6E" w:rsidR="00696605" w:rsidRPr="00696605" w:rsidRDefault="00696605" w:rsidP="007F135A">
            <w:pPr>
              <w:tabs>
                <w:tab w:val="left" w:pos="1985"/>
              </w:tabs>
              <w:rPr>
                <w:b/>
              </w:rPr>
            </w:pPr>
            <w:r w:rsidRPr="00696605">
              <w:rPr>
                <w:b/>
              </w:rPr>
              <w:t>Value of projects/work delivered:</w:t>
            </w:r>
          </w:p>
        </w:tc>
        <w:tc>
          <w:tcPr>
            <w:tcW w:w="6030" w:type="dxa"/>
          </w:tcPr>
          <w:p w14:paraId="78E02AB2" w14:textId="77777777" w:rsidR="00696605" w:rsidRDefault="00696605" w:rsidP="007F135A">
            <w:pPr>
              <w:tabs>
                <w:tab w:val="left" w:pos="1985"/>
              </w:tabs>
            </w:pPr>
          </w:p>
        </w:tc>
      </w:tr>
      <w:tr w:rsidR="00696605" w14:paraId="715F3532" w14:textId="749BE7E0" w:rsidTr="00263939">
        <w:trPr>
          <w:trHeight w:val="2366"/>
        </w:trPr>
        <w:tc>
          <w:tcPr>
            <w:tcW w:w="4045" w:type="dxa"/>
            <w:shd w:val="clear" w:color="auto" w:fill="FFFFFF" w:themeFill="background1"/>
          </w:tcPr>
          <w:p w14:paraId="21C0829B" w14:textId="14A3FDB4" w:rsidR="00696605" w:rsidRPr="00696605" w:rsidRDefault="00696605" w:rsidP="007F135A">
            <w:pPr>
              <w:tabs>
                <w:tab w:val="left" w:pos="1985"/>
              </w:tabs>
              <w:rPr>
                <w:b/>
              </w:rPr>
            </w:pPr>
            <w:r w:rsidRPr="00696605">
              <w:rPr>
                <w:b/>
              </w:rPr>
              <w:t>General comments</w:t>
            </w:r>
            <w:r w:rsidR="00263939">
              <w:rPr>
                <w:b/>
              </w:rPr>
              <w:t xml:space="preserve"> on work performance</w:t>
            </w:r>
            <w:r w:rsidRPr="00696605">
              <w:rPr>
                <w:b/>
              </w:rPr>
              <w:t>:</w:t>
            </w:r>
          </w:p>
        </w:tc>
        <w:tc>
          <w:tcPr>
            <w:tcW w:w="6030" w:type="dxa"/>
          </w:tcPr>
          <w:p w14:paraId="1C1B78AF" w14:textId="77777777" w:rsidR="00696605" w:rsidRDefault="00696605" w:rsidP="007F135A">
            <w:pPr>
              <w:tabs>
                <w:tab w:val="left" w:pos="1985"/>
              </w:tabs>
            </w:pPr>
          </w:p>
        </w:tc>
      </w:tr>
    </w:tbl>
    <w:p w14:paraId="2598738A" w14:textId="77777777" w:rsidR="00CB4109" w:rsidRDefault="00CB4109" w:rsidP="007F135A">
      <w:pPr>
        <w:tabs>
          <w:tab w:val="left" w:pos="1985"/>
        </w:tabs>
      </w:pPr>
    </w:p>
    <w:p w14:paraId="6CE734CC" w14:textId="703C861B" w:rsidR="00BF48ED" w:rsidRDefault="005E7F87" w:rsidP="009A3BCD">
      <w:pPr>
        <w:pStyle w:val="Heading2"/>
      </w:pPr>
      <w:bookmarkStart w:id="55" w:name="_Toc71109384"/>
      <w:bookmarkStart w:id="56" w:name="_Toc74318252"/>
      <w:r>
        <w:lastRenderedPageBreak/>
        <w:t>A6</w:t>
      </w:r>
      <w:r w:rsidR="003369CE" w:rsidRPr="0003065D">
        <w:t xml:space="preserve"> –</w:t>
      </w:r>
      <w:r>
        <w:t xml:space="preserve">Key Personnel </w:t>
      </w:r>
      <w:r w:rsidR="00BF48ED" w:rsidRPr="0003065D">
        <w:t>Curriculum Vitae (CV)</w:t>
      </w:r>
      <w:bookmarkEnd w:id="55"/>
      <w:bookmarkEnd w:id="56"/>
    </w:p>
    <w:p w14:paraId="7CE1606E" w14:textId="6C138935" w:rsidR="00BF48ED" w:rsidRDefault="00BF48ED" w:rsidP="00BF48ED">
      <w:pPr>
        <w:spacing w:after="0"/>
      </w:pPr>
      <w:r>
        <w:t>Complete a separate form for each individual</w:t>
      </w:r>
    </w:p>
    <w:p w14:paraId="56BBE513" w14:textId="77777777" w:rsidR="00BF48ED" w:rsidRPr="00572F6C" w:rsidRDefault="00BF48ED" w:rsidP="00BF48ED">
      <w:pPr>
        <w:spacing w:after="0"/>
        <w:rPr>
          <w:i/>
        </w:rPr>
      </w:pPr>
    </w:p>
    <w:tbl>
      <w:tblPr>
        <w:tblStyle w:val="TableGrid"/>
        <w:tblW w:w="0" w:type="auto"/>
        <w:tblLook w:val="04A0" w:firstRow="1" w:lastRow="0" w:firstColumn="1" w:lastColumn="0" w:noHBand="0" w:noVBand="1"/>
      </w:tblPr>
      <w:tblGrid>
        <w:gridCol w:w="9242"/>
      </w:tblGrid>
      <w:tr w:rsidR="00BF48ED" w14:paraId="5A30D9CA" w14:textId="77777777" w:rsidTr="00A76C2D">
        <w:trPr>
          <w:trHeight w:val="397"/>
        </w:trPr>
        <w:tc>
          <w:tcPr>
            <w:tcW w:w="9242" w:type="dxa"/>
          </w:tcPr>
          <w:p w14:paraId="6495998E" w14:textId="77777777" w:rsidR="00BF48ED" w:rsidRDefault="00BF48ED" w:rsidP="00A76C2D"/>
        </w:tc>
      </w:tr>
    </w:tbl>
    <w:p w14:paraId="1F20083B" w14:textId="72D20B52" w:rsidR="00BF48ED" w:rsidRDefault="00BF48ED" w:rsidP="00BF48ED">
      <w:r>
        <w:t xml:space="preserve">Full Name </w:t>
      </w:r>
    </w:p>
    <w:tbl>
      <w:tblPr>
        <w:tblStyle w:val="TableGrid"/>
        <w:tblW w:w="0" w:type="auto"/>
        <w:tblLook w:val="04A0" w:firstRow="1" w:lastRow="0" w:firstColumn="1" w:lastColumn="0" w:noHBand="0" w:noVBand="1"/>
      </w:tblPr>
      <w:tblGrid>
        <w:gridCol w:w="9242"/>
      </w:tblGrid>
      <w:tr w:rsidR="00BF48ED" w14:paraId="3430D370" w14:textId="77777777" w:rsidTr="00A76C2D">
        <w:trPr>
          <w:trHeight w:val="397"/>
        </w:trPr>
        <w:tc>
          <w:tcPr>
            <w:tcW w:w="9242" w:type="dxa"/>
          </w:tcPr>
          <w:p w14:paraId="2AE87DDA" w14:textId="77777777" w:rsidR="00BF48ED" w:rsidRDefault="00BF48ED" w:rsidP="00A76C2D"/>
        </w:tc>
      </w:tr>
    </w:tbl>
    <w:p w14:paraId="502C2EDA" w14:textId="77777777" w:rsidR="00BF48ED" w:rsidRDefault="00BF48ED" w:rsidP="00BF48ED">
      <w:r>
        <w:t>Current Residential Address</w:t>
      </w:r>
    </w:p>
    <w:tbl>
      <w:tblPr>
        <w:tblStyle w:val="TableGrid"/>
        <w:tblW w:w="0" w:type="auto"/>
        <w:tblLook w:val="04A0" w:firstRow="1" w:lastRow="0" w:firstColumn="1" w:lastColumn="0" w:noHBand="0" w:noVBand="1"/>
      </w:tblPr>
      <w:tblGrid>
        <w:gridCol w:w="4621"/>
        <w:gridCol w:w="4621"/>
      </w:tblGrid>
      <w:tr w:rsidR="00BF48ED" w14:paraId="58A19B0D" w14:textId="77777777" w:rsidTr="00A76C2D">
        <w:trPr>
          <w:trHeight w:val="397"/>
        </w:trPr>
        <w:tc>
          <w:tcPr>
            <w:tcW w:w="4621" w:type="dxa"/>
          </w:tcPr>
          <w:p w14:paraId="4A0E3FC1" w14:textId="77777777" w:rsidR="00BF48ED" w:rsidRDefault="00BF48ED" w:rsidP="00A76C2D"/>
        </w:tc>
        <w:tc>
          <w:tcPr>
            <w:tcW w:w="4621" w:type="dxa"/>
          </w:tcPr>
          <w:p w14:paraId="1FB0B1CC" w14:textId="77777777" w:rsidR="00BF48ED" w:rsidRDefault="00BF48ED" w:rsidP="00A76C2D"/>
        </w:tc>
      </w:tr>
    </w:tbl>
    <w:p w14:paraId="4AC6278D" w14:textId="77777777" w:rsidR="00BF48ED" w:rsidRDefault="00BF48ED" w:rsidP="00BF48ED">
      <w:r>
        <w:t>Date of Birth</w:t>
      </w:r>
      <w:r>
        <w:tab/>
      </w:r>
      <w:r>
        <w:tab/>
      </w:r>
      <w:r>
        <w:tab/>
      </w:r>
      <w:r>
        <w:tab/>
      </w:r>
      <w:r>
        <w:tab/>
        <w:t xml:space="preserve">     Citizenship</w:t>
      </w:r>
    </w:p>
    <w:tbl>
      <w:tblPr>
        <w:tblStyle w:val="TableGrid"/>
        <w:tblW w:w="0" w:type="auto"/>
        <w:tblLook w:val="04A0" w:firstRow="1" w:lastRow="0" w:firstColumn="1" w:lastColumn="0" w:noHBand="0" w:noVBand="1"/>
      </w:tblPr>
      <w:tblGrid>
        <w:gridCol w:w="9242"/>
      </w:tblGrid>
      <w:tr w:rsidR="00BF48ED" w14:paraId="1A2BAF72" w14:textId="77777777" w:rsidTr="00A76C2D">
        <w:trPr>
          <w:trHeight w:val="397"/>
        </w:trPr>
        <w:tc>
          <w:tcPr>
            <w:tcW w:w="9242" w:type="dxa"/>
          </w:tcPr>
          <w:p w14:paraId="2EE8204B" w14:textId="77777777" w:rsidR="00BF48ED" w:rsidRDefault="00BF48ED" w:rsidP="00A76C2D"/>
        </w:tc>
      </w:tr>
    </w:tbl>
    <w:p w14:paraId="18F665DC" w14:textId="77777777" w:rsidR="00BF48ED" w:rsidRDefault="00BF48ED" w:rsidP="00BF48ED">
      <w:r>
        <w:t>Education (qualification, institution, year)</w:t>
      </w:r>
    </w:p>
    <w:tbl>
      <w:tblPr>
        <w:tblStyle w:val="TableGrid"/>
        <w:tblW w:w="0" w:type="auto"/>
        <w:tblLook w:val="04A0" w:firstRow="1" w:lastRow="0" w:firstColumn="1" w:lastColumn="0" w:noHBand="0" w:noVBand="1"/>
      </w:tblPr>
      <w:tblGrid>
        <w:gridCol w:w="9242"/>
      </w:tblGrid>
      <w:tr w:rsidR="00BF48ED" w14:paraId="1ECB0A5A" w14:textId="77777777" w:rsidTr="00A76C2D">
        <w:trPr>
          <w:trHeight w:val="397"/>
        </w:trPr>
        <w:tc>
          <w:tcPr>
            <w:tcW w:w="9242" w:type="dxa"/>
          </w:tcPr>
          <w:p w14:paraId="3FAE5A4D" w14:textId="77777777" w:rsidR="00BF48ED" w:rsidRDefault="00BF48ED" w:rsidP="00A76C2D"/>
        </w:tc>
      </w:tr>
    </w:tbl>
    <w:p w14:paraId="6E58D205" w14:textId="77777777" w:rsidR="00BF48ED" w:rsidRDefault="00BF48ED" w:rsidP="00BF48ED">
      <w:r>
        <w:t>Membership of Professional Associations</w:t>
      </w:r>
    </w:p>
    <w:tbl>
      <w:tblPr>
        <w:tblStyle w:val="TableGrid"/>
        <w:tblW w:w="0" w:type="auto"/>
        <w:tblLook w:val="04A0" w:firstRow="1" w:lastRow="0" w:firstColumn="1" w:lastColumn="0" w:noHBand="0" w:noVBand="1"/>
      </w:tblPr>
      <w:tblGrid>
        <w:gridCol w:w="9242"/>
      </w:tblGrid>
      <w:tr w:rsidR="00BF48ED" w14:paraId="5B0339A3" w14:textId="77777777" w:rsidTr="00A76C2D">
        <w:trPr>
          <w:trHeight w:val="397"/>
        </w:trPr>
        <w:tc>
          <w:tcPr>
            <w:tcW w:w="9242" w:type="dxa"/>
          </w:tcPr>
          <w:p w14:paraId="607DF3EA" w14:textId="77777777" w:rsidR="00BF48ED" w:rsidRDefault="00BF48ED" w:rsidP="00A76C2D"/>
        </w:tc>
      </w:tr>
    </w:tbl>
    <w:p w14:paraId="25C7160E" w14:textId="77777777" w:rsidR="00BF48ED" w:rsidRDefault="00BF48ED" w:rsidP="00BF48ED">
      <w:r>
        <w:t>Other Training</w:t>
      </w:r>
    </w:p>
    <w:tbl>
      <w:tblPr>
        <w:tblStyle w:val="TableGrid"/>
        <w:tblW w:w="0" w:type="auto"/>
        <w:tblLook w:val="04A0" w:firstRow="1" w:lastRow="0" w:firstColumn="1" w:lastColumn="0" w:noHBand="0" w:noVBand="1"/>
      </w:tblPr>
      <w:tblGrid>
        <w:gridCol w:w="9242"/>
      </w:tblGrid>
      <w:tr w:rsidR="004E215A" w14:paraId="0A3D3076" w14:textId="77777777" w:rsidTr="004E566D">
        <w:trPr>
          <w:trHeight w:val="397"/>
        </w:trPr>
        <w:tc>
          <w:tcPr>
            <w:tcW w:w="9242" w:type="dxa"/>
          </w:tcPr>
          <w:p w14:paraId="69916784" w14:textId="77777777" w:rsidR="004E215A" w:rsidRDefault="004E215A" w:rsidP="004E566D"/>
        </w:tc>
      </w:tr>
    </w:tbl>
    <w:p w14:paraId="6878DBDB" w14:textId="0A3D6177" w:rsidR="004E215A" w:rsidRDefault="004E215A" w:rsidP="004E215A">
      <w:r>
        <w:t>Field of practise</w:t>
      </w:r>
    </w:p>
    <w:tbl>
      <w:tblPr>
        <w:tblStyle w:val="TableGrid"/>
        <w:tblW w:w="0" w:type="auto"/>
        <w:tblLook w:val="04A0" w:firstRow="1" w:lastRow="0" w:firstColumn="1" w:lastColumn="0" w:noHBand="0" w:noVBand="1"/>
      </w:tblPr>
      <w:tblGrid>
        <w:gridCol w:w="9242"/>
      </w:tblGrid>
      <w:tr w:rsidR="004E215A" w14:paraId="6C933414" w14:textId="77777777" w:rsidTr="004E566D">
        <w:trPr>
          <w:trHeight w:val="397"/>
        </w:trPr>
        <w:tc>
          <w:tcPr>
            <w:tcW w:w="9242" w:type="dxa"/>
          </w:tcPr>
          <w:p w14:paraId="7F975B36" w14:textId="77777777" w:rsidR="004E215A" w:rsidRDefault="004E215A" w:rsidP="004E566D"/>
        </w:tc>
      </w:tr>
    </w:tbl>
    <w:p w14:paraId="0A0E81AC" w14:textId="78D02575" w:rsidR="004E215A" w:rsidRDefault="004E215A" w:rsidP="00BF48ED">
      <w:r>
        <w:t>Software proficiencies</w:t>
      </w:r>
    </w:p>
    <w:tbl>
      <w:tblPr>
        <w:tblStyle w:val="TableGrid"/>
        <w:tblW w:w="0" w:type="auto"/>
        <w:tblLook w:val="04A0" w:firstRow="1" w:lastRow="0" w:firstColumn="1" w:lastColumn="0" w:noHBand="0" w:noVBand="1"/>
      </w:tblPr>
      <w:tblGrid>
        <w:gridCol w:w="9242"/>
      </w:tblGrid>
      <w:tr w:rsidR="00BF48ED" w14:paraId="350A51ED" w14:textId="77777777" w:rsidTr="00A76C2D">
        <w:trPr>
          <w:trHeight w:val="397"/>
        </w:trPr>
        <w:tc>
          <w:tcPr>
            <w:tcW w:w="9242" w:type="dxa"/>
          </w:tcPr>
          <w:p w14:paraId="61A5E9E1" w14:textId="77777777" w:rsidR="00BF48ED" w:rsidRDefault="00BF48ED" w:rsidP="00A76C2D"/>
        </w:tc>
      </w:tr>
    </w:tbl>
    <w:p w14:paraId="67F5CE3B" w14:textId="77777777" w:rsidR="00BF48ED" w:rsidRDefault="00BF48ED" w:rsidP="00BF48ED">
      <w:r>
        <w:t>Countries of Work Experience</w:t>
      </w:r>
    </w:p>
    <w:p w14:paraId="79CE467F" w14:textId="6439FCED" w:rsidR="00BF48ED" w:rsidRPr="00707E22" w:rsidRDefault="00BF48ED" w:rsidP="00BF48ED">
      <w:pPr>
        <w:rPr>
          <w:b/>
        </w:rPr>
      </w:pPr>
      <w:r w:rsidRPr="00707E22">
        <w:rPr>
          <w:b/>
        </w:rPr>
        <w:t>Employment Record</w:t>
      </w:r>
      <w:r w:rsidR="004E215A">
        <w:rPr>
          <w:b/>
        </w:rPr>
        <w:t xml:space="preserve"> relevant to selected categories</w:t>
      </w:r>
      <w:r w:rsidRPr="00707E22">
        <w:rPr>
          <w:b/>
        </w:rPr>
        <w:t>:</w:t>
      </w:r>
    </w:p>
    <w:tbl>
      <w:tblPr>
        <w:tblStyle w:val="TableGrid"/>
        <w:tblW w:w="0" w:type="auto"/>
        <w:tblLook w:val="04A0" w:firstRow="1" w:lastRow="0" w:firstColumn="1" w:lastColumn="0" w:noHBand="0" w:noVBand="1"/>
      </w:tblPr>
      <w:tblGrid>
        <w:gridCol w:w="4621"/>
        <w:gridCol w:w="4621"/>
      </w:tblGrid>
      <w:tr w:rsidR="00BF48ED" w14:paraId="6DA49526" w14:textId="77777777" w:rsidTr="00A76C2D">
        <w:trPr>
          <w:trHeight w:val="397"/>
        </w:trPr>
        <w:tc>
          <w:tcPr>
            <w:tcW w:w="4621" w:type="dxa"/>
          </w:tcPr>
          <w:p w14:paraId="79737B35" w14:textId="77777777" w:rsidR="00BF48ED" w:rsidRDefault="00BF48ED" w:rsidP="00A76C2D">
            <w:r>
              <w:t>From:</w:t>
            </w:r>
          </w:p>
        </w:tc>
        <w:tc>
          <w:tcPr>
            <w:tcW w:w="4621" w:type="dxa"/>
          </w:tcPr>
          <w:p w14:paraId="5E4A90DF" w14:textId="77777777" w:rsidR="00BF48ED" w:rsidRDefault="00BF48ED" w:rsidP="00A76C2D">
            <w:r>
              <w:t>To:</w:t>
            </w:r>
          </w:p>
        </w:tc>
      </w:tr>
      <w:tr w:rsidR="00BF48ED" w14:paraId="0393746A" w14:textId="77777777" w:rsidTr="00A76C2D">
        <w:trPr>
          <w:trHeight w:val="397"/>
        </w:trPr>
        <w:tc>
          <w:tcPr>
            <w:tcW w:w="4621" w:type="dxa"/>
          </w:tcPr>
          <w:p w14:paraId="5DFAC059" w14:textId="77777777" w:rsidR="00BF48ED" w:rsidRDefault="00BF48ED" w:rsidP="00A76C2D">
            <w:r>
              <w:t>Employer:</w:t>
            </w:r>
          </w:p>
        </w:tc>
        <w:tc>
          <w:tcPr>
            <w:tcW w:w="4621" w:type="dxa"/>
          </w:tcPr>
          <w:p w14:paraId="77B205BF" w14:textId="77777777" w:rsidR="00BF48ED" w:rsidRDefault="00BF48ED" w:rsidP="00A76C2D">
            <w:r>
              <w:t>Position held:</w:t>
            </w:r>
          </w:p>
        </w:tc>
      </w:tr>
    </w:tbl>
    <w:p w14:paraId="4AE5BC15" w14:textId="77777777" w:rsidR="00BF48ED" w:rsidRDefault="00BF48ED" w:rsidP="00BF48ED">
      <w:pPr>
        <w:spacing w:after="0"/>
      </w:pPr>
    </w:p>
    <w:tbl>
      <w:tblPr>
        <w:tblStyle w:val="TableGrid"/>
        <w:tblW w:w="0" w:type="auto"/>
        <w:tblLook w:val="04A0" w:firstRow="1" w:lastRow="0" w:firstColumn="1" w:lastColumn="0" w:noHBand="0" w:noVBand="1"/>
      </w:tblPr>
      <w:tblGrid>
        <w:gridCol w:w="4621"/>
        <w:gridCol w:w="4621"/>
      </w:tblGrid>
      <w:tr w:rsidR="00BF48ED" w14:paraId="3D038333" w14:textId="77777777" w:rsidTr="00A76C2D">
        <w:trPr>
          <w:trHeight w:val="397"/>
        </w:trPr>
        <w:tc>
          <w:tcPr>
            <w:tcW w:w="4621" w:type="dxa"/>
          </w:tcPr>
          <w:p w14:paraId="6A6D4698" w14:textId="77777777" w:rsidR="00BF48ED" w:rsidRDefault="00BF48ED" w:rsidP="00A76C2D">
            <w:r>
              <w:t>From:</w:t>
            </w:r>
          </w:p>
        </w:tc>
        <w:tc>
          <w:tcPr>
            <w:tcW w:w="4621" w:type="dxa"/>
          </w:tcPr>
          <w:p w14:paraId="7D3A34AB" w14:textId="77777777" w:rsidR="00BF48ED" w:rsidRDefault="00BF48ED" w:rsidP="00A76C2D">
            <w:r>
              <w:t>To:</w:t>
            </w:r>
          </w:p>
        </w:tc>
      </w:tr>
      <w:tr w:rsidR="00BF48ED" w14:paraId="098FF62F" w14:textId="77777777" w:rsidTr="00A76C2D">
        <w:trPr>
          <w:trHeight w:val="397"/>
        </w:trPr>
        <w:tc>
          <w:tcPr>
            <w:tcW w:w="4621" w:type="dxa"/>
          </w:tcPr>
          <w:p w14:paraId="4ACD17C4" w14:textId="77777777" w:rsidR="00BF48ED" w:rsidRDefault="00BF48ED" w:rsidP="00A76C2D">
            <w:r>
              <w:t>Employer:</w:t>
            </w:r>
          </w:p>
        </w:tc>
        <w:tc>
          <w:tcPr>
            <w:tcW w:w="4621" w:type="dxa"/>
          </w:tcPr>
          <w:p w14:paraId="391584AF" w14:textId="77777777" w:rsidR="00BF48ED" w:rsidRDefault="00BF48ED" w:rsidP="00A76C2D">
            <w:r>
              <w:t>Position held:</w:t>
            </w:r>
          </w:p>
        </w:tc>
      </w:tr>
    </w:tbl>
    <w:p w14:paraId="72E41CEC" w14:textId="77777777" w:rsidR="00BF48ED" w:rsidRDefault="00BF48ED" w:rsidP="00BF48ED"/>
    <w:tbl>
      <w:tblPr>
        <w:tblStyle w:val="TableGrid"/>
        <w:tblW w:w="0" w:type="auto"/>
        <w:tblLook w:val="04A0" w:firstRow="1" w:lastRow="0" w:firstColumn="1" w:lastColumn="0" w:noHBand="0" w:noVBand="1"/>
      </w:tblPr>
      <w:tblGrid>
        <w:gridCol w:w="4621"/>
        <w:gridCol w:w="4621"/>
      </w:tblGrid>
      <w:tr w:rsidR="00BF48ED" w14:paraId="7FA7633C" w14:textId="77777777" w:rsidTr="00A76C2D">
        <w:trPr>
          <w:trHeight w:val="340"/>
        </w:trPr>
        <w:tc>
          <w:tcPr>
            <w:tcW w:w="4621" w:type="dxa"/>
          </w:tcPr>
          <w:p w14:paraId="34367E40" w14:textId="77777777" w:rsidR="00BF48ED" w:rsidRDefault="00BF48ED" w:rsidP="00A76C2D">
            <w:r>
              <w:t>From:</w:t>
            </w:r>
          </w:p>
        </w:tc>
        <w:tc>
          <w:tcPr>
            <w:tcW w:w="4621" w:type="dxa"/>
          </w:tcPr>
          <w:p w14:paraId="2996221C" w14:textId="77777777" w:rsidR="00BF48ED" w:rsidRDefault="00BF48ED" w:rsidP="00A76C2D">
            <w:r>
              <w:t>To:</w:t>
            </w:r>
          </w:p>
        </w:tc>
      </w:tr>
      <w:tr w:rsidR="00BF48ED" w14:paraId="5A98DA07" w14:textId="77777777" w:rsidTr="00A76C2D">
        <w:trPr>
          <w:trHeight w:val="340"/>
        </w:trPr>
        <w:tc>
          <w:tcPr>
            <w:tcW w:w="4621" w:type="dxa"/>
          </w:tcPr>
          <w:p w14:paraId="5396F78C" w14:textId="77777777" w:rsidR="00BF48ED" w:rsidRDefault="00BF48ED" w:rsidP="00A76C2D">
            <w:r>
              <w:t>Employer:</w:t>
            </w:r>
          </w:p>
        </w:tc>
        <w:tc>
          <w:tcPr>
            <w:tcW w:w="4621" w:type="dxa"/>
          </w:tcPr>
          <w:p w14:paraId="61A38E59" w14:textId="77777777" w:rsidR="00BF48ED" w:rsidRDefault="00BF48ED" w:rsidP="00A76C2D">
            <w:r>
              <w:t>Position held:</w:t>
            </w:r>
          </w:p>
        </w:tc>
      </w:tr>
    </w:tbl>
    <w:p w14:paraId="34F11563" w14:textId="77777777" w:rsidR="00BF48ED" w:rsidRDefault="00BF48ED" w:rsidP="00BF48ED">
      <w:pPr>
        <w:spacing w:after="0"/>
      </w:pPr>
    </w:p>
    <w:p w14:paraId="40CA6685" w14:textId="77777777" w:rsidR="00BF48ED" w:rsidRDefault="00BF48ED" w:rsidP="00BF48ED">
      <w:pPr>
        <w:spacing w:after="0"/>
      </w:pPr>
    </w:p>
    <w:p w14:paraId="5C29CA34" w14:textId="77777777" w:rsidR="00B13889" w:rsidRDefault="00B13889">
      <w:pPr>
        <w:jc w:val="left"/>
        <w:rPr>
          <w:b/>
        </w:rPr>
      </w:pPr>
      <w:r>
        <w:rPr>
          <w:b/>
        </w:rPr>
        <w:br w:type="page"/>
      </w:r>
    </w:p>
    <w:p w14:paraId="00D19447" w14:textId="1578F3B3" w:rsidR="00BF48ED" w:rsidRPr="00707E22" w:rsidRDefault="00BF48ED" w:rsidP="00BF48ED">
      <w:pPr>
        <w:rPr>
          <w:b/>
        </w:rPr>
      </w:pPr>
      <w:r w:rsidRPr="00707E22">
        <w:rPr>
          <w:b/>
        </w:rPr>
        <w:lastRenderedPageBreak/>
        <w:t xml:space="preserve">Work Undertaken that Best Illustrates Capability </w:t>
      </w:r>
      <w:r w:rsidR="004E215A">
        <w:rPr>
          <w:b/>
        </w:rPr>
        <w:t>relevant to selected categories</w:t>
      </w:r>
      <w:r w:rsidRPr="00707E22">
        <w:rPr>
          <w:b/>
        </w:rPr>
        <w:t>:</w:t>
      </w:r>
    </w:p>
    <w:tbl>
      <w:tblPr>
        <w:tblStyle w:val="TableGrid"/>
        <w:tblW w:w="0" w:type="auto"/>
        <w:tblLook w:val="04A0" w:firstRow="1" w:lastRow="0" w:firstColumn="1" w:lastColumn="0" w:noHBand="0" w:noVBand="1"/>
      </w:tblPr>
      <w:tblGrid>
        <w:gridCol w:w="4621"/>
        <w:gridCol w:w="4621"/>
      </w:tblGrid>
      <w:tr w:rsidR="00BF48ED" w14:paraId="358649A5" w14:textId="77777777" w:rsidTr="00A76C2D">
        <w:trPr>
          <w:trHeight w:val="397"/>
        </w:trPr>
        <w:tc>
          <w:tcPr>
            <w:tcW w:w="9242" w:type="dxa"/>
            <w:gridSpan w:val="2"/>
          </w:tcPr>
          <w:p w14:paraId="03322371" w14:textId="77777777" w:rsidR="00BF48ED" w:rsidRDefault="00BF48ED" w:rsidP="00A76C2D">
            <w:r>
              <w:t>Name of assignment of project:</w:t>
            </w:r>
          </w:p>
        </w:tc>
      </w:tr>
      <w:tr w:rsidR="00BF48ED" w14:paraId="56987E41" w14:textId="77777777" w:rsidTr="00A76C2D">
        <w:trPr>
          <w:trHeight w:val="397"/>
        </w:trPr>
        <w:tc>
          <w:tcPr>
            <w:tcW w:w="4621" w:type="dxa"/>
          </w:tcPr>
          <w:p w14:paraId="7BC408A1" w14:textId="77777777" w:rsidR="00BF48ED" w:rsidRDefault="00BF48ED" w:rsidP="00A76C2D">
            <w:r>
              <w:t>Year:</w:t>
            </w:r>
          </w:p>
        </w:tc>
        <w:tc>
          <w:tcPr>
            <w:tcW w:w="4621" w:type="dxa"/>
          </w:tcPr>
          <w:p w14:paraId="2A8BF73C" w14:textId="77777777" w:rsidR="00BF48ED" w:rsidRDefault="00BF48ED" w:rsidP="00A76C2D">
            <w:r>
              <w:t>Location:</w:t>
            </w:r>
          </w:p>
        </w:tc>
      </w:tr>
      <w:tr w:rsidR="00BF48ED" w14:paraId="38FB39A2" w14:textId="77777777" w:rsidTr="00A76C2D">
        <w:trPr>
          <w:trHeight w:val="397"/>
        </w:trPr>
        <w:tc>
          <w:tcPr>
            <w:tcW w:w="4621" w:type="dxa"/>
          </w:tcPr>
          <w:p w14:paraId="33306C10" w14:textId="77777777" w:rsidR="00BF48ED" w:rsidRDefault="00BF48ED" w:rsidP="00A76C2D">
            <w:r>
              <w:t>Client:</w:t>
            </w:r>
          </w:p>
        </w:tc>
        <w:tc>
          <w:tcPr>
            <w:tcW w:w="4621" w:type="dxa"/>
          </w:tcPr>
          <w:p w14:paraId="63AE8398" w14:textId="77777777" w:rsidR="00BF48ED" w:rsidRDefault="00BF48ED" w:rsidP="00A76C2D">
            <w:r>
              <w:t>Position held:</w:t>
            </w:r>
          </w:p>
        </w:tc>
      </w:tr>
      <w:tr w:rsidR="00BF48ED" w14:paraId="6480A026" w14:textId="77777777" w:rsidTr="00A76C2D">
        <w:trPr>
          <w:trHeight w:val="397"/>
        </w:trPr>
        <w:tc>
          <w:tcPr>
            <w:tcW w:w="9242" w:type="dxa"/>
            <w:gridSpan w:val="2"/>
          </w:tcPr>
          <w:p w14:paraId="18DEC668" w14:textId="77777777" w:rsidR="00BF48ED" w:rsidRDefault="00BF48ED" w:rsidP="00A76C2D">
            <w:r>
              <w:t>Main project features:</w:t>
            </w:r>
          </w:p>
          <w:p w14:paraId="356E535B" w14:textId="77777777" w:rsidR="00BF48ED" w:rsidRDefault="00BF48ED" w:rsidP="00A76C2D"/>
        </w:tc>
      </w:tr>
      <w:tr w:rsidR="00BF48ED" w14:paraId="066674F5" w14:textId="77777777" w:rsidTr="00A76C2D">
        <w:trPr>
          <w:trHeight w:val="397"/>
        </w:trPr>
        <w:tc>
          <w:tcPr>
            <w:tcW w:w="9242" w:type="dxa"/>
            <w:gridSpan w:val="2"/>
          </w:tcPr>
          <w:p w14:paraId="358CC6B2" w14:textId="77777777" w:rsidR="00BF48ED" w:rsidRDefault="00BF48ED" w:rsidP="00A76C2D">
            <w:r>
              <w:t>Activities performed:</w:t>
            </w:r>
          </w:p>
          <w:p w14:paraId="74AF5BEC" w14:textId="77777777" w:rsidR="00BF48ED" w:rsidRDefault="00BF48ED" w:rsidP="00A76C2D"/>
        </w:tc>
      </w:tr>
    </w:tbl>
    <w:p w14:paraId="23A1972C" w14:textId="77777777" w:rsidR="00BF48ED" w:rsidRDefault="00BF48ED" w:rsidP="00BF48ED">
      <w:pPr>
        <w:spacing w:after="0"/>
      </w:pPr>
    </w:p>
    <w:tbl>
      <w:tblPr>
        <w:tblStyle w:val="TableGrid"/>
        <w:tblW w:w="0" w:type="auto"/>
        <w:tblLook w:val="04A0" w:firstRow="1" w:lastRow="0" w:firstColumn="1" w:lastColumn="0" w:noHBand="0" w:noVBand="1"/>
      </w:tblPr>
      <w:tblGrid>
        <w:gridCol w:w="4621"/>
        <w:gridCol w:w="4621"/>
      </w:tblGrid>
      <w:tr w:rsidR="00BF48ED" w14:paraId="428B35C4" w14:textId="77777777" w:rsidTr="00A76C2D">
        <w:trPr>
          <w:trHeight w:val="397"/>
        </w:trPr>
        <w:tc>
          <w:tcPr>
            <w:tcW w:w="9242" w:type="dxa"/>
            <w:gridSpan w:val="2"/>
          </w:tcPr>
          <w:p w14:paraId="0931475B" w14:textId="77777777" w:rsidR="00BF48ED" w:rsidRDefault="00BF48ED" w:rsidP="00A76C2D">
            <w:r>
              <w:t>Name of assignment of project:</w:t>
            </w:r>
          </w:p>
        </w:tc>
      </w:tr>
      <w:tr w:rsidR="00BF48ED" w14:paraId="5F7F8219" w14:textId="77777777" w:rsidTr="00A76C2D">
        <w:trPr>
          <w:trHeight w:val="397"/>
        </w:trPr>
        <w:tc>
          <w:tcPr>
            <w:tcW w:w="4621" w:type="dxa"/>
          </w:tcPr>
          <w:p w14:paraId="719A7385" w14:textId="77777777" w:rsidR="00BF48ED" w:rsidRDefault="00BF48ED" w:rsidP="00A76C2D">
            <w:r>
              <w:t>Year:</w:t>
            </w:r>
          </w:p>
        </w:tc>
        <w:tc>
          <w:tcPr>
            <w:tcW w:w="4621" w:type="dxa"/>
          </w:tcPr>
          <w:p w14:paraId="4D4EB4EB" w14:textId="77777777" w:rsidR="00BF48ED" w:rsidRDefault="00BF48ED" w:rsidP="00A76C2D">
            <w:r>
              <w:t>Location:</w:t>
            </w:r>
          </w:p>
        </w:tc>
      </w:tr>
      <w:tr w:rsidR="00BF48ED" w14:paraId="22049888" w14:textId="77777777" w:rsidTr="00A76C2D">
        <w:trPr>
          <w:trHeight w:val="397"/>
        </w:trPr>
        <w:tc>
          <w:tcPr>
            <w:tcW w:w="4621" w:type="dxa"/>
          </w:tcPr>
          <w:p w14:paraId="39AED40C" w14:textId="77777777" w:rsidR="00BF48ED" w:rsidRDefault="00BF48ED" w:rsidP="00A76C2D">
            <w:r>
              <w:t>Client:</w:t>
            </w:r>
          </w:p>
        </w:tc>
        <w:tc>
          <w:tcPr>
            <w:tcW w:w="4621" w:type="dxa"/>
          </w:tcPr>
          <w:p w14:paraId="03099778" w14:textId="77777777" w:rsidR="00BF48ED" w:rsidRDefault="00BF48ED" w:rsidP="00A76C2D">
            <w:r>
              <w:t>Position held:</w:t>
            </w:r>
          </w:p>
        </w:tc>
      </w:tr>
      <w:tr w:rsidR="00BF48ED" w14:paraId="30F2ED62" w14:textId="77777777" w:rsidTr="00A76C2D">
        <w:trPr>
          <w:trHeight w:val="397"/>
        </w:trPr>
        <w:tc>
          <w:tcPr>
            <w:tcW w:w="9242" w:type="dxa"/>
            <w:gridSpan w:val="2"/>
          </w:tcPr>
          <w:p w14:paraId="255C6D41" w14:textId="77777777" w:rsidR="00BF48ED" w:rsidRDefault="00BF48ED" w:rsidP="00A76C2D">
            <w:r>
              <w:t>Main project features:</w:t>
            </w:r>
          </w:p>
          <w:p w14:paraId="65D82AE8" w14:textId="77777777" w:rsidR="00BF48ED" w:rsidRDefault="00BF48ED" w:rsidP="00A76C2D"/>
        </w:tc>
      </w:tr>
      <w:tr w:rsidR="00BF48ED" w14:paraId="7F54483E" w14:textId="77777777" w:rsidTr="00A76C2D">
        <w:trPr>
          <w:trHeight w:val="397"/>
        </w:trPr>
        <w:tc>
          <w:tcPr>
            <w:tcW w:w="9242" w:type="dxa"/>
            <w:gridSpan w:val="2"/>
          </w:tcPr>
          <w:p w14:paraId="7289A00A" w14:textId="77777777" w:rsidR="00BF48ED" w:rsidRDefault="00BF48ED" w:rsidP="00A76C2D">
            <w:r>
              <w:t>Activities performed:</w:t>
            </w:r>
          </w:p>
          <w:p w14:paraId="24CD9EDD" w14:textId="77777777" w:rsidR="00BF48ED" w:rsidRDefault="00BF48ED" w:rsidP="00A76C2D"/>
        </w:tc>
      </w:tr>
    </w:tbl>
    <w:p w14:paraId="5F64690F" w14:textId="77777777" w:rsidR="00BF48ED" w:rsidRDefault="00BF48ED" w:rsidP="00BF48ED">
      <w:pPr>
        <w:spacing w:after="0"/>
      </w:pPr>
    </w:p>
    <w:tbl>
      <w:tblPr>
        <w:tblStyle w:val="TableGrid"/>
        <w:tblW w:w="0" w:type="auto"/>
        <w:tblLook w:val="04A0" w:firstRow="1" w:lastRow="0" w:firstColumn="1" w:lastColumn="0" w:noHBand="0" w:noVBand="1"/>
      </w:tblPr>
      <w:tblGrid>
        <w:gridCol w:w="4621"/>
        <w:gridCol w:w="4621"/>
      </w:tblGrid>
      <w:tr w:rsidR="00BF48ED" w14:paraId="0DB656C3" w14:textId="77777777" w:rsidTr="00A76C2D">
        <w:trPr>
          <w:trHeight w:val="397"/>
        </w:trPr>
        <w:tc>
          <w:tcPr>
            <w:tcW w:w="9242" w:type="dxa"/>
            <w:gridSpan w:val="2"/>
          </w:tcPr>
          <w:p w14:paraId="2A1F4C14" w14:textId="77777777" w:rsidR="00BF48ED" w:rsidRDefault="00BF48ED" w:rsidP="00A76C2D">
            <w:r>
              <w:t>Name of assignment of project:</w:t>
            </w:r>
          </w:p>
        </w:tc>
      </w:tr>
      <w:tr w:rsidR="00BF48ED" w14:paraId="37C0BB02" w14:textId="77777777" w:rsidTr="00A76C2D">
        <w:trPr>
          <w:trHeight w:val="397"/>
        </w:trPr>
        <w:tc>
          <w:tcPr>
            <w:tcW w:w="4621" w:type="dxa"/>
          </w:tcPr>
          <w:p w14:paraId="272B32DC" w14:textId="77777777" w:rsidR="00BF48ED" w:rsidRDefault="00BF48ED" w:rsidP="00A76C2D">
            <w:r>
              <w:t>Year:</w:t>
            </w:r>
          </w:p>
        </w:tc>
        <w:tc>
          <w:tcPr>
            <w:tcW w:w="4621" w:type="dxa"/>
          </w:tcPr>
          <w:p w14:paraId="3F4AE85B" w14:textId="77777777" w:rsidR="00BF48ED" w:rsidRDefault="00BF48ED" w:rsidP="00A76C2D">
            <w:r>
              <w:t>Location:</w:t>
            </w:r>
          </w:p>
        </w:tc>
      </w:tr>
      <w:tr w:rsidR="00BF48ED" w14:paraId="64FD6966" w14:textId="77777777" w:rsidTr="00A76C2D">
        <w:trPr>
          <w:trHeight w:val="397"/>
        </w:trPr>
        <w:tc>
          <w:tcPr>
            <w:tcW w:w="4621" w:type="dxa"/>
          </w:tcPr>
          <w:p w14:paraId="77D30E4B" w14:textId="77777777" w:rsidR="00BF48ED" w:rsidRDefault="00BF48ED" w:rsidP="00A76C2D">
            <w:r>
              <w:t>Client:</w:t>
            </w:r>
          </w:p>
        </w:tc>
        <w:tc>
          <w:tcPr>
            <w:tcW w:w="4621" w:type="dxa"/>
          </w:tcPr>
          <w:p w14:paraId="76D859E4" w14:textId="77777777" w:rsidR="00BF48ED" w:rsidRDefault="00BF48ED" w:rsidP="00A76C2D">
            <w:r>
              <w:t>Position held:</w:t>
            </w:r>
          </w:p>
        </w:tc>
      </w:tr>
      <w:tr w:rsidR="00BF48ED" w14:paraId="4BFEC869" w14:textId="77777777" w:rsidTr="00A76C2D">
        <w:trPr>
          <w:trHeight w:val="397"/>
        </w:trPr>
        <w:tc>
          <w:tcPr>
            <w:tcW w:w="9242" w:type="dxa"/>
            <w:gridSpan w:val="2"/>
          </w:tcPr>
          <w:p w14:paraId="68C16BB5" w14:textId="77777777" w:rsidR="00BF48ED" w:rsidRDefault="00BF48ED" w:rsidP="00A76C2D">
            <w:r>
              <w:t>Main project features:</w:t>
            </w:r>
          </w:p>
          <w:p w14:paraId="5F4DF00B" w14:textId="77777777" w:rsidR="00BF48ED" w:rsidRDefault="00BF48ED" w:rsidP="00A76C2D"/>
        </w:tc>
      </w:tr>
      <w:tr w:rsidR="00BF48ED" w14:paraId="317F4609" w14:textId="77777777" w:rsidTr="00A76C2D">
        <w:trPr>
          <w:trHeight w:val="397"/>
        </w:trPr>
        <w:tc>
          <w:tcPr>
            <w:tcW w:w="9242" w:type="dxa"/>
            <w:gridSpan w:val="2"/>
          </w:tcPr>
          <w:p w14:paraId="085B4C00" w14:textId="77777777" w:rsidR="00BF48ED" w:rsidRDefault="00BF48ED" w:rsidP="00A76C2D">
            <w:r>
              <w:t>Activities performed:</w:t>
            </w:r>
          </w:p>
        </w:tc>
      </w:tr>
    </w:tbl>
    <w:p w14:paraId="7AAE9D49" w14:textId="77777777" w:rsidR="00BF48ED" w:rsidRDefault="00BF48ED" w:rsidP="00BF48ED">
      <w:pPr>
        <w:spacing w:after="0"/>
      </w:pPr>
    </w:p>
    <w:p w14:paraId="5E0B8C6B" w14:textId="77777777" w:rsidR="00BF48ED" w:rsidRDefault="00BF48ED" w:rsidP="00BF48ED">
      <w:pPr>
        <w:spacing w:after="0"/>
      </w:pPr>
    </w:p>
    <w:tbl>
      <w:tblPr>
        <w:tblStyle w:val="TableGrid"/>
        <w:tblW w:w="0" w:type="auto"/>
        <w:tblLook w:val="04A0" w:firstRow="1" w:lastRow="0" w:firstColumn="1" w:lastColumn="0" w:noHBand="0" w:noVBand="1"/>
      </w:tblPr>
      <w:tblGrid>
        <w:gridCol w:w="4621"/>
        <w:gridCol w:w="4621"/>
      </w:tblGrid>
      <w:tr w:rsidR="00BF48ED" w14:paraId="109652AC" w14:textId="77777777" w:rsidTr="00A76C2D">
        <w:trPr>
          <w:trHeight w:val="397"/>
        </w:trPr>
        <w:tc>
          <w:tcPr>
            <w:tcW w:w="9242" w:type="dxa"/>
            <w:gridSpan w:val="2"/>
          </w:tcPr>
          <w:p w14:paraId="7C16C527" w14:textId="77777777" w:rsidR="00BF48ED" w:rsidRDefault="00BF48ED" w:rsidP="00A76C2D">
            <w:r>
              <w:t>Name of assignment of project:</w:t>
            </w:r>
          </w:p>
        </w:tc>
      </w:tr>
      <w:tr w:rsidR="00BF48ED" w14:paraId="1169952C" w14:textId="77777777" w:rsidTr="00A76C2D">
        <w:trPr>
          <w:trHeight w:val="397"/>
        </w:trPr>
        <w:tc>
          <w:tcPr>
            <w:tcW w:w="4621" w:type="dxa"/>
          </w:tcPr>
          <w:p w14:paraId="71EE3A5E" w14:textId="77777777" w:rsidR="00BF48ED" w:rsidRDefault="00BF48ED" w:rsidP="00A76C2D">
            <w:r>
              <w:t>Year:</w:t>
            </w:r>
          </w:p>
        </w:tc>
        <w:tc>
          <w:tcPr>
            <w:tcW w:w="4621" w:type="dxa"/>
          </w:tcPr>
          <w:p w14:paraId="5B421697" w14:textId="77777777" w:rsidR="00BF48ED" w:rsidRDefault="00BF48ED" w:rsidP="00A76C2D">
            <w:r>
              <w:t>Location:</w:t>
            </w:r>
          </w:p>
        </w:tc>
      </w:tr>
      <w:tr w:rsidR="00BF48ED" w14:paraId="4B84B421" w14:textId="77777777" w:rsidTr="00A76C2D">
        <w:trPr>
          <w:trHeight w:val="397"/>
        </w:trPr>
        <w:tc>
          <w:tcPr>
            <w:tcW w:w="4621" w:type="dxa"/>
          </w:tcPr>
          <w:p w14:paraId="1A8C6532" w14:textId="77777777" w:rsidR="00BF48ED" w:rsidRDefault="00BF48ED" w:rsidP="00A76C2D">
            <w:r>
              <w:t>Client:</w:t>
            </w:r>
          </w:p>
        </w:tc>
        <w:tc>
          <w:tcPr>
            <w:tcW w:w="4621" w:type="dxa"/>
          </w:tcPr>
          <w:p w14:paraId="1712E916" w14:textId="77777777" w:rsidR="00BF48ED" w:rsidRDefault="00BF48ED" w:rsidP="00A76C2D">
            <w:r>
              <w:t>Position held:</w:t>
            </w:r>
          </w:p>
        </w:tc>
      </w:tr>
      <w:tr w:rsidR="00BF48ED" w14:paraId="5077AC52" w14:textId="77777777" w:rsidTr="00A76C2D">
        <w:trPr>
          <w:trHeight w:val="397"/>
        </w:trPr>
        <w:tc>
          <w:tcPr>
            <w:tcW w:w="9242" w:type="dxa"/>
            <w:gridSpan w:val="2"/>
          </w:tcPr>
          <w:p w14:paraId="3CFF263D" w14:textId="77777777" w:rsidR="00BF48ED" w:rsidRDefault="00BF48ED" w:rsidP="00A76C2D">
            <w:r>
              <w:t>Main project features:</w:t>
            </w:r>
          </w:p>
          <w:p w14:paraId="236ABA3E" w14:textId="77777777" w:rsidR="00BF48ED" w:rsidRDefault="00BF48ED" w:rsidP="00A76C2D"/>
        </w:tc>
      </w:tr>
      <w:tr w:rsidR="00BF48ED" w14:paraId="5FB1783F" w14:textId="77777777" w:rsidTr="00A76C2D">
        <w:trPr>
          <w:trHeight w:val="397"/>
        </w:trPr>
        <w:tc>
          <w:tcPr>
            <w:tcW w:w="9242" w:type="dxa"/>
            <w:gridSpan w:val="2"/>
          </w:tcPr>
          <w:p w14:paraId="1A1AB0CA" w14:textId="77777777" w:rsidR="00BF48ED" w:rsidRDefault="00BF48ED" w:rsidP="00A76C2D">
            <w:r>
              <w:t>Activities performed:</w:t>
            </w:r>
          </w:p>
          <w:p w14:paraId="0CFCF78C" w14:textId="77777777" w:rsidR="00BF48ED" w:rsidRDefault="00BF48ED" w:rsidP="00A76C2D"/>
        </w:tc>
      </w:tr>
    </w:tbl>
    <w:p w14:paraId="366ACC9A" w14:textId="77777777" w:rsidR="00A837ED" w:rsidRDefault="00A837ED">
      <w:pPr>
        <w:sectPr w:rsidR="00A837ED" w:rsidSect="00125E01">
          <w:pgSz w:w="11906" w:h="16838"/>
          <w:pgMar w:top="1440" w:right="849" w:bottom="1276" w:left="993" w:header="708" w:footer="708" w:gutter="0"/>
          <w:cols w:space="708"/>
          <w:docGrid w:linePitch="360"/>
        </w:sectPr>
      </w:pPr>
      <w:bookmarkStart w:id="57" w:name="_GoBack"/>
      <w:bookmarkEnd w:id="57"/>
    </w:p>
    <w:p w14:paraId="174A4A7D" w14:textId="242B0ED9" w:rsidR="003D4C1D" w:rsidRDefault="003D4C1D" w:rsidP="005D10E0">
      <w:pPr>
        <w:pStyle w:val="Heading1"/>
        <w:numPr>
          <w:ilvl w:val="0"/>
          <w:numId w:val="0"/>
        </w:numPr>
        <w:rPr>
          <w:b w:val="0"/>
          <w:color w:val="EEECE1"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sectPr w:rsidR="003D4C1D" w:rsidSect="00B05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E38D7" w14:textId="77777777" w:rsidR="00FC22F6" w:rsidRDefault="00FC22F6" w:rsidP="00CB65D6">
      <w:pPr>
        <w:spacing w:after="0" w:line="240" w:lineRule="auto"/>
      </w:pPr>
      <w:r>
        <w:separator/>
      </w:r>
    </w:p>
  </w:endnote>
  <w:endnote w:type="continuationSeparator" w:id="0">
    <w:p w14:paraId="26610BDC" w14:textId="77777777" w:rsidR="00FC22F6" w:rsidRDefault="00FC22F6"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226767"/>
      <w:docPartObj>
        <w:docPartGallery w:val="Page Numbers (Bottom of Page)"/>
        <w:docPartUnique/>
      </w:docPartObj>
    </w:sdtPr>
    <w:sdtEndPr/>
    <w:sdtContent>
      <w:sdt>
        <w:sdtPr>
          <w:id w:val="1728636285"/>
          <w:docPartObj>
            <w:docPartGallery w:val="Page Numbers (Top of Page)"/>
            <w:docPartUnique/>
          </w:docPartObj>
        </w:sdtPr>
        <w:sdtEndPr/>
        <w:sdtContent>
          <w:p w14:paraId="1C074FD2" w14:textId="2B83EBD2" w:rsidR="00D15B14" w:rsidRDefault="00D15B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10E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10E0">
              <w:rPr>
                <w:b/>
                <w:bCs/>
                <w:noProof/>
              </w:rPr>
              <w:t>11</w:t>
            </w:r>
            <w:r>
              <w:rPr>
                <w:b/>
                <w:bCs/>
                <w:sz w:val="24"/>
                <w:szCs w:val="24"/>
              </w:rPr>
              <w:fldChar w:fldCharType="end"/>
            </w:r>
          </w:p>
        </w:sdtContent>
      </w:sdt>
    </w:sdtContent>
  </w:sdt>
  <w:p w14:paraId="5E823154" w14:textId="77777777" w:rsidR="00D15B14" w:rsidRDefault="00D1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7AE0A" w14:textId="77777777" w:rsidR="00FC22F6" w:rsidRDefault="00FC22F6" w:rsidP="00CB65D6">
      <w:pPr>
        <w:spacing w:after="0" w:line="240" w:lineRule="auto"/>
      </w:pPr>
      <w:r>
        <w:separator/>
      </w:r>
    </w:p>
  </w:footnote>
  <w:footnote w:type="continuationSeparator" w:id="0">
    <w:p w14:paraId="79B9377F" w14:textId="77777777" w:rsidR="00FC22F6" w:rsidRDefault="00FC22F6" w:rsidP="00CB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B57010"/>
    <w:multiLevelType w:val="hybridMultilevel"/>
    <w:tmpl w:val="A7D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2B5E"/>
    <w:multiLevelType w:val="hybridMultilevel"/>
    <w:tmpl w:val="009009E0"/>
    <w:lvl w:ilvl="0" w:tplc="2EDAB178">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940349"/>
    <w:multiLevelType w:val="hybridMultilevel"/>
    <w:tmpl w:val="696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93607"/>
    <w:multiLevelType w:val="hybridMultilevel"/>
    <w:tmpl w:val="EE68BF44"/>
    <w:lvl w:ilvl="0" w:tplc="2EDAB178">
      <w:start w:val="1"/>
      <w:numFmt w:val="decimal"/>
      <w:lvlText w:val="%1."/>
      <w:lvlJc w:val="left"/>
      <w:pPr>
        <w:ind w:left="360" w:hanging="360"/>
      </w:pPr>
      <w:rPr>
        <w:rFonts w:hint="default"/>
        <w:b w:val="0"/>
      </w:rPr>
    </w:lvl>
    <w:lvl w:ilvl="1" w:tplc="0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C341DC"/>
    <w:multiLevelType w:val="hybridMultilevel"/>
    <w:tmpl w:val="A84E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59A5"/>
    <w:multiLevelType w:val="hybridMultilevel"/>
    <w:tmpl w:val="CD3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543"/>
    <w:multiLevelType w:val="hybridMultilevel"/>
    <w:tmpl w:val="83F83CC4"/>
    <w:lvl w:ilvl="0" w:tplc="3DCC4B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77D34"/>
    <w:multiLevelType w:val="hybridMultilevel"/>
    <w:tmpl w:val="0C2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646A7"/>
    <w:multiLevelType w:val="hybridMultilevel"/>
    <w:tmpl w:val="6E78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D4409"/>
    <w:multiLevelType w:val="hybridMultilevel"/>
    <w:tmpl w:val="A4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B0654"/>
    <w:multiLevelType w:val="hybridMultilevel"/>
    <w:tmpl w:val="009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15DF5"/>
    <w:multiLevelType w:val="hybridMultilevel"/>
    <w:tmpl w:val="77B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D7529"/>
    <w:multiLevelType w:val="hybridMultilevel"/>
    <w:tmpl w:val="DBA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59DD2BC6"/>
    <w:multiLevelType w:val="hybridMultilevel"/>
    <w:tmpl w:val="224AF966"/>
    <w:lvl w:ilvl="0" w:tplc="126C16B2">
      <w:start w:val="6"/>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D1619B"/>
    <w:multiLevelType w:val="hybridMultilevel"/>
    <w:tmpl w:val="A896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F40F3"/>
    <w:multiLevelType w:val="hybridMultilevel"/>
    <w:tmpl w:val="D34ED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212360"/>
    <w:multiLevelType w:val="hybridMultilevel"/>
    <w:tmpl w:val="8A44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9555E"/>
    <w:multiLevelType w:val="multilevel"/>
    <w:tmpl w:val="9AA412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8666137"/>
    <w:multiLevelType w:val="hybridMultilevel"/>
    <w:tmpl w:val="F216D182"/>
    <w:lvl w:ilvl="0" w:tplc="03BE063C">
      <w:start w:val="1"/>
      <w:numFmt w:val="lowerLetter"/>
      <w:pStyle w:val="Header1"/>
      <w:lvlText w:val="%1."/>
      <w:lvlJc w:val="left"/>
      <w:pPr>
        <w:ind w:left="720" w:hanging="360"/>
      </w:pPr>
      <w:rPr>
        <w:rFonts w:hint="default"/>
      </w:rPr>
    </w:lvl>
    <w:lvl w:ilvl="1" w:tplc="DEBC868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C1620"/>
    <w:multiLevelType w:val="hybridMultilevel"/>
    <w:tmpl w:val="EDD0C91E"/>
    <w:lvl w:ilvl="0" w:tplc="2EDAB17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29B7823"/>
    <w:multiLevelType w:val="hybridMultilevel"/>
    <w:tmpl w:val="6D945FE8"/>
    <w:lvl w:ilvl="0" w:tplc="AFCEDEE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100519"/>
    <w:multiLevelType w:val="hybridMultilevel"/>
    <w:tmpl w:val="F50EC1B4"/>
    <w:lvl w:ilvl="0" w:tplc="87ECDA9A">
      <w:start w:val="1"/>
      <w:numFmt w:val="lowerLetter"/>
      <w:lvlText w:val="%1."/>
      <w:lvlJc w:val="left"/>
      <w:pPr>
        <w:ind w:left="1353" w:hanging="360"/>
      </w:pPr>
      <w:rPr>
        <w:rFonts w:hint="default"/>
        <w:i w:val="0"/>
      </w:rPr>
    </w:lvl>
    <w:lvl w:ilvl="1" w:tplc="14090003">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25" w15:restartNumberingAfterBreak="0">
    <w:nsid w:val="7FE82A9E"/>
    <w:multiLevelType w:val="hybridMultilevel"/>
    <w:tmpl w:val="56183390"/>
    <w:lvl w:ilvl="0" w:tplc="405EE242">
      <w:start w:val="1"/>
      <w:numFmt w:val="decimal"/>
      <w:lvlText w:val="%1."/>
      <w:lvlJc w:val="left"/>
      <w:pPr>
        <w:ind w:left="1211" w:hanging="360"/>
      </w:pPr>
      <w:rPr>
        <w:rFonts w:cs="Times New Roman" w:hint="default"/>
        <w:color w:val="auto"/>
      </w:rPr>
    </w:lvl>
    <w:lvl w:ilvl="1" w:tplc="14090013">
      <w:start w:val="1"/>
      <w:numFmt w:val="upperRoman"/>
      <w:lvlText w:val="%2."/>
      <w:lvlJc w:val="right"/>
      <w:pPr>
        <w:ind w:left="1931" w:hanging="360"/>
      </w:pPr>
    </w:lvl>
    <w:lvl w:ilvl="2" w:tplc="4D9A66B6">
      <w:start w:val="1"/>
      <w:numFmt w:val="decimal"/>
      <w:lvlText w:val="%3."/>
      <w:lvlJc w:val="left"/>
      <w:pPr>
        <w:ind w:left="2831" w:hanging="360"/>
      </w:pPr>
      <w:rPr>
        <w:rFonts w:hint="default"/>
      </w:r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0"/>
  </w:num>
  <w:num w:numId="2">
    <w:abstractNumId w:val="15"/>
  </w:num>
  <w:num w:numId="3">
    <w:abstractNumId w:val="20"/>
  </w:num>
  <w:num w:numId="4">
    <w:abstractNumId w:val="3"/>
  </w:num>
  <w:num w:numId="5">
    <w:abstractNumId w:val="24"/>
  </w:num>
  <w:num w:numId="6">
    <w:abstractNumId w:val="25"/>
  </w:num>
  <w:num w:numId="7">
    <w:abstractNumId w:val="10"/>
  </w:num>
  <w:num w:numId="8">
    <w:abstractNumId w:val="5"/>
  </w:num>
  <w:num w:numId="9">
    <w:abstractNumId w:val="21"/>
  </w:num>
  <w:num w:numId="10">
    <w:abstractNumId w:val="11"/>
  </w:num>
  <w:num w:numId="11">
    <w:abstractNumId w:val="23"/>
  </w:num>
  <w:num w:numId="12">
    <w:abstractNumId w:val="16"/>
  </w:num>
  <w:num w:numId="13">
    <w:abstractNumId w:val="6"/>
  </w:num>
  <w:num w:numId="14">
    <w:abstractNumId w:val="13"/>
  </w:num>
  <w:num w:numId="15">
    <w:abstractNumId w:val="22"/>
  </w:num>
  <w:num w:numId="16">
    <w:abstractNumId w:val="8"/>
  </w:num>
  <w:num w:numId="17">
    <w:abstractNumId w:val="1"/>
  </w:num>
  <w:num w:numId="18">
    <w:abstractNumId w:val="12"/>
  </w:num>
  <w:num w:numId="19">
    <w:abstractNumId w:val="4"/>
  </w:num>
  <w:num w:numId="20">
    <w:abstractNumId w:val="9"/>
  </w:num>
  <w:num w:numId="21">
    <w:abstractNumId w:val="17"/>
  </w:num>
  <w:num w:numId="22">
    <w:abstractNumId w:val="7"/>
  </w:num>
  <w:num w:numId="23">
    <w:abstractNumId w:val="2"/>
  </w:num>
  <w:num w:numId="24">
    <w:abstractNumId w:val="14"/>
  </w:num>
  <w:num w:numId="25">
    <w:abstractNumId w:val="18"/>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1C70"/>
    <w:rsid w:val="00003705"/>
    <w:rsid w:val="00004161"/>
    <w:rsid w:val="000042A4"/>
    <w:rsid w:val="000048F8"/>
    <w:rsid w:val="00004CEC"/>
    <w:rsid w:val="000068DD"/>
    <w:rsid w:val="00006CD9"/>
    <w:rsid w:val="0000756C"/>
    <w:rsid w:val="00010D5C"/>
    <w:rsid w:val="00013260"/>
    <w:rsid w:val="00017E38"/>
    <w:rsid w:val="000244B9"/>
    <w:rsid w:val="0002456A"/>
    <w:rsid w:val="000305B5"/>
    <w:rsid w:val="0003065D"/>
    <w:rsid w:val="00034585"/>
    <w:rsid w:val="00037622"/>
    <w:rsid w:val="0004032A"/>
    <w:rsid w:val="00040A4F"/>
    <w:rsid w:val="00041770"/>
    <w:rsid w:val="00045A1B"/>
    <w:rsid w:val="00052696"/>
    <w:rsid w:val="00055BAD"/>
    <w:rsid w:val="00056025"/>
    <w:rsid w:val="00056060"/>
    <w:rsid w:val="00060FFF"/>
    <w:rsid w:val="000641E9"/>
    <w:rsid w:val="000641F0"/>
    <w:rsid w:val="00065592"/>
    <w:rsid w:val="0006677A"/>
    <w:rsid w:val="000712FA"/>
    <w:rsid w:val="00071A9A"/>
    <w:rsid w:val="00075929"/>
    <w:rsid w:val="0007596A"/>
    <w:rsid w:val="000828CC"/>
    <w:rsid w:val="000903BE"/>
    <w:rsid w:val="00090F35"/>
    <w:rsid w:val="00091F8D"/>
    <w:rsid w:val="000939A0"/>
    <w:rsid w:val="00094964"/>
    <w:rsid w:val="00095E33"/>
    <w:rsid w:val="00097C4F"/>
    <w:rsid w:val="00097ED5"/>
    <w:rsid w:val="000A0829"/>
    <w:rsid w:val="000A4066"/>
    <w:rsid w:val="000A4A5B"/>
    <w:rsid w:val="000B1124"/>
    <w:rsid w:val="000B2999"/>
    <w:rsid w:val="000B4CFB"/>
    <w:rsid w:val="000B7813"/>
    <w:rsid w:val="000B7B9E"/>
    <w:rsid w:val="000C0149"/>
    <w:rsid w:val="000C2D64"/>
    <w:rsid w:val="000C472A"/>
    <w:rsid w:val="000C563D"/>
    <w:rsid w:val="000D082E"/>
    <w:rsid w:val="000D5334"/>
    <w:rsid w:val="000E1C71"/>
    <w:rsid w:val="000E2483"/>
    <w:rsid w:val="000F4799"/>
    <w:rsid w:val="000F4D2F"/>
    <w:rsid w:val="000F558C"/>
    <w:rsid w:val="0010019C"/>
    <w:rsid w:val="001009F3"/>
    <w:rsid w:val="00104AE8"/>
    <w:rsid w:val="00104B40"/>
    <w:rsid w:val="001061BD"/>
    <w:rsid w:val="00114A68"/>
    <w:rsid w:val="001259CE"/>
    <w:rsid w:val="00125E01"/>
    <w:rsid w:val="00127B71"/>
    <w:rsid w:val="00130F21"/>
    <w:rsid w:val="001316E2"/>
    <w:rsid w:val="00133160"/>
    <w:rsid w:val="00141E84"/>
    <w:rsid w:val="00145108"/>
    <w:rsid w:val="00156EA8"/>
    <w:rsid w:val="001577B1"/>
    <w:rsid w:val="00161864"/>
    <w:rsid w:val="00162EA2"/>
    <w:rsid w:val="00165C45"/>
    <w:rsid w:val="00171D42"/>
    <w:rsid w:val="0018027F"/>
    <w:rsid w:val="00181677"/>
    <w:rsid w:val="00184B8A"/>
    <w:rsid w:val="0019071A"/>
    <w:rsid w:val="00192DE6"/>
    <w:rsid w:val="00194ADD"/>
    <w:rsid w:val="0019533C"/>
    <w:rsid w:val="00195474"/>
    <w:rsid w:val="0019590C"/>
    <w:rsid w:val="001A0B32"/>
    <w:rsid w:val="001A1E70"/>
    <w:rsid w:val="001A30E1"/>
    <w:rsid w:val="001A5F28"/>
    <w:rsid w:val="001A7F0C"/>
    <w:rsid w:val="001B0BB6"/>
    <w:rsid w:val="001B535B"/>
    <w:rsid w:val="001B6843"/>
    <w:rsid w:val="001C0149"/>
    <w:rsid w:val="001C167B"/>
    <w:rsid w:val="001C5AF8"/>
    <w:rsid w:val="001C62A1"/>
    <w:rsid w:val="001D062F"/>
    <w:rsid w:val="001D0F2D"/>
    <w:rsid w:val="001D2ECE"/>
    <w:rsid w:val="001D77BF"/>
    <w:rsid w:val="001E4A7A"/>
    <w:rsid w:val="001F0DBE"/>
    <w:rsid w:val="001F23B8"/>
    <w:rsid w:val="001F2BFB"/>
    <w:rsid w:val="001F2F4C"/>
    <w:rsid w:val="001F4367"/>
    <w:rsid w:val="001F585D"/>
    <w:rsid w:val="00203097"/>
    <w:rsid w:val="00205586"/>
    <w:rsid w:val="00214512"/>
    <w:rsid w:val="002247D3"/>
    <w:rsid w:val="00226D46"/>
    <w:rsid w:val="002305DE"/>
    <w:rsid w:val="00235149"/>
    <w:rsid w:val="00235E99"/>
    <w:rsid w:val="00244257"/>
    <w:rsid w:val="00244313"/>
    <w:rsid w:val="00244636"/>
    <w:rsid w:val="00246BD7"/>
    <w:rsid w:val="00247BA0"/>
    <w:rsid w:val="00250058"/>
    <w:rsid w:val="0025368C"/>
    <w:rsid w:val="00253E7D"/>
    <w:rsid w:val="002573B9"/>
    <w:rsid w:val="00260F6D"/>
    <w:rsid w:val="0026309B"/>
    <w:rsid w:val="00263939"/>
    <w:rsid w:val="00273856"/>
    <w:rsid w:val="00275AB2"/>
    <w:rsid w:val="002765E5"/>
    <w:rsid w:val="0028615D"/>
    <w:rsid w:val="00287C42"/>
    <w:rsid w:val="002910F7"/>
    <w:rsid w:val="00292D8C"/>
    <w:rsid w:val="002936A0"/>
    <w:rsid w:val="00293FBC"/>
    <w:rsid w:val="00295A60"/>
    <w:rsid w:val="00297A0D"/>
    <w:rsid w:val="002A32CE"/>
    <w:rsid w:val="002A59C5"/>
    <w:rsid w:val="002A7FFB"/>
    <w:rsid w:val="002B2E9D"/>
    <w:rsid w:val="002B35E0"/>
    <w:rsid w:val="002B66C8"/>
    <w:rsid w:val="002B7B1D"/>
    <w:rsid w:val="002C1250"/>
    <w:rsid w:val="002C17C4"/>
    <w:rsid w:val="002C49FC"/>
    <w:rsid w:val="002C519D"/>
    <w:rsid w:val="002C5C52"/>
    <w:rsid w:val="002C779E"/>
    <w:rsid w:val="002D0143"/>
    <w:rsid w:val="002D103F"/>
    <w:rsid w:val="002D509C"/>
    <w:rsid w:val="002E5F0F"/>
    <w:rsid w:val="002E5FA4"/>
    <w:rsid w:val="002E6048"/>
    <w:rsid w:val="003015CE"/>
    <w:rsid w:val="0030217F"/>
    <w:rsid w:val="0030325F"/>
    <w:rsid w:val="0030581E"/>
    <w:rsid w:val="0031013F"/>
    <w:rsid w:val="00310F21"/>
    <w:rsid w:val="0031384D"/>
    <w:rsid w:val="00317A78"/>
    <w:rsid w:val="00321C23"/>
    <w:rsid w:val="0032207B"/>
    <w:rsid w:val="00325834"/>
    <w:rsid w:val="00330FCE"/>
    <w:rsid w:val="0033636B"/>
    <w:rsid w:val="003369CE"/>
    <w:rsid w:val="0034050C"/>
    <w:rsid w:val="00347E2B"/>
    <w:rsid w:val="00354608"/>
    <w:rsid w:val="003564C3"/>
    <w:rsid w:val="00357499"/>
    <w:rsid w:val="00360388"/>
    <w:rsid w:val="0036044B"/>
    <w:rsid w:val="00361AF3"/>
    <w:rsid w:val="00364140"/>
    <w:rsid w:val="003713E6"/>
    <w:rsid w:val="00372ACA"/>
    <w:rsid w:val="00374F51"/>
    <w:rsid w:val="003775E3"/>
    <w:rsid w:val="003803B7"/>
    <w:rsid w:val="0038365D"/>
    <w:rsid w:val="0038532F"/>
    <w:rsid w:val="00387BC7"/>
    <w:rsid w:val="00394275"/>
    <w:rsid w:val="003A18E6"/>
    <w:rsid w:val="003A2075"/>
    <w:rsid w:val="003A27DF"/>
    <w:rsid w:val="003A2BDF"/>
    <w:rsid w:val="003A2ECB"/>
    <w:rsid w:val="003A3477"/>
    <w:rsid w:val="003A602D"/>
    <w:rsid w:val="003B0861"/>
    <w:rsid w:val="003B5F04"/>
    <w:rsid w:val="003B7212"/>
    <w:rsid w:val="003D1EAA"/>
    <w:rsid w:val="003D4A47"/>
    <w:rsid w:val="003D4C1D"/>
    <w:rsid w:val="003E1B90"/>
    <w:rsid w:val="003E3173"/>
    <w:rsid w:val="003E682F"/>
    <w:rsid w:val="003F6BAF"/>
    <w:rsid w:val="00401771"/>
    <w:rsid w:val="0040438E"/>
    <w:rsid w:val="004118FB"/>
    <w:rsid w:val="00412D3E"/>
    <w:rsid w:val="0041437A"/>
    <w:rsid w:val="00414BB9"/>
    <w:rsid w:val="004263BB"/>
    <w:rsid w:val="00430937"/>
    <w:rsid w:val="00432118"/>
    <w:rsid w:val="004350AC"/>
    <w:rsid w:val="004358A6"/>
    <w:rsid w:val="0043713E"/>
    <w:rsid w:val="00443286"/>
    <w:rsid w:val="00443EEF"/>
    <w:rsid w:val="00451536"/>
    <w:rsid w:val="00452CFE"/>
    <w:rsid w:val="0045578C"/>
    <w:rsid w:val="00455F8F"/>
    <w:rsid w:val="0046006D"/>
    <w:rsid w:val="00466423"/>
    <w:rsid w:val="00470FF9"/>
    <w:rsid w:val="00477256"/>
    <w:rsid w:val="00480EE6"/>
    <w:rsid w:val="00481A9B"/>
    <w:rsid w:val="00481D62"/>
    <w:rsid w:val="00482324"/>
    <w:rsid w:val="004838B0"/>
    <w:rsid w:val="0048416B"/>
    <w:rsid w:val="0049226C"/>
    <w:rsid w:val="004940BB"/>
    <w:rsid w:val="004972C2"/>
    <w:rsid w:val="00497869"/>
    <w:rsid w:val="004A2226"/>
    <w:rsid w:val="004A268A"/>
    <w:rsid w:val="004A2C5C"/>
    <w:rsid w:val="004A345B"/>
    <w:rsid w:val="004A630E"/>
    <w:rsid w:val="004A64F5"/>
    <w:rsid w:val="004A6E40"/>
    <w:rsid w:val="004B3452"/>
    <w:rsid w:val="004B53A2"/>
    <w:rsid w:val="004B6A89"/>
    <w:rsid w:val="004C3499"/>
    <w:rsid w:val="004D11B5"/>
    <w:rsid w:val="004D2EDC"/>
    <w:rsid w:val="004D6601"/>
    <w:rsid w:val="004D78F3"/>
    <w:rsid w:val="004E1256"/>
    <w:rsid w:val="004E215A"/>
    <w:rsid w:val="004E37F8"/>
    <w:rsid w:val="004E566D"/>
    <w:rsid w:val="004E68ED"/>
    <w:rsid w:val="004E76C7"/>
    <w:rsid w:val="004E7FF7"/>
    <w:rsid w:val="004F030B"/>
    <w:rsid w:val="004F0F07"/>
    <w:rsid w:val="00507812"/>
    <w:rsid w:val="00514158"/>
    <w:rsid w:val="00520448"/>
    <w:rsid w:val="0052112F"/>
    <w:rsid w:val="00521508"/>
    <w:rsid w:val="00526D33"/>
    <w:rsid w:val="00540DE9"/>
    <w:rsid w:val="00541BF4"/>
    <w:rsid w:val="00543976"/>
    <w:rsid w:val="005447C2"/>
    <w:rsid w:val="00545387"/>
    <w:rsid w:val="00545922"/>
    <w:rsid w:val="00550620"/>
    <w:rsid w:val="00552628"/>
    <w:rsid w:val="00555072"/>
    <w:rsid w:val="00560A1E"/>
    <w:rsid w:val="00564F33"/>
    <w:rsid w:val="005678BA"/>
    <w:rsid w:val="0057210B"/>
    <w:rsid w:val="00575729"/>
    <w:rsid w:val="005758CF"/>
    <w:rsid w:val="00582178"/>
    <w:rsid w:val="005834BD"/>
    <w:rsid w:val="005877DC"/>
    <w:rsid w:val="00593FB4"/>
    <w:rsid w:val="00596E8F"/>
    <w:rsid w:val="005A1955"/>
    <w:rsid w:val="005A1B1B"/>
    <w:rsid w:val="005A2F68"/>
    <w:rsid w:val="005A4082"/>
    <w:rsid w:val="005A6188"/>
    <w:rsid w:val="005B45C1"/>
    <w:rsid w:val="005B6306"/>
    <w:rsid w:val="005B6C9E"/>
    <w:rsid w:val="005C4B09"/>
    <w:rsid w:val="005D01D4"/>
    <w:rsid w:val="005D10E0"/>
    <w:rsid w:val="005D3201"/>
    <w:rsid w:val="005D3300"/>
    <w:rsid w:val="005D4699"/>
    <w:rsid w:val="005D5457"/>
    <w:rsid w:val="005E09B1"/>
    <w:rsid w:val="005E185F"/>
    <w:rsid w:val="005E3071"/>
    <w:rsid w:val="005E3322"/>
    <w:rsid w:val="005E3FDA"/>
    <w:rsid w:val="005E44DA"/>
    <w:rsid w:val="005E4E4F"/>
    <w:rsid w:val="005E7F87"/>
    <w:rsid w:val="005E7FFD"/>
    <w:rsid w:val="005F5000"/>
    <w:rsid w:val="005F7C22"/>
    <w:rsid w:val="00600FE9"/>
    <w:rsid w:val="00601E8F"/>
    <w:rsid w:val="00602318"/>
    <w:rsid w:val="00606A4D"/>
    <w:rsid w:val="00607413"/>
    <w:rsid w:val="00614B07"/>
    <w:rsid w:val="006161B2"/>
    <w:rsid w:val="0062545A"/>
    <w:rsid w:val="0062781D"/>
    <w:rsid w:val="0063069A"/>
    <w:rsid w:val="006306EA"/>
    <w:rsid w:val="00633D4B"/>
    <w:rsid w:val="006346D7"/>
    <w:rsid w:val="0064435B"/>
    <w:rsid w:val="006514BC"/>
    <w:rsid w:val="00652AB2"/>
    <w:rsid w:val="00653838"/>
    <w:rsid w:val="00660A8C"/>
    <w:rsid w:val="00661F46"/>
    <w:rsid w:val="006629AF"/>
    <w:rsid w:val="0066431C"/>
    <w:rsid w:val="00666557"/>
    <w:rsid w:val="00672081"/>
    <w:rsid w:val="00672AF9"/>
    <w:rsid w:val="006754E7"/>
    <w:rsid w:val="00680B29"/>
    <w:rsid w:val="0068262A"/>
    <w:rsid w:val="006906A2"/>
    <w:rsid w:val="00693717"/>
    <w:rsid w:val="0069421D"/>
    <w:rsid w:val="006959A2"/>
    <w:rsid w:val="00696605"/>
    <w:rsid w:val="006A05EB"/>
    <w:rsid w:val="006A1574"/>
    <w:rsid w:val="006A3159"/>
    <w:rsid w:val="006A4E90"/>
    <w:rsid w:val="006B0B4D"/>
    <w:rsid w:val="006B26AC"/>
    <w:rsid w:val="006B7B33"/>
    <w:rsid w:val="006C0B85"/>
    <w:rsid w:val="006C360A"/>
    <w:rsid w:val="006C4112"/>
    <w:rsid w:val="006C6DCA"/>
    <w:rsid w:val="006C7751"/>
    <w:rsid w:val="006D1B0D"/>
    <w:rsid w:val="006D61B8"/>
    <w:rsid w:val="006E4AF8"/>
    <w:rsid w:val="006E72C2"/>
    <w:rsid w:val="006F2FF1"/>
    <w:rsid w:val="006F51D7"/>
    <w:rsid w:val="006F65F2"/>
    <w:rsid w:val="00700962"/>
    <w:rsid w:val="00701BFE"/>
    <w:rsid w:val="00703E1F"/>
    <w:rsid w:val="00706BBD"/>
    <w:rsid w:val="007134FB"/>
    <w:rsid w:val="007142CC"/>
    <w:rsid w:val="007253FB"/>
    <w:rsid w:val="00727818"/>
    <w:rsid w:val="00730165"/>
    <w:rsid w:val="007311A8"/>
    <w:rsid w:val="007343E2"/>
    <w:rsid w:val="00734791"/>
    <w:rsid w:val="00734793"/>
    <w:rsid w:val="007369D2"/>
    <w:rsid w:val="00740F59"/>
    <w:rsid w:val="007411EC"/>
    <w:rsid w:val="007453C3"/>
    <w:rsid w:val="00751FF8"/>
    <w:rsid w:val="00762777"/>
    <w:rsid w:val="00762863"/>
    <w:rsid w:val="007643B5"/>
    <w:rsid w:val="0077093D"/>
    <w:rsid w:val="00773A9A"/>
    <w:rsid w:val="00774CCF"/>
    <w:rsid w:val="007765A9"/>
    <w:rsid w:val="00780CD2"/>
    <w:rsid w:val="00781007"/>
    <w:rsid w:val="00782C94"/>
    <w:rsid w:val="00784E35"/>
    <w:rsid w:val="007920FF"/>
    <w:rsid w:val="0079260C"/>
    <w:rsid w:val="00793441"/>
    <w:rsid w:val="007A3C36"/>
    <w:rsid w:val="007B17BE"/>
    <w:rsid w:val="007B23B3"/>
    <w:rsid w:val="007B3798"/>
    <w:rsid w:val="007B5224"/>
    <w:rsid w:val="007B5417"/>
    <w:rsid w:val="007B6C37"/>
    <w:rsid w:val="007C1CE3"/>
    <w:rsid w:val="007C571D"/>
    <w:rsid w:val="007D4594"/>
    <w:rsid w:val="007D50F8"/>
    <w:rsid w:val="007D6878"/>
    <w:rsid w:val="007D718C"/>
    <w:rsid w:val="007E06A7"/>
    <w:rsid w:val="007E2608"/>
    <w:rsid w:val="007E5AB1"/>
    <w:rsid w:val="007E70EB"/>
    <w:rsid w:val="007E779A"/>
    <w:rsid w:val="007F135A"/>
    <w:rsid w:val="007F265B"/>
    <w:rsid w:val="007F4326"/>
    <w:rsid w:val="007F444F"/>
    <w:rsid w:val="007F574B"/>
    <w:rsid w:val="007F5EB7"/>
    <w:rsid w:val="007F7F81"/>
    <w:rsid w:val="00802D6D"/>
    <w:rsid w:val="00804657"/>
    <w:rsid w:val="0081061B"/>
    <w:rsid w:val="0081463E"/>
    <w:rsid w:val="00820FA2"/>
    <w:rsid w:val="00822F46"/>
    <w:rsid w:val="008232CE"/>
    <w:rsid w:val="00824B3A"/>
    <w:rsid w:val="0082559C"/>
    <w:rsid w:val="00826988"/>
    <w:rsid w:val="008301CC"/>
    <w:rsid w:val="00832363"/>
    <w:rsid w:val="00832A77"/>
    <w:rsid w:val="008405F9"/>
    <w:rsid w:val="00841BEB"/>
    <w:rsid w:val="008431D7"/>
    <w:rsid w:val="00844B3A"/>
    <w:rsid w:val="00844B9E"/>
    <w:rsid w:val="00845BFE"/>
    <w:rsid w:val="00847EED"/>
    <w:rsid w:val="00851618"/>
    <w:rsid w:val="008537FE"/>
    <w:rsid w:val="0085439F"/>
    <w:rsid w:val="00855AF4"/>
    <w:rsid w:val="00861209"/>
    <w:rsid w:val="0086127C"/>
    <w:rsid w:val="00861CA4"/>
    <w:rsid w:val="008652AD"/>
    <w:rsid w:val="00867080"/>
    <w:rsid w:val="008675E7"/>
    <w:rsid w:val="00872E5D"/>
    <w:rsid w:val="008740D6"/>
    <w:rsid w:val="00874286"/>
    <w:rsid w:val="008755B6"/>
    <w:rsid w:val="008849A0"/>
    <w:rsid w:val="00887BEA"/>
    <w:rsid w:val="008908CA"/>
    <w:rsid w:val="0089423F"/>
    <w:rsid w:val="0089440D"/>
    <w:rsid w:val="008950D0"/>
    <w:rsid w:val="00896D00"/>
    <w:rsid w:val="008A0517"/>
    <w:rsid w:val="008A15CA"/>
    <w:rsid w:val="008A189D"/>
    <w:rsid w:val="008A27CA"/>
    <w:rsid w:val="008A73B4"/>
    <w:rsid w:val="008B3282"/>
    <w:rsid w:val="008B3F00"/>
    <w:rsid w:val="008B5192"/>
    <w:rsid w:val="008B5864"/>
    <w:rsid w:val="008B6ED2"/>
    <w:rsid w:val="008C2317"/>
    <w:rsid w:val="008C57F5"/>
    <w:rsid w:val="008C6CE4"/>
    <w:rsid w:val="008C6DEC"/>
    <w:rsid w:val="008D0551"/>
    <w:rsid w:val="008D18C5"/>
    <w:rsid w:val="008D43FE"/>
    <w:rsid w:val="008D51A6"/>
    <w:rsid w:val="008D72B3"/>
    <w:rsid w:val="008E1069"/>
    <w:rsid w:val="008E18D7"/>
    <w:rsid w:val="008F1638"/>
    <w:rsid w:val="008F709A"/>
    <w:rsid w:val="00903842"/>
    <w:rsid w:val="0090634F"/>
    <w:rsid w:val="00911672"/>
    <w:rsid w:val="009149D4"/>
    <w:rsid w:val="00916446"/>
    <w:rsid w:val="00917CA0"/>
    <w:rsid w:val="00921112"/>
    <w:rsid w:val="00921D2C"/>
    <w:rsid w:val="0092439D"/>
    <w:rsid w:val="009322BB"/>
    <w:rsid w:val="00932832"/>
    <w:rsid w:val="009346BF"/>
    <w:rsid w:val="00940BF0"/>
    <w:rsid w:val="00943B61"/>
    <w:rsid w:val="00944FF3"/>
    <w:rsid w:val="00945B39"/>
    <w:rsid w:val="00960427"/>
    <w:rsid w:val="00960EAC"/>
    <w:rsid w:val="00964372"/>
    <w:rsid w:val="009657F4"/>
    <w:rsid w:val="00972E56"/>
    <w:rsid w:val="00973288"/>
    <w:rsid w:val="00980CBA"/>
    <w:rsid w:val="00980EEA"/>
    <w:rsid w:val="00982D4C"/>
    <w:rsid w:val="00996834"/>
    <w:rsid w:val="009968BC"/>
    <w:rsid w:val="009A1B3F"/>
    <w:rsid w:val="009A2874"/>
    <w:rsid w:val="009A3BCD"/>
    <w:rsid w:val="009A4AA0"/>
    <w:rsid w:val="009B49E9"/>
    <w:rsid w:val="009B6517"/>
    <w:rsid w:val="009C0CD3"/>
    <w:rsid w:val="009C1AE2"/>
    <w:rsid w:val="009C5304"/>
    <w:rsid w:val="009C63CA"/>
    <w:rsid w:val="009C7A79"/>
    <w:rsid w:val="009D20DD"/>
    <w:rsid w:val="009D2986"/>
    <w:rsid w:val="009D2DBF"/>
    <w:rsid w:val="009D42C3"/>
    <w:rsid w:val="009D6811"/>
    <w:rsid w:val="009E7880"/>
    <w:rsid w:val="009F46C2"/>
    <w:rsid w:val="009F56E8"/>
    <w:rsid w:val="009F7C43"/>
    <w:rsid w:val="00A010C8"/>
    <w:rsid w:val="00A03823"/>
    <w:rsid w:val="00A0579A"/>
    <w:rsid w:val="00A05AD1"/>
    <w:rsid w:val="00A10D44"/>
    <w:rsid w:val="00A136A0"/>
    <w:rsid w:val="00A148DA"/>
    <w:rsid w:val="00A264A2"/>
    <w:rsid w:val="00A27E9A"/>
    <w:rsid w:val="00A34B0D"/>
    <w:rsid w:val="00A36E6C"/>
    <w:rsid w:val="00A4004F"/>
    <w:rsid w:val="00A423F5"/>
    <w:rsid w:val="00A462D8"/>
    <w:rsid w:val="00A5025B"/>
    <w:rsid w:val="00A5079E"/>
    <w:rsid w:val="00A54F80"/>
    <w:rsid w:val="00A55E09"/>
    <w:rsid w:val="00A60770"/>
    <w:rsid w:val="00A6645E"/>
    <w:rsid w:val="00A75CF0"/>
    <w:rsid w:val="00A76C2D"/>
    <w:rsid w:val="00A837ED"/>
    <w:rsid w:val="00A838EC"/>
    <w:rsid w:val="00A8784D"/>
    <w:rsid w:val="00A914C0"/>
    <w:rsid w:val="00A916ED"/>
    <w:rsid w:val="00A9228B"/>
    <w:rsid w:val="00A93FC1"/>
    <w:rsid w:val="00A950CD"/>
    <w:rsid w:val="00AA008E"/>
    <w:rsid w:val="00AA06B9"/>
    <w:rsid w:val="00AA4E6F"/>
    <w:rsid w:val="00AB1F86"/>
    <w:rsid w:val="00AB6CDA"/>
    <w:rsid w:val="00AC1422"/>
    <w:rsid w:val="00AC3261"/>
    <w:rsid w:val="00AC3C99"/>
    <w:rsid w:val="00AC6617"/>
    <w:rsid w:val="00AD5102"/>
    <w:rsid w:val="00AD530E"/>
    <w:rsid w:val="00AD7DE3"/>
    <w:rsid w:val="00AE2F9B"/>
    <w:rsid w:val="00AE6660"/>
    <w:rsid w:val="00AE7F16"/>
    <w:rsid w:val="00AF03C3"/>
    <w:rsid w:val="00AF66EE"/>
    <w:rsid w:val="00AF785D"/>
    <w:rsid w:val="00B0386C"/>
    <w:rsid w:val="00B04423"/>
    <w:rsid w:val="00B0505F"/>
    <w:rsid w:val="00B11111"/>
    <w:rsid w:val="00B11420"/>
    <w:rsid w:val="00B119FA"/>
    <w:rsid w:val="00B12A07"/>
    <w:rsid w:val="00B13449"/>
    <w:rsid w:val="00B1383B"/>
    <w:rsid w:val="00B13889"/>
    <w:rsid w:val="00B15961"/>
    <w:rsid w:val="00B263BF"/>
    <w:rsid w:val="00B26465"/>
    <w:rsid w:val="00B3523F"/>
    <w:rsid w:val="00B42637"/>
    <w:rsid w:val="00B42685"/>
    <w:rsid w:val="00B46985"/>
    <w:rsid w:val="00B4736B"/>
    <w:rsid w:val="00B52479"/>
    <w:rsid w:val="00B56406"/>
    <w:rsid w:val="00B616B6"/>
    <w:rsid w:val="00B66005"/>
    <w:rsid w:val="00B706AB"/>
    <w:rsid w:val="00B70ABD"/>
    <w:rsid w:val="00B726BB"/>
    <w:rsid w:val="00B75178"/>
    <w:rsid w:val="00B87E51"/>
    <w:rsid w:val="00B97707"/>
    <w:rsid w:val="00BA0B22"/>
    <w:rsid w:val="00BA3F7F"/>
    <w:rsid w:val="00BA56D4"/>
    <w:rsid w:val="00BB2E49"/>
    <w:rsid w:val="00BB2FDE"/>
    <w:rsid w:val="00BB3736"/>
    <w:rsid w:val="00BB6FE0"/>
    <w:rsid w:val="00BB7BF1"/>
    <w:rsid w:val="00BC00F2"/>
    <w:rsid w:val="00BC0794"/>
    <w:rsid w:val="00BC0877"/>
    <w:rsid w:val="00BC272C"/>
    <w:rsid w:val="00BD126D"/>
    <w:rsid w:val="00BD13B6"/>
    <w:rsid w:val="00BE062E"/>
    <w:rsid w:val="00BE1E0D"/>
    <w:rsid w:val="00BE2F23"/>
    <w:rsid w:val="00BE4274"/>
    <w:rsid w:val="00BE5BAB"/>
    <w:rsid w:val="00BE7733"/>
    <w:rsid w:val="00BF064D"/>
    <w:rsid w:val="00BF0AAE"/>
    <w:rsid w:val="00BF48ED"/>
    <w:rsid w:val="00BF7792"/>
    <w:rsid w:val="00C01418"/>
    <w:rsid w:val="00C03ADA"/>
    <w:rsid w:val="00C047B5"/>
    <w:rsid w:val="00C06A49"/>
    <w:rsid w:val="00C07F87"/>
    <w:rsid w:val="00C1172E"/>
    <w:rsid w:val="00C15D7F"/>
    <w:rsid w:val="00C16221"/>
    <w:rsid w:val="00C33C88"/>
    <w:rsid w:val="00C46EE9"/>
    <w:rsid w:val="00C516DB"/>
    <w:rsid w:val="00C519EE"/>
    <w:rsid w:val="00C53058"/>
    <w:rsid w:val="00C532D6"/>
    <w:rsid w:val="00C53467"/>
    <w:rsid w:val="00C54266"/>
    <w:rsid w:val="00C57726"/>
    <w:rsid w:val="00C60917"/>
    <w:rsid w:val="00C64997"/>
    <w:rsid w:val="00C6622B"/>
    <w:rsid w:val="00C6635A"/>
    <w:rsid w:val="00C666EB"/>
    <w:rsid w:val="00C67668"/>
    <w:rsid w:val="00C71B8B"/>
    <w:rsid w:val="00C74DDF"/>
    <w:rsid w:val="00C80F0D"/>
    <w:rsid w:val="00C825E7"/>
    <w:rsid w:val="00C829D8"/>
    <w:rsid w:val="00C83400"/>
    <w:rsid w:val="00C85516"/>
    <w:rsid w:val="00C9006F"/>
    <w:rsid w:val="00C907C3"/>
    <w:rsid w:val="00C93BB5"/>
    <w:rsid w:val="00CA39CA"/>
    <w:rsid w:val="00CA7071"/>
    <w:rsid w:val="00CB0C7D"/>
    <w:rsid w:val="00CB4109"/>
    <w:rsid w:val="00CB5978"/>
    <w:rsid w:val="00CB65D6"/>
    <w:rsid w:val="00CB6F9E"/>
    <w:rsid w:val="00CC39B9"/>
    <w:rsid w:val="00CC4CDA"/>
    <w:rsid w:val="00CD0E83"/>
    <w:rsid w:val="00CD141E"/>
    <w:rsid w:val="00CD6924"/>
    <w:rsid w:val="00CE092B"/>
    <w:rsid w:val="00CE0A06"/>
    <w:rsid w:val="00CE3ED9"/>
    <w:rsid w:val="00CE6578"/>
    <w:rsid w:val="00CF0D98"/>
    <w:rsid w:val="00CF2F39"/>
    <w:rsid w:val="00D01746"/>
    <w:rsid w:val="00D10D95"/>
    <w:rsid w:val="00D11B10"/>
    <w:rsid w:val="00D11E44"/>
    <w:rsid w:val="00D11EBE"/>
    <w:rsid w:val="00D15B14"/>
    <w:rsid w:val="00D22D75"/>
    <w:rsid w:val="00D22F65"/>
    <w:rsid w:val="00D270E0"/>
    <w:rsid w:val="00D3054C"/>
    <w:rsid w:val="00D3242F"/>
    <w:rsid w:val="00D35FA3"/>
    <w:rsid w:val="00D368B6"/>
    <w:rsid w:val="00D37CB2"/>
    <w:rsid w:val="00D37E3B"/>
    <w:rsid w:val="00D43D43"/>
    <w:rsid w:val="00D47D99"/>
    <w:rsid w:val="00D47F42"/>
    <w:rsid w:val="00D51A24"/>
    <w:rsid w:val="00D54787"/>
    <w:rsid w:val="00D54BA6"/>
    <w:rsid w:val="00D56923"/>
    <w:rsid w:val="00D64514"/>
    <w:rsid w:val="00D75233"/>
    <w:rsid w:val="00D7702C"/>
    <w:rsid w:val="00D77646"/>
    <w:rsid w:val="00D807C5"/>
    <w:rsid w:val="00D94331"/>
    <w:rsid w:val="00D960D0"/>
    <w:rsid w:val="00DA165D"/>
    <w:rsid w:val="00DA46D2"/>
    <w:rsid w:val="00DB2204"/>
    <w:rsid w:val="00DB4142"/>
    <w:rsid w:val="00DC52EE"/>
    <w:rsid w:val="00DC5A5C"/>
    <w:rsid w:val="00DD0646"/>
    <w:rsid w:val="00DD1711"/>
    <w:rsid w:val="00DD4A99"/>
    <w:rsid w:val="00DD5E68"/>
    <w:rsid w:val="00DE2310"/>
    <w:rsid w:val="00DE42BA"/>
    <w:rsid w:val="00DE48BF"/>
    <w:rsid w:val="00DE5310"/>
    <w:rsid w:val="00DF4617"/>
    <w:rsid w:val="00DF78EC"/>
    <w:rsid w:val="00E0162E"/>
    <w:rsid w:val="00E04ABD"/>
    <w:rsid w:val="00E04ECB"/>
    <w:rsid w:val="00E10D0E"/>
    <w:rsid w:val="00E11BEA"/>
    <w:rsid w:val="00E120E8"/>
    <w:rsid w:val="00E139E7"/>
    <w:rsid w:val="00E148FF"/>
    <w:rsid w:val="00E16F11"/>
    <w:rsid w:val="00E24DD1"/>
    <w:rsid w:val="00E3143A"/>
    <w:rsid w:val="00E34D30"/>
    <w:rsid w:val="00E357B8"/>
    <w:rsid w:val="00E37D9A"/>
    <w:rsid w:val="00E37E13"/>
    <w:rsid w:val="00E439A7"/>
    <w:rsid w:val="00E44C78"/>
    <w:rsid w:val="00E47D2E"/>
    <w:rsid w:val="00E5045F"/>
    <w:rsid w:val="00E50B99"/>
    <w:rsid w:val="00E5153C"/>
    <w:rsid w:val="00E55B9A"/>
    <w:rsid w:val="00E6687C"/>
    <w:rsid w:val="00E674A1"/>
    <w:rsid w:val="00E67979"/>
    <w:rsid w:val="00E67A0A"/>
    <w:rsid w:val="00E705EC"/>
    <w:rsid w:val="00E71FF3"/>
    <w:rsid w:val="00E738B3"/>
    <w:rsid w:val="00E84E1C"/>
    <w:rsid w:val="00E84F07"/>
    <w:rsid w:val="00E909A9"/>
    <w:rsid w:val="00E95995"/>
    <w:rsid w:val="00E95E5B"/>
    <w:rsid w:val="00E96851"/>
    <w:rsid w:val="00EA0755"/>
    <w:rsid w:val="00EA0A8E"/>
    <w:rsid w:val="00EA1432"/>
    <w:rsid w:val="00EA146E"/>
    <w:rsid w:val="00EA23ED"/>
    <w:rsid w:val="00EA71CD"/>
    <w:rsid w:val="00EB0157"/>
    <w:rsid w:val="00EB045A"/>
    <w:rsid w:val="00EB22F0"/>
    <w:rsid w:val="00EB420F"/>
    <w:rsid w:val="00EB558A"/>
    <w:rsid w:val="00EC0790"/>
    <w:rsid w:val="00EC2AFB"/>
    <w:rsid w:val="00EC3CBA"/>
    <w:rsid w:val="00EC44FC"/>
    <w:rsid w:val="00ED18DF"/>
    <w:rsid w:val="00ED1FEC"/>
    <w:rsid w:val="00ED2FE2"/>
    <w:rsid w:val="00ED3C93"/>
    <w:rsid w:val="00ED7647"/>
    <w:rsid w:val="00EE21E8"/>
    <w:rsid w:val="00EE30D5"/>
    <w:rsid w:val="00EE4121"/>
    <w:rsid w:val="00F02E10"/>
    <w:rsid w:val="00F0763A"/>
    <w:rsid w:val="00F104EE"/>
    <w:rsid w:val="00F14218"/>
    <w:rsid w:val="00F15FA5"/>
    <w:rsid w:val="00F23058"/>
    <w:rsid w:val="00F25084"/>
    <w:rsid w:val="00F26045"/>
    <w:rsid w:val="00F35B89"/>
    <w:rsid w:val="00F374B4"/>
    <w:rsid w:val="00F37D7C"/>
    <w:rsid w:val="00F4032C"/>
    <w:rsid w:val="00F40C08"/>
    <w:rsid w:val="00F429D2"/>
    <w:rsid w:val="00F4390F"/>
    <w:rsid w:val="00F44395"/>
    <w:rsid w:val="00F4740C"/>
    <w:rsid w:val="00F47BFE"/>
    <w:rsid w:val="00F55BCA"/>
    <w:rsid w:val="00F56907"/>
    <w:rsid w:val="00F6339B"/>
    <w:rsid w:val="00F74D94"/>
    <w:rsid w:val="00F814D7"/>
    <w:rsid w:val="00F90455"/>
    <w:rsid w:val="00F906C6"/>
    <w:rsid w:val="00F90DAA"/>
    <w:rsid w:val="00F929B1"/>
    <w:rsid w:val="00F961B1"/>
    <w:rsid w:val="00F972B8"/>
    <w:rsid w:val="00FA13DD"/>
    <w:rsid w:val="00FA2450"/>
    <w:rsid w:val="00FA5AEC"/>
    <w:rsid w:val="00FB1FF2"/>
    <w:rsid w:val="00FB2390"/>
    <w:rsid w:val="00FB2675"/>
    <w:rsid w:val="00FB3C4D"/>
    <w:rsid w:val="00FB546A"/>
    <w:rsid w:val="00FC0A68"/>
    <w:rsid w:val="00FC19E7"/>
    <w:rsid w:val="00FC22F6"/>
    <w:rsid w:val="00FC5685"/>
    <w:rsid w:val="00FC5EEE"/>
    <w:rsid w:val="00FD1166"/>
    <w:rsid w:val="00FD681C"/>
    <w:rsid w:val="00FD70AB"/>
    <w:rsid w:val="00FD72EE"/>
    <w:rsid w:val="00FE09F0"/>
    <w:rsid w:val="00FE432D"/>
    <w:rsid w:val="00FE5A39"/>
    <w:rsid w:val="00FE750F"/>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CDD9"/>
  <w15:docId w15:val="{1FA2CF2E-79CA-48C3-9619-1B0CC55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1"/>
    <w:qFormat/>
    <w:rsid w:val="009A3BCD"/>
    <w:pPr>
      <w:numPr>
        <w:numId w:val="12"/>
      </w:numPr>
      <w:spacing w:after="240"/>
      <w:outlineLvl w:val="0"/>
    </w:pPr>
    <w:rPr>
      <w:color w:val="0F243E" w:themeColor="text2" w:themeShade="80"/>
    </w:rPr>
  </w:style>
  <w:style w:type="paragraph" w:styleId="Heading2">
    <w:name w:val="heading 2"/>
    <w:basedOn w:val="Normal"/>
    <w:next w:val="Normal"/>
    <w:link w:val="Heading2Char"/>
    <w:autoRedefine/>
    <w:uiPriority w:val="9"/>
    <w:unhideWhenUsed/>
    <w:qFormat/>
    <w:rsid w:val="009A3BCD"/>
    <w:pPr>
      <w:keepNext/>
      <w:tabs>
        <w:tab w:val="left" w:pos="8931"/>
      </w:tabs>
      <w:overflowPunct w:val="0"/>
      <w:autoSpaceDE w:val="0"/>
      <w:autoSpaceDN w:val="0"/>
      <w:adjustRightInd w:val="0"/>
      <w:spacing w:before="120" w:after="120" w:line="240" w:lineRule="auto"/>
      <w:textAlignment w:val="baseline"/>
      <w:outlineLvl w:val="1"/>
    </w:pPr>
    <w:rPr>
      <w:rFonts w:ascii="Arial Bold" w:eastAsia="Times New Roman" w:hAnsi="Arial Bold" w:cs="Arial"/>
      <w:b/>
      <w:kern w:val="32"/>
      <w:sz w:val="24"/>
      <w:szCs w:val="28"/>
    </w:rPr>
  </w:style>
  <w:style w:type="paragraph" w:styleId="Heading3">
    <w:name w:val="heading 3"/>
    <w:basedOn w:val="ListParagraph"/>
    <w:next w:val="Normal"/>
    <w:link w:val="Heading3Char"/>
    <w:autoRedefine/>
    <w:uiPriority w:val="9"/>
    <w:unhideWhenUsed/>
    <w:qFormat/>
    <w:rsid w:val="00A76C2D"/>
    <w:pPr>
      <w:keepNext/>
      <w:keepLines/>
      <w:spacing w:before="120" w:after="120"/>
      <w:ind w:left="0"/>
      <w:outlineLvl w:val="2"/>
    </w:pPr>
    <w:rPr>
      <w:rFonts w:ascii="Arial" w:eastAsiaTheme="majorEastAsia" w:hAnsi="Arial" w:cstheme="majorBidi"/>
      <w:i/>
    </w:rPr>
  </w:style>
  <w:style w:type="paragraph" w:styleId="Heading4">
    <w:name w:val="heading 4"/>
    <w:basedOn w:val="ListParagraph"/>
    <w:next w:val="Normal"/>
    <w:link w:val="Heading4Char"/>
    <w:autoRedefine/>
    <w:uiPriority w:val="9"/>
    <w:unhideWhenUsed/>
    <w:qFormat/>
    <w:rsid w:val="00960427"/>
    <w:pPr>
      <w:numPr>
        <w:ilvl w:val="3"/>
        <w:numId w:val="3"/>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3"/>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3"/>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3"/>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3"/>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3"/>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3BCD"/>
    <w:rPr>
      <w:rFonts w:ascii="Arial Bold" w:eastAsia="Times New Roman" w:hAnsi="Arial Bold" w:cs="Arial"/>
      <w:b/>
      <w:color w:val="0F243E" w:themeColor="text2" w:themeShade="80"/>
      <w:kern w:val="32"/>
      <w:sz w:val="24"/>
      <w:szCs w:val="28"/>
    </w:rPr>
  </w:style>
  <w:style w:type="character" w:customStyle="1" w:styleId="Heading2Char">
    <w:name w:val="Heading 2 Char"/>
    <w:basedOn w:val="DefaultParagraphFont"/>
    <w:link w:val="Heading2"/>
    <w:uiPriority w:val="9"/>
    <w:rsid w:val="009A3BCD"/>
    <w:rPr>
      <w:rFonts w:ascii="Arial Bold" w:eastAsia="Times New Roman" w:hAnsi="Arial Bold" w:cs="Arial"/>
      <w:b/>
      <w:kern w:val="32"/>
      <w:sz w:val="24"/>
      <w:szCs w:val="28"/>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B0505F"/>
    <w:pPr>
      <w:numPr>
        <w:numId w:val="9"/>
      </w:numPr>
      <w:tabs>
        <w:tab w:val="clear" w:pos="4513"/>
        <w:tab w:val="clear" w:pos="9026"/>
      </w:tabs>
      <w:spacing w:before="240"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B0505F"/>
    <w:rPr>
      <w:rFonts w:ascii="Arial Bold" w:hAnsi="Arial Bold"/>
      <w:b/>
      <w:caps/>
      <w:sz w:val="28"/>
      <w:u w:val="single"/>
    </w:rPr>
  </w:style>
  <w:style w:type="paragraph" w:customStyle="1" w:styleId="RevisionTitle">
    <w:name w:val="Revision Title"/>
    <w:basedOn w:val="Heading2"/>
    <w:link w:val="RevisionTitleChar"/>
    <w:autoRedefine/>
    <w:qFormat/>
    <w:rsid w:val="00FC19E7"/>
    <w:pPr>
      <w:jc w:val="center"/>
      <w:outlineLvl w:val="9"/>
    </w:pPr>
  </w:style>
  <w:style w:type="paragraph" w:customStyle="1" w:styleId="Title2">
    <w:name w:val="Title 2"/>
    <w:basedOn w:val="Title"/>
    <w:link w:val="Title2Char"/>
    <w:autoRedefine/>
    <w:qFormat/>
    <w:rsid w:val="003775E3"/>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b/>
      <w:color w:val="000000" w:themeColor="text1"/>
      <w:kern w:val="32"/>
      <w:sz w:val="32"/>
      <w:szCs w:val="26"/>
    </w:rPr>
  </w:style>
  <w:style w:type="paragraph" w:styleId="TOCHeading">
    <w:name w:val="TOC Heading"/>
    <w:basedOn w:val="Title2"/>
    <w:next w:val="Normal"/>
    <w:autoRedefine/>
    <w:uiPriority w:val="39"/>
    <w:unhideWhenUsed/>
    <w:qFormat/>
    <w:rsid w:val="008E1069"/>
    <w:rPr>
      <w:sz w:val="28"/>
      <w:lang w:val="en-US"/>
    </w:rPr>
  </w:style>
  <w:style w:type="character" w:customStyle="1" w:styleId="Title2Char">
    <w:name w:val="Title 2 Char"/>
    <w:basedOn w:val="TitleChar"/>
    <w:link w:val="Title2"/>
    <w:rsid w:val="003775E3"/>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A76C2D"/>
    <w:rPr>
      <w:rFonts w:ascii="Arial" w:eastAsiaTheme="majorEastAsia" w:hAnsi="Arial" w:cstheme="majorBidi"/>
      <w: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8C6CE4"/>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D43FE"/>
    <w:pPr>
      <w:spacing w:before="240" w:after="240" w:line="360" w:lineRule="auto"/>
      <w:ind w:left="567"/>
    </w:pPr>
    <w:rPr>
      <w:color w:val="1F497D" w:themeColor="text2"/>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8C6CE4"/>
    <w:pPr>
      <w:spacing w:before="200" w:after="120" w:line="264" w:lineRule="auto"/>
      <w:outlineLvl w:val="2"/>
    </w:pPr>
    <w:rPr>
      <w:rFonts w:ascii="Calibri" w:eastAsia="Times New Roman" w:hAnsi="Calibri" w:cs="Calibri"/>
      <w:b/>
      <w:bCs/>
      <w:color w:val="000000"/>
      <w:sz w:val="28"/>
    </w:rPr>
  </w:style>
  <w:style w:type="paragraph" w:styleId="ListBullet5">
    <w:name w:val="List Bullet 5"/>
    <w:basedOn w:val="Normal"/>
    <w:rsid w:val="00C46EE9"/>
    <w:pPr>
      <w:numPr>
        <w:numId w:val="1"/>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1"/>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2"/>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1"/>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styleId="NormalIndent">
    <w:name w:val="Normal Indent"/>
    <w:aliases w:val="Daise"/>
    <w:basedOn w:val="Normal"/>
    <w:link w:val="NormalIndentChar"/>
    <w:rsid w:val="00E11BEA"/>
    <w:pPr>
      <w:spacing w:before="240" w:after="0" w:line="240" w:lineRule="auto"/>
      <w:ind w:left="907"/>
      <w:jc w:val="left"/>
    </w:pPr>
    <w:rPr>
      <w:rFonts w:ascii="Times New Roman" w:eastAsia="SimSun" w:hAnsi="Times New Roman" w:cs="Times New Roman"/>
      <w:sz w:val="24"/>
      <w:szCs w:val="20"/>
      <w:lang w:val="en-AU"/>
    </w:rPr>
  </w:style>
  <w:style w:type="paragraph" w:customStyle="1" w:styleId="PSHeading1">
    <w:name w:val="PS Heading 1"/>
    <w:basedOn w:val="Heading1"/>
    <w:link w:val="PSHeading1Char"/>
    <w:qFormat/>
    <w:rsid w:val="00E11BEA"/>
    <w:pPr>
      <w:tabs>
        <w:tab w:val="left" w:pos="851"/>
        <w:tab w:val="num" w:pos="907"/>
      </w:tabs>
      <w:overflowPunct/>
      <w:autoSpaceDE/>
      <w:autoSpaceDN/>
      <w:adjustRightInd/>
      <w:spacing w:before="440" w:after="0" w:line="280" w:lineRule="atLeast"/>
      <w:jc w:val="left"/>
      <w:textAlignment w:val="auto"/>
    </w:pPr>
    <w:rPr>
      <w:rFonts w:ascii="Lucida Sans" w:hAnsi="Lucida Sans"/>
      <w:bCs/>
      <w:color w:val="294857"/>
      <w:sz w:val="48"/>
      <w:szCs w:val="36"/>
      <w:lang w:eastAsia="en-NZ"/>
      <w14:textFill>
        <w14:solidFill>
          <w14:srgbClr w14:val="294857">
            <w14:lumMod w14:val="50000"/>
          </w14:srgbClr>
        </w14:solidFill>
      </w14:textFill>
    </w:rPr>
  </w:style>
  <w:style w:type="character" w:customStyle="1" w:styleId="PSHeading1Char">
    <w:name w:val="PS Heading 1 Char"/>
    <w:basedOn w:val="DefaultParagraphFont"/>
    <w:link w:val="PSHeading1"/>
    <w:rsid w:val="00E11BEA"/>
    <w:rPr>
      <w:rFonts w:ascii="Lucida Sans" w:eastAsia="Times New Roman" w:hAnsi="Lucida Sans" w:cs="Arial"/>
      <w:b/>
      <w:bCs/>
      <w:color w:val="294857"/>
      <w:kern w:val="32"/>
      <w:sz w:val="48"/>
      <w:szCs w:val="36"/>
      <w:lang w:eastAsia="en-NZ"/>
      <w14:textFill>
        <w14:solidFill>
          <w14:srgbClr w14:val="294857">
            <w14:lumMod w14:val="50000"/>
          </w14:srgbClr>
        </w14:solidFill>
      </w14:textFill>
    </w:rPr>
  </w:style>
  <w:style w:type="paragraph" w:customStyle="1" w:styleId="PSHeading2">
    <w:name w:val="PS Heading 2"/>
    <w:basedOn w:val="Heading2"/>
    <w:link w:val="PSHeading2Char"/>
    <w:qFormat/>
    <w:rsid w:val="00E11BEA"/>
    <w:pPr>
      <w:spacing w:after="0"/>
      <w:jc w:val="left"/>
    </w:pPr>
    <w:rPr>
      <w:rFonts w:ascii="Lucida Sans" w:hAnsi="Lucida Sans" w:cs="Times New Roman"/>
      <w:caps/>
      <w:color w:val="9FB209"/>
      <w:sz w:val="28"/>
      <w:lang w:eastAsia="en-GB"/>
    </w:rPr>
  </w:style>
  <w:style w:type="character" w:customStyle="1" w:styleId="PSHeading2Char">
    <w:name w:val="PS Heading 2 Char"/>
    <w:basedOn w:val="DefaultParagraphFont"/>
    <w:link w:val="PSHeading2"/>
    <w:rsid w:val="00E11BEA"/>
    <w:rPr>
      <w:rFonts w:ascii="Lucida Sans" w:eastAsia="Times New Roman" w:hAnsi="Lucida Sans" w:cs="Times New Roman"/>
      <w:b/>
      <w:caps/>
      <w:color w:val="9FB209"/>
      <w:kern w:val="32"/>
      <w:sz w:val="28"/>
      <w:szCs w:val="28"/>
      <w:lang w:eastAsia="en-GB"/>
    </w:rPr>
  </w:style>
  <w:style w:type="character" w:customStyle="1" w:styleId="NormalIndentChar">
    <w:name w:val="Normal Indent Char"/>
    <w:aliases w:val="Daise Char"/>
    <w:link w:val="NormalIndent"/>
    <w:rsid w:val="00E11BEA"/>
    <w:rPr>
      <w:rFonts w:ascii="Times New Roman" w:eastAsia="SimSun" w:hAnsi="Times New Roman" w:cs="Times New Roman"/>
      <w:sz w:val="24"/>
      <w:szCs w:val="20"/>
      <w:lang w:val="en-AU"/>
    </w:rPr>
  </w:style>
  <w:style w:type="character" w:customStyle="1" w:styleId="BodyChar">
    <w:name w:val="Body Char"/>
    <w:link w:val="Body"/>
    <w:locked/>
    <w:rsid w:val="000641E9"/>
    <w:rPr>
      <w:rFonts w:ascii="Arial" w:eastAsia="Times New Roman" w:hAnsi="Arial" w:cs="Times New Roman"/>
      <w:sz w:val="20"/>
      <w:szCs w:val="24"/>
      <w:lang w:val="en-AU"/>
    </w:rPr>
  </w:style>
  <w:style w:type="paragraph" w:customStyle="1" w:styleId="Body">
    <w:name w:val="Body"/>
    <w:basedOn w:val="Normal"/>
    <w:link w:val="BodyChar"/>
    <w:rsid w:val="000641E9"/>
    <w:pPr>
      <w:spacing w:before="60" w:after="120" w:line="280" w:lineRule="atLeast"/>
      <w:ind w:left="567"/>
      <w:jc w:val="left"/>
    </w:pPr>
    <w:rPr>
      <w:rFonts w:ascii="Arial" w:eastAsia="Times New Roman" w:hAnsi="Arial" w:cs="Times New Roman"/>
      <w:sz w:val="20"/>
      <w:szCs w:val="24"/>
      <w:lang w:val="en-AU"/>
    </w:rPr>
  </w:style>
  <w:style w:type="table" w:customStyle="1" w:styleId="TableGrid0">
    <w:name w:val="TableGrid"/>
    <w:rsid w:val="000641E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Style1">
    <w:name w:val="Style1"/>
    <w:basedOn w:val="Header1"/>
    <w:link w:val="Style1Char"/>
    <w:autoRedefine/>
    <w:qFormat/>
    <w:rsid w:val="00B04423"/>
  </w:style>
  <w:style w:type="paragraph" w:styleId="FootnoteText">
    <w:name w:val="footnote text"/>
    <w:basedOn w:val="Normal"/>
    <w:link w:val="FootnoteTextChar"/>
    <w:uiPriority w:val="99"/>
    <w:semiHidden/>
    <w:unhideWhenUsed/>
    <w:rsid w:val="008950D0"/>
    <w:pPr>
      <w:spacing w:after="0" w:line="240" w:lineRule="auto"/>
      <w:jc w:val="left"/>
    </w:pPr>
    <w:rPr>
      <w:sz w:val="20"/>
      <w:szCs w:val="20"/>
      <w:lang w:val="en-US"/>
    </w:rPr>
  </w:style>
  <w:style w:type="character" w:customStyle="1" w:styleId="Style1Char">
    <w:name w:val="Style1 Char"/>
    <w:basedOn w:val="Header1Char"/>
    <w:link w:val="Style1"/>
    <w:rsid w:val="00B04423"/>
    <w:rPr>
      <w:rFonts w:ascii="Arial Bold" w:hAnsi="Arial Bold"/>
      <w:b/>
      <w:caps/>
      <w:sz w:val="28"/>
      <w:u w:val="single"/>
    </w:rPr>
  </w:style>
  <w:style w:type="character" w:customStyle="1" w:styleId="FootnoteTextChar">
    <w:name w:val="Footnote Text Char"/>
    <w:basedOn w:val="DefaultParagraphFont"/>
    <w:link w:val="FootnoteText"/>
    <w:uiPriority w:val="99"/>
    <w:semiHidden/>
    <w:rsid w:val="008950D0"/>
    <w:rPr>
      <w:sz w:val="20"/>
      <w:szCs w:val="20"/>
      <w:lang w:val="en-US"/>
    </w:rPr>
  </w:style>
  <w:style w:type="character" w:styleId="FootnoteReference">
    <w:name w:val="footnote reference"/>
    <w:basedOn w:val="DefaultParagraphFont"/>
    <w:uiPriority w:val="99"/>
    <w:semiHidden/>
    <w:unhideWhenUsed/>
    <w:rsid w:val="008950D0"/>
    <w:rPr>
      <w:vertAlign w:val="superscript"/>
    </w:rPr>
  </w:style>
  <w:style w:type="table" w:styleId="GridTable4">
    <w:name w:val="Grid Table 4"/>
    <w:basedOn w:val="TableNormal"/>
    <w:uiPriority w:val="49"/>
    <w:rsid w:val="008950D0"/>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950D0"/>
    <w:pPr>
      <w:spacing w:after="0" w:line="240" w:lineRule="auto"/>
      <w:jc w:val="left"/>
    </w:pPr>
    <w:rPr>
      <w:iCs/>
      <w:sz w:val="20"/>
      <w:szCs w:val="18"/>
      <w:lang w:val="en-US"/>
    </w:rPr>
  </w:style>
  <w:style w:type="table" w:styleId="TableGridLight">
    <w:name w:val="Grid Table Light"/>
    <w:basedOn w:val="TableNormal"/>
    <w:uiPriority w:val="40"/>
    <w:rsid w:val="00ED2F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7149">
      <w:bodyDiv w:val="1"/>
      <w:marLeft w:val="0"/>
      <w:marRight w:val="0"/>
      <w:marTop w:val="0"/>
      <w:marBottom w:val="0"/>
      <w:divBdr>
        <w:top w:val="none" w:sz="0" w:space="0" w:color="auto"/>
        <w:left w:val="none" w:sz="0" w:space="0" w:color="auto"/>
        <w:bottom w:val="none" w:sz="0" w:space="0" w:color="auto"/>
        <w:right w:val="none" w:sz="0" w:space="0" w:color="auto"/>
      </w:divBdr>
      <w:divsChild>
        <w:div w:id="1425108376">
          <w:marLeft w:val="567"/>
          <w:marRight w:val="0"/>
          <w:marTop w:val="60"/>
          <w:marBottom w:val="120"/>
          <w:divBdr>
            <w:top w:val="none" w:sz="0" w:space="0" w:color="auto"/>
            <w:left w:val="none" w:sz="0" w:space="0" w:color="auto"/>
            <w:bottom w:val="none" w:sz="0" w:space="0" w:color="auto"/>
            <w:right w:val="none" w:sz="0" w:space="0" w:color="auto"/>
          </w:divBdr>
        </w:div>
        <w:div w:id="446043488">
          <w:marLeft w:val="567"/>
          <w:marRight w:val="0"/>
          <w:marTop w:val="60"/>
          <w:marBottom w:val="120"/>
          <w:divBdr>
            <w:top w:val="none" w:sz="0" w:space="0" w:color="auto"/>
            <w:left w:val="none" w:sz="0" w:space="0" w:color="auto"/>
            <w:bottom w:val="none" w:sz="0" w:space="0" w:color="auto"/>
            <w:right w:val="none" w:sz="0" w:space="0" w:color="auto"/>
          </w:divBdr>
        </w:div>
      </w:divsChild>
    </w:div>
    <w:div w:id="323510046">
      <w:bodyDiv w:val="1"/>
      <w:marLeft w:val="0"/>
      <w:marRight w:val="0"/>
      <w:marTop w:val="0"/>
      <w:marBottom w:val="0"/>
      <w:divBdr>
        <w:top w:val="none" w:sz="0" w:space="0" w:color="auto"/>
        <w:left w:val="none" w:sz="0" w:space="0" w:color="auto"/>
        <w:bottom w:val="none" w:sz="0" w:space="0" w:color="auto"/>
        <w:right w:val="none" w:sz="0" w:space="0" w:color="auto"/>
      </w:divBdr>
    </w:div>
    <w:div w:id="1361273693">
      <w:bodyDiv w:val="1"/>
      <w:marLeft w:val="0"/>
      <w:marRight w:val="0"/>
      <w:marTop w:val="0"/>
      <w:marBottom w:val="0"/>
      <w:divBdr>
        <w:top w:val="none" w:sz="0" w:space="0" w:color="auto"/>
        <w:left w:val="none" w:sz="0" w:space="0" w:color="auto"/>
        <w:bottom w:val="none" w:sz="0" w:space="0" w:color="auto"/>
        <w:right w:val="none" w:sz="0" w:space="0" w:color="auto"/>
      </w:divBdr>
    </w:div>
    <w:div w:id="1378356867">
      <w:bodyDiv w:val="1"/>
      <w:marLeft w:val="0"/>
      <w:marRight w:val="0"/>
      <w:marTop w:val="0"/>
      <w:marBottom w:val="0"/>
      <w:divBdr>
        <w:top w:val="none" w:sz="0" w:space="0" w:color="auto"/>
        <w:left w:val="none" w:sz="0" w:space="0" w:color="auto"/>
        <w:bottom w:val="none" w:sz="0" w:space="0" w:color="auto"/>
        <w:right w:val="none" w:sz="0" w:space="0" w:color="auto"/>
      </w:divBdr>
    </w:div>
    <w:div w:id="1803764820">
      <w:bodyDiv w:val="1"/>
      <w:marLeft w:val="0"/>
      <w:marRight w:val="0"/>
      <w:marTop w:val="0"/>
      <w:marBottom w:val="0"/>
      <w:divBdr>
        <w:top w:val="none" w:sz="0" w:space="0" w:color="auto"/>
        <w:left w:val="none" w:sz="0" w:space="0" w:color="auto"/>
        <w:bottom w:val="none" w:sz="0" w:space="0" w:color="auto"/>
        <w:right w:val="none" w:sz="0" w:space="0" w:color="auto"/>
      </w:divBdr>
    </w:div>
    <w:div w:id="19296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4340-18AC-428A-9B72-9F59CA5D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Rankin</dc:creator>
  <cp:lastModifiedBy>Anne Taoro</cp:lastModifiedBy>
  <cp:revision>3</cp:revision>
  <cp:lastPrinted>2021-07-06T02:11:00Z</cp:lastPrinted>
  <dcterms:created xsi:type="dcterms:W3CDTF">2021-07-07T04:13:00Z</dcterms:created>
  <dcterms:modified xsi:type="dcterms:W3CDTF">2021-07-07T04:17:00Z</dcterms:modified>
</cp:coreProperties>
</file>